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6B" w:rsidRPr="00AA596B" w:rsidRDefault="00AA596B" w:rsidP="00AA596B">
      <w:pPr>
        <w:jc w:val="both"/>
        <w:rPr>
          <w:b/>
          <w:lang w:val="uk-UA"/>
        </w:rPr>
      </w:pPr>
      <w:r>
        <w:rPr>
          <w:b/>
          <w:lang w:val="uk-UA"/>
        </w:rPr>
        <w:t>4</w:t>
      </w:r>
      <w:r w:rsidRPr="00AA596B">
        <w:rPr>
          <w:b/>
          <w:lang w:val="uk-UA"/>
        </w:rPr>
        <w:t xml:space="preserve"> </w:t>
      </w:r>
      <w:r>
        <w:rPr>
          <w:b/>
          <w:lang w:val="uk-UA"/>
        </w:rPr>
        <w:t>трав</w:t>
      </w:r>
      <w:r w:rsidRPr="00AA596B">
        <w:rPr>
          <w:b/>
          <w:lang w:val="uk-UA"/>
        </w:rPr>
        <w:t>ня 2020 року</w:t>
      </w:r>
    </w:p>
    <w:p w:rsidR="00AA596B" w:rsidRDefault="00AA596B" w:rsidP="00AA596B">
      <w:pPr>
        <w:jc w:val="both"/>
        <w:rPr>
          <w:b/>
          <w:lang w:val="uk-UA"/>
        </w:rPr>
      </w:pPr>
      <w:r w:rsidRPr="00AA596B">
        <w:rPr>
          <w:b/>
          <w:lang w:val="uk-UA"/>
        </w:rPr>
        <w:t>Групи ФЛЛ-21,ФЛФ-21</w:t>
      </w:r>
    </w:p>
    <w:p w:rsidR="00AA596B" w:rsidRPr="00AA596B" w:rsidRDefault="00AA596B" w:rsidP="00AA596B">
      <w:pPr>
        <w:jc w:val="both"/>
        <w:rPr>
          <w:b/>
          <w:lang w:val="uk-UA"/>
        </w:rPr>
      </w:pPr>
    </w:p>
    <w:p w:rsidR="00834471" w:rsidRDefault="00AA596B" w:rsidP="00AA596B">
      <w:pPr>
        <w:jc w:val="both"/>
        <w:rPr>
          <w:b/>
          <w:lang w:val="uk-UA"/>
        </w:rPr>
      </w:pPr>
      <w:r w:rsidRPr="00AA596B">
        <w:rPr>
          <w:b/>
          <w:lang w:val="uk-UA"/>
        </w:rPr>
        <w:t>Тема практичного заняття: Прикметник</w:t>
      </w:r>
      <w:r>
        <w:rPr>
          <w:b/>
          <w:lang w:val="uk-UA"/>
        </w:rPr>
        <w:t>. Контрольне тестування</w:t>
      </w:r>
      <w:r w:rsidR="00834471">
        <w:rPr>
          <w:b/>
          <w:lang w:val="uk-UA"/>
        </w:rPr>
        <w:t xml:space="preserve"> </w:t>
      </w:r>
    </w:p>
    <w:p w:rsidR="00AA596B" w:rsidRDefault="00834471" w:rsidP="00AA596B">
      <w:pPr>
        <w:jc w:val="both"/>
        <w:rPr>
          <w:b/>
          <w:lang w:val="uk-UA"/>
        </w:rPr>
      </w:pPr>
      <w:r>
        <w:rPr>
          <w:b/>
          <w:lang w:val="uk-UA"/>
        </w:rPr>
        <w:t>(МОЖЕ БУТИ ПРАВИЛЬНО ПО ОДНОМУ РЯДКУ АБО ПО ДЕКІЛЬКА РЯДКІВ !!!)</w:t>
      </w:r>
    </w:p>
    <w:p w:rsidR="00AA596B" w:rsidRPr="00AA596B" w:rsidRDefault="00AA596B" w:rsidP="00AA596B">
      <w:pPr>
        <w:jc w:val="both"/>
        <w:rPr>
          <w:b/>
          <w:lang w:val="uk-UA"/>
        </w:rPr>
      </w:pPr>
      <w:r w:rsidRPr="00AA596B">
        <w:rPr>
          <w:b/>
          <w:lang w:val="uk-UA"/>
        </w:rPr>
        <w:t xml:space="preserve"> </w:t>
      </w:r>
    </w:p>
    <w:p w:rsidR="0060046B" w:rsidRPr="006713B4" w:rsidRDefault="0060046B" w:rsidP="0060046B">
      <w:pPr>
        <w:jc w:val="both"/>
        <w:rPr>
          <w:lang w:val="uk-UA"/>
        </w:rPr>
      </w:pPr>
      <w:r w:rsidRPr="006713B4">
        <w:rPr>
          <w:lang w:val="uk-UA"/>
        </w:rPr>
        <w:t>№</w:t>
      </w:r>
      <w:r w:rsidR="00C0256B" w:rsidRPr="006713B4">
        <w:rPr>
          <w:lang w:val="uk-UA"/>
        </w:rPr>
        <w:t>1</w:t>
      </w:r>
    </w:p>
    <w:p w:rsidR="0060046B" w:rsidRPr="006713B4" w:rsidRDefault="0060046B" w:rsidP="0060046B">
      <w:pPr>
        <w:jc w:val="both"/>
        <w:rPr>
          <w:lang w:val="uk-UA"/>
        </w:rPr>
      </w:pPr>
      <w:r w:rsidRPr="006713B4">
        <w:rPr>
          <w:lang w:val="uk-UA"/>
        </w:rPr>
        <w:t>У котрому з речень є прикметник?</w:t>
      </w:r>
    </w:p>
    <w:p w:rsidR="0060046B" w:rsidRPr="006713B4" w:rsidRDefault="0060046B" w:rsidP="0060046B">
      <w:pPr>
        <w:jc w:val="both"/>
        <w:rPr>
          <w:lang w:val="uk-UA"/>
        </w:rPr>
      </w:pPr>
      <w:r w:rsidRPr="006713B4">
        <w:rPr>
          <w:lang w:val="uk-UA"/>
        </w:rPr>
        <w:t>1. В майбутнє підуть магістралі… (Л. Костенко)</w:t>
      </w:r>
    </w:p>
    <w:p w:rsidR="0060046B" w:rsidRPr="006713B4" w:rsidRDefault="0060046B" w:rsidP="0060046B">
      <w:pPr>
        <w:jc w:val="both"/>
        <w:rPr>
          <w:lang w:val="uk-UA"/>
        </w:rPr>
      </w:pPr>
      <w:r w:rsidRPr="006713B4">
        <w:rPr>
          <w:lang w:val="uk-UA"/>
        </w:rPr>
        <w:t>2. …Пишались зробленим, прогрес любили над усе… (Л. Костенко)</w:t>
      </w:r>
    </w:p>
    <w:p w:rsidR="0060046B" w:rsidRPr="006713B4" w:rsidRDefault="0060046B" w:rsidP="0060046B">
      <w:pPr>
        <w:jc w:val="both"/>
        <w:rPr>
          <w:lang w:val="uk-UA"/>
        </w:rPr>
      </w:pPr>
      <w:r w:rsidRPr="006713B4">
        <w:rPr>
          <w:lang w:val="uk-UA"/>
        </w:rPr>
        <w:t>3. Несказане лишилось несказанним. (Л. Костенко)</w:t>
      </w:r>
    </w:p>
    <w:p w:rsidR="0060046B" w:rsidRPr="006713B4" w:rsidRDefault="0060046B" w:rsidP="0060046B">
      <w:pPr>
        <w:jc w:val="both"/>
        <w:rPr>
          <w:lang w:val="uk-UA"/>
        </w:rPr>
      </w:pPr>
      <w:r w:rsidRPr="006713B4">
        <w:rPr>
          <w:lang w:val="uk-UA"/>
        </w:rPr>
        <w:t>4. Уже він сам в грядуще нас веде. (Л. Костенко)</w:t>
      </w:r>
    </w:p>
    <w:p w:rsidR="0060046B" w:rsidRPr="006713B4" w:rsidRDefault="0060046B" w:rsidP="0060046B">
      <w:pPr>
        <w:jc w:val="both"/>
        <w:rPr>
          <w:lang w:val="uk-UA"/>
        </w:rPr>
      </w:pPr>
      <w:r w:rsidRPr="006713B4">
        <w:rPr>
          <w:lang w:val="uk-UA"/>
        </w:rPr>
        <w:t>5. Душа пройшла всі стадії печальні… (Л. Костенко)</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w:t>
      </w:r>
      <w:r w:rsidR="00C0256B" w:rsidRPr="006713B4">
        <w:rPr>
          <w:lang w:val="uk-UA"/>
        </w:rPr>
        <w:t>2</w:t>
      </w:r>
    </w:p>
    <w:p w:rsidR="0060046B" w:rsidRPr="006713B4" w:rsidRDefault="0060046B" w:rsidP="0060046B">
      <w:pPr>
        <w:jc w:val="both"/>
        <w:rPr>
          <w:lang w:val="uk-UA"/>
        </w:rPr>
      </w:pPr>
      <w:r w:rsidRPr="006713B4">
        <w:rPr>
          <w:lang w:val="uk-UA"/>
        </w:rPr>
        <w:t>У котрому з речень є прикметник?</w:t>
      </w:r>
    </w:p>
    <w:p w:rsidR="0060046B" w:rsidRPr="006713B4" w:rsidRDefault="0060046B" w:rsidP="0060046B">
      <w:pPr>
        <w:jc w:val="both"/>
        <w:rPr>
          <w:lang w:val="uk-UA"/>
        </w:rPr>
      </w:pPr>
      <w:r w:rsidRPr="006713B4">
        <w:rPr>
          <w:lang w:val="uk-UA"/>
        </w:rPr>
        <w:t>1. Старий батько з усієї сили з молодицями танцює… (Т. Шевченко)</w:t>
      </w:r>
    </w:p>
    <w:p w:rsidR="0060046B" w:rsidRPr="006713B4" w:rsidRDefault="0060046B" w:rsidP="0060046B">
      <w:pPr>
        <w:jc w:val="both"/>
        <w:rPr>
          <w:lang w:val="uk-UA"/>
        </w:rPr>
      </w:pPr>
      <w:r w:rsidRPr="006713B4">
        <w:rPr>
          <w:lang w:val="uk-UA"/>
        </w:rPr>
        <w:t>2. Благав старий, а Марко аж плакав … (Т. Шевченко)</w:t>
      </w:r>
    </w:p>
    <w:p w:rsidR="0060046B" w:rsidRPr="006713B4" w:rsidRDefault="0060046B" w:rsidP="0060046B">
      <w:pPr>
        <w:jc w:val="both"/>
        <w:rPr>
          <w:lang w:val="uk-UA"/>
        </w:rPr>
      </w:pPr>
      <w:r w:rsidRPr="006713B4">
        <w:rPr>
          <w:lang w:val="uk-UA"/>
        </w:rPr>
        <w:t>3. Де милий ночує…? (Т. Шевченко)</w:t>
      </w:r>
    </w:p>
    <w:p w:rsidR="0060046B" w:rsidRPr="006713B4" w:rsidRDefault="0060046B" w:rsidP="0060046B">
      <w:pPr>
        <w:jc w:val="both"/>
        <w:rPr>
          <w:lang w:val="uk-UA"/>
        </w:rPr>
      </w:pPr>
      <w:r w:rsidRPr="006713B4">
        <w:rPr>
          <w:lang w:val="uk-UA"/>
        </w:rPr>
        <w:t>4. Під ним коник вороненький насилу ступає… (Т. Шевченко)</w:t>
      </w:r>
    </w:p>
    <w:p w:rsidR="0060046B" w:rsidRPr="006713B4" w:rsidRDefault="0060046B" w:rsidP="0060046B">
      <w:pPr>
        <w:jc w:val="both"/>
        <w:rPr>
          <w:lang w:val="uk-UA"/>
        </w:rPr>
      </w:pPr>
      <w:r w:rsidRPr="006713B4">
        <w:rPr>
          <w:lang w:val="uk-UA"/>
        </w:rPr>
        <w:t>5. Утомився вороненький, іде, спотикнеться… (Т. Шевченко)</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№3</w:t>
      </w:r>
    </w:p>
    <w:p w:rsidR="0060046B" w:rsidRPr="006713B4" w:rsidRDefault="0060046B" w:rsidP="0060046B">
      <w:pPr>
        <w:jc w:val="both"/>
        <w:rPr>
          <w:lang w:val="uk-UA"/>
        </w:rPr>
      </w:pPr>
      <w:r w:rsidRPr="006713B4">
        <w:rPr>
          <w:lang w:val="uk-UA"/>
        </w:rPr>
        <w:t>У котрому з речень є прикметник?</w:t>
      </w:r>
    </w:p>
    <w:p w:rsidR="0060046B" w:rsidRPr="006713B4" w:rsidRDefault="0060046B" w:rsidP="0060046B">
      <w:pPr>
        <w:jc w:val="both"/>
        <w:rPr>
          <w:lang w:val="uk-UA"/>
        </w:rPr>
      </w:pPr>
      <w:r w:rsidRPr="006713B4">
        <w:rPr>
          <w:lang w:val="uk-UA"/>
        </w:rPr>
        <w:t>1. І не знецінюйте коштовне, не загубіться у юрбі… (Л. Костенко)</w:t>
      </w:r>
    </w:p>
    <w:p w:rsidR="0060046B" w:rsidRPr="006713B4" w:rsidRDefault="0060046B" w:rsidP="0060046B">
      <w:pPr>
        <w:jc w:val="both"/>
        <w:rPr>
          <w:lang w:val="uk-UA"/>
        </w:rPr>
      </w:pPr>
      <w:r w:rsidRPr="006713B4">
        <w:rPr>
          <w:lang w:val="uk-UA"/>
        </w:rPr>
        <w:t>2. Звуть молодого місяцем і князем… (Л. Костенко)</w:t>
      </w:r>
    </w:p>
    <w:p w:rsidR="0060046B" w:rsidRPr="006713B4" w:rsidRDefault="0060046B" w:rsidP="0060046B">
      <w:pPr>
        <w:jc w:val="both"/>
        <w:rPr>
          <w:lang w:val="uk-UA"/>
        </w:rPr>
      </w:pPr>
      <w:r w:rsidRPr="006713B4">
        <w:rPr>
          <w:lang w:val="uk-UA"/>
        </w:rPr>
        <w:t>3. Вони хотіли тут своїх гарантій… (Л. Костенко)</w:t>
      </w:r>
    </w:p>
    <w:p w:rsidR="0060046B" w:rsidRPr="006713B4" w:rsidRDefault="0060046B" w:rsidP="0060046B">
      <w:pPr>
        <w:jc w:val="both"/>
        <w:rPr>
          <w:lang w:val="uk-UA"/>
        </w:rPr>
      </w:pPr>
      <w:r w:rsidRPr="006713B4">
        <w:rPr>
          <w:lang w:val="uk-UA"/>
        </w:rPr>
        <w:t>4. Такий був ласкавий чужинець… (Л. Костенко)</w:t>
      </w:r>
    </w:p>
    <w:p w:rsidR="0060046B" w:rsidRPr="006713B4" w:rsidRDefault="0060046B" w:rsidP="0060046B">
      <w:pPr>
        <w:jc w:val="both"/>
        <w:rPr>
          <w:lang w:val="uk-UA"/>
        </w:rPr>
      </w:pPr>
      <w:r w:rsidRPr="006713B4">
        <w:rPr>
          <w:lang w:val="uk-UA"/>
        </w:rPr>
        <w:t>5. Під ноги чужинцям гостинно сипали квіти…(Л. Костенко)</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w:t>
      </w:r>
      <w:r w:rsidR="00C0256B" w:rsidRPr="006713B4">
        <w:rPr>
          <w:lang w:val="uk-UA"/>
        </w:rPr>
        <w:t>4</w:t>
      </w:r>
    </w:p>
    <w:p w:rsidR="0060046B" w:rsidRPr="006713B4" w:rsidRDefault="0060046B" w:rsidP="0060046B">
      <w:pPr>
        <w:jc w:val="both"/>
        <w:rPr>
          <w:lang w:val="uk-UA"/>
        </w:rPr>
      </w:pPr>
      <w:r w:rsidRPr="006713B4">
        <w:rPr>
          <w:lang w:val="uk-UA"/>
        </w:rPr>
        <w:t xml:space="preserve">У котрому рядку всі прикметники належать до одного семантичного розряду (якісні,    </w:t>
      </w:r>
    </w:p>
    <w:p w:rsidR="0060046B" w:rsidRPr="006713B4" w:rsidRDefault="0060046B" w:rsidP="0060046B">
      <w:pPr>
        <w:jc w:val="both"/>
        <w:rPr>
          <w:lang w:val="uk-UA"/>
        </w:rPr>
      </w:pPr>
      <w:r w:rsidRPr="006713B4">
        <w:rPr>
          <w:lang w:val="uk-UA"/>
        </w:rPr>
        <w:t>відносні, присвійні)?</w:t>
      </w:r>
    </w:p>
    <w:p w:rsidR="0060046B" w:rsidRPr="006713B4" w:rsidRDefault="0060046B" w:rsidP="0060046B">
      <w:pPr>
        <w:jc w:val="both"/>
        <w:rPr>
          <w:lang w:val="uk-UA"/>
        </w:rPr>
      </w:pPr>
      <w:r w:rsidRPr="006713B4">
        <w:rPr>
          <w:lang w:val="uk-UA"/>
        </w:rPr>
        <w:t>1. Практичні завдання, квадратний корінь, квадратний конверт, український прапор,   документальний фільм, порівняльна характеристика.</w:t>
      </w:r>
    </w:p>
    <w:p w:rsidR="0060046B" w:rsidRPr="006713B4" w:rsidRDefault="0060046B" w:rsidP="0060046B">
      <w:pPr>
        <w:jc w:val="both"/>
        <w:rPr>
          <w:lang w:val="uk-UA"/>
        </w:rPr>
      </w:pPr>
      <w:r w:rsidRPr="006713B4">
        <w:rPr>
          <w:lang w:val="uk-UA"/>
        </w:rPr>
        <w:t xml:space="preserve">2. </w:t>
      </w:r>
      <w:proofErr w:type="spellStart"/>
      <w:r w:rsidRPr="006713B4">
        <w:rPr>
          <w:lang w:val="uk-UA"/>
        </w:rPr>
        <w:t>Антоничева</w:t>
      </w:r>
      <w:proofErr w:type="spellEnd"/>
      <w:r w:rsidRPr="006713B4">
        <w:rPr>
          <w:lang w:val="uk-UA"/>
        </w:rPr>
        <w:t xml:space="preserve"> муза, </w:t>
      </w:r>
      <w:proofErr w:type="spellStart"/>
      <w:r w:rsidRPr="006713B4">
        <w:rPr>
          <w:lang w:val="uk-UA"/>
        </w:rPr>
        <w:t>антоничівський</w:t>
      </w:r>
      <w:proofErr w:type="spellEnd"/>
      <w:r w:rsidRPr="006713B4">
        <w:rPr>
          <w:lang w:val="uk-UA"/>
        </w:rPr>
        <w:t xml:space="preserve"> розмір, Шевченкові слова, Франкова поема, Ігорів похід, дідусева люлька.</w:t>
      </w:r>
    </w:p>
    <w:p w:rsidR="0060046B" w:rsidRPr="006713B4" w:rsidRDefault="0060046B" w:rsidP="0060046B">
      <w:pPr>
        <w:jc w:val="both"/>
        <w:rPr>
          <w:lang w:val="uk-UA"/>
        </w:rPr>
      </w:pPr>
      <w:r w:rsidRPr="006713B4">
        <w:rPr>
          <w:lang w:val="uk-UA"/>
        </w:rPr>
        <w:t>3. Лебедині крила, крокодилячі сльози, оленячі роги, Лесина таємниця, жінчині штани, Остапів погляд.</w:t>
      </w:r>
    </w:p>
    <w:p w:rsidR="0060046B" w:rsidRPr="006713B4" w:rsidRDefault="0060046B" w:rsidP="0060046B">
      <w:pPr>
        <w:jc w:val="both"/>
        <w:rPr>
          <w:lang w:val="uk-UA"/>
        </w:rPr>
      </w:pPr>
      <w:r w:rsidRPr="006713B4">
        <w:rPr>
          <w:lang w:val="uk-UA"/>
        </w:rPr>
        <w:t>4. Волошкові очі, малиновий прапор, пташине молоко, лебедина пісня, лебедина вірність, медовий місяць.</w:t>
      </w:r>
    </w:p>
    <w:p w:rsidR="0060046B" w:rsidRPr="006713B4" w:rsidRDefault="0060046B" w:rsidP="0060046B">
      <w:pPr>
        <w:jc w:val="both"/>
        <w:rPr>
          <w:lang w:val="uk-UA"/>
        </w:rPr>
      </w:pPr>
      <w:r w:rsidRPr="006713B4">
        <w:rPr>
          <w:lang w:val="uk-UA"/>
        </w:rPr>
        <w:t>5. Вчорашній візит, рибні котлети, жіночі штани, чоловіча сорочка, шевченківський стиль, об’їзна дорога.</w:t>
      </w:r>
    </w:p>
    <w:p w:rsidR="0060046B" w:rsidRPr="006713B4" w:rsidRDefault="0060046B" w:rsidP="0060046B">
      <w:pPr>
        <w:jc w:val="both"/>
        <w:rPr>
          <w:lang w:val="uk-UA"/>
        </w:rPr>
      </w:pPr>
    </w:p>
    <w:p w:rsidR="0060046B" w:rsidRPr="006713B4" w:rsidRDefault="00C0256B" w:rsidP="0060046B">
      <w:pPr>
        <w:jc w:val="both"/>
        <w:rPr>
          <w:lang w:val="uk-UA"/>
        </w:rPr>
      </w:pPr>
      <w:r w:rsidRPr="006713B4">
        <w:rPr>
          <w:lang w:val="uk-UA"/>
        </w:rPr>
        <w:t>№5</w:t>
      </w:r>
    </w:p>
    <w:p w:rsidR="0060046B" w:rsidRPr="006713B4" w:rsidRDefault="0060046B" w:rsidP="0060046B">
      <w:pPr>
        <w:jc w:val="both"/>
        <w:rPr>
          <w:lang w:val="uk-UA"/>
        </w:rPr>
      </w:pPr>
      <w:r w:rsidRPr="006713B4">
        <w:rPr>
          <w:lang w:val="uk-UA"/>
        </w:rPr>
        <w:t>У котрому рядку всі прикметники якісні?</w:t>
      </w:r>
    </w:p>
    <w:p w:rsidR="0060046B" w:rsidRPr="006713B4" w:rsidRDefault="0060046B" w:rsidP="0060046B">
      <w:pPr>
        <w:jc w:val="both"/>
        <w:rPr>
          <w:lang w:val="uk-UA"/>
        </w:rPr>
      </w:pPr>
      <w:r w:rsidRPr="006713B4">
        <w:rPr>
          <w:lang w:val="uk-UA"/>
        </w:rPr>
        <w:t>1. Лебеді рожеві, зорі сургучеві, сиві очі, тихі зорі, золоте сузір’я.</w:t>
      </w:r>
    </w:p>
    <w:p w:rsidR="0060046B" w:rsidRPr="006713B4" w:rsidRDefault="0060046B" w:rsidP="0060046B">
      <w:pPr>
        <w:jc w:val="both"/>
        <w:rPr>
          <w:lang w:val="uk-UA"/>
        </w:rPr>
      </w:pPr>
      <w:r w:rsidRPr="006713B4">
        <w:rPr>
          <w:lang w:val="uk-UA"/>
        </w:rPr>
        <w:t>2. Собачий холод, токсична речовина, щаслива доля, фальшивий документ, грішна душа, золота осінь.</w:t>
      </w:r>
    </w:p>
    <w:p w:rsidR="0060046B" w:rsidRPr="006713B4" w:rsidRDefault="0060046B" w:rsidP="0060046B">
      <w:pPr>
        <w:jc w:val="both"/>
        <w:rPr>
          <w:lang w:val="uk-UA"/>
        </w:rPr>
      </w:pPr>
      <w:r w:rsidRPr="006713B4">
        <w:rPr>
          <w:lang w:val="uk-UA"/>
        </w:rPr>
        <w:lastRenderedPageBreak/>
        <w:t>3. Турботлива донька, хоробрий воїн, смарагдовий ліс, зелене збіжжя, знайомий чагарник, мінливий настрій.</w:t>
      </w:r>
    </w:p>
    <w:p w:rsidR="0060046B" w:rsidRPr="006713B4" w:rsidRDefault="0060046B" w:rsidP="0060046B">
      <w:pPr>
        <w:jc w:val="both"/>
        <w:rPr>
          <w:lang w:val="uk-UA"/>
        </w:rPr>
      </w:pPr>
      <w:r w:rsidRPr="006713B4">
        <w:rPr>
          <w:lang w:val="uk-UA"/>
        </w:rPr>
        <w:t>4. Дошкульний мороз, босі ноженята, цікава книжка, оксамитовий жупан, новенький м’яч, духмяний цвіт.</w:t>
      </w:r>
    </w:p>
    <w:p w:rsidR="00C0256B" w:rsidRPr="006713B4" w:rsidRDefault="0060046B" w:rsidP="0060046B">
      <w:pPr>
        <w:jc w:val="both"/>
        <w:rPr>
          <w:lang w:val="uk-UA"/>
        </w:rPr>
      </w:pPr>
      <w:r w:rsidRPr="006713B4">
        <w:rPr>
          <w:lang w:val="uk-UA"/>
        </w:rPr>
        <w:t>5. Осляча впертість, ведмежа послуга, лебедина пісня, овеча покірність, телячий паштет, цапова душа.</w:t>
      </w:r>
    </w:p>
    <w:p w:rsidR="00AA596B" w:rsidRPr="006713B4" w:rsidRDefault="00AA596B" w:rsidP="0060046B">
      <w:pPr>
        <w:jc w:val="both"/>
        <w:rPr>
          <w:lang w:val="uk-UA"/>
        </w:rPr>
      </w:pPr>
    </w:p>
    <w:p w:rsidR="00C0256B" w:rsidRPr="006713B4" w:rsidRDefault="0060046B" w:rsidP="0060046B">
      <w:pPr>
        <w:jc w:val="both"/>
        <w:rPr>
          <w:lang w:val="uk-UA"/>
        </w:rPr>
      </w:pPr>
      <w:r w:rsidRPr="006713B4">
        <w:rPr>
          <w:lang w:val="uk-UA"/>
        </w:rPr>
        <w:t>№</w:t>
      </w:r>
      <w:r w:rsidR="00C0256B" w:rsidRPr="006713B4">
        <w:rPr>
          <w:lang w:val="uk-UA"/>
        </w:rPr>
        <w:t>6</w:t>
      </w:r>
    </w:p>
    <w:p w:rsidR="0060046B" w:rsidRPr="006713B4" w:rsidRDefault="0060046B" w:rsidP="0060046B">
      <w:pPr>
        <w:jc w:val="both"/>
        <w:rPr>
          <w:lang w:val="uk-UA"/>
        </w:rPr>
      </w:pPr>
      <w:r w:rsidRPr="006713B4">
        <w:rPr>
          <w:lang w:val="uk-UA"/>
        </w:rPr>
        <w:t>У котрому рядку є якісний прикметник?</w:t>
      </w:r>
    </w:p>
    <w:p w:rsidR="0060046B" w:rsidRPr="006713B4" w:rsidRDefault="0060046B" w:rsidP="0060046B">
      <w:pPr>
        <w:jc w:val="both"/>
        <w:rPr>
          <w:lang w:val="uk-UA"/>
        </w:rPr>
      </w:pPr>
      <w:r w:rsidRPr="006713B4">
        <w:rPr>
          <w:lang w:val="uk-UA"/>
        </w:rPr>
        <w:t>1. Надійшла весна прекрасна…(І. Франко)</w:t>
      </w:r>
    </w:p>
    <w:p w:rsidR="0060046B" w:rsidRPr="006713B4" w:rsidRDefault="0060046B" w:rsidP="0060046B">
      <w:pPr>
        <w:jc w:val="both"/>
        <w:rPr>
          <w:lang w:val="uk-UA"/>
        </w:rPr>
      </w:pPr>
      <w:r w:rsidRPr="006713B4">
        <w:rPr>
          <w:lang w:val="uk-UA"/>
        </w:rPr>
        <w:t>2. Вечірнє сонце, дякую за день. (Л. Костенко)</w:t>
      </w:r>
    </w:p>
    <w:p w:rsidR="0060046B" w:rsidRPr="006713B4" w:rsidRDefault="0060046B" w:rsidP="0060046B">
      <w:pPr>
        <w:jc w:val="both"/>
        <w:rPr>
          <w:lang w:val="uk-UA"/>
        </w:rPr>
      </w:pPr>
      <w:r w:rsidRPr="006713B4">
        <w:rPr>
          <w:lang w:val="uk-UA"/>
        </w:rPr>
        <w:t>3. Не завидуй багатому… (Т. Шевченко)</w:t>
      </w:r>
    </w:p>
    <w:p w:rsidR="0060046B" w:rsidRPr="006713B4" w:rsidRDefault="0060046B" w:rsidP="0060046B">
      <w:pPr>
        <w:jc w:val="both"/>
        <w:rPr>
          <w:lang w:val="uk-UA"/>
        </w:rPr>
      </w:pPr>
      <w:r w:rsidRPr="006713B4">
        <w:rPr>
          <w:lang w:val="uk-UA"/>
        </w:rPr>
        <w:t>4. Місяць отой живий…(</w:t>
      </w:r>
      <w:proofErr w:type="spellStart"/>
      <w:r w:rsidRPr="006713B4">
        <w:rPr>
          <w:lang w:val="uk-UA"/>
        </w:rPr>
        <w:t>Г.Чубай</w:t>
      </w:r>
      <w:proofErr w:type="spellEnd"/>
      <w:r w:rsidRPr="006713B4">
        <w:rPr>
          <w:lang w:val="uk-UA"/>
        </w:rPr>
        <w:t>)</w:t>
      </w:r>
    </w:p>
    <w:p w:rsidR="0060046B" w:rsidRPr="006713B4" w:rsidRDefault="0060046B" w:rsidP="0060046B">
      <w:pPr>
        <w:jc w:val="both"/>
        <w:rPr>
          <w:lang w:val="uk-UA"/>
        </w:rPr>
      </w:pPr>
      <w:r w:rsidRPr="006713B4">
        <w:rPr>
          <w:lang w:val="uk-UA"/>
        </w:rPr>
        <w:t>5. Прощай, чужа мені людино! (Л. Костенко)</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w:t>
      </w:r>
      <w:r w:rsidR="00C0256B" w:rsidRPr="006713B4">
        <w:rPr>
          <w:lang w:val="uk-UA"/>
        </w:rPr>
        <w:t>7</w:t>
      </w:r>
    </w:p>
    <w:p w:rsidR="0060046B" w:rsidRPr="006713B4" w:rsidRDefault="0060046B" w:rsidP="0060046B">
      <w:pPr>
        <w:jc w:val="both"/>
        <w:rPr>
          <w:lang w:val="uk-UA"/>
        </w:rPr>
      </w:pPr>
      <w:r w:rsidRPr="006713B4">
        <w:rPr>
          <w:lang w:val="uk-UA"/>
        </w:rPr>
        <w:t>У котрому рядку всі прикметники відносні?</w:t>
      </w:r>
    </w:p>
    <w:p w:rsidR="0060046B" w:rsidRPr="006713B4" w:rsidRDefault="0060046B" w:rsidP="0060046B">
      <w:pPr>
        <w:jc w:val="both"/>
        <w:rPr>
          <w:lang w:val="uk-UA"/>
        </w:rPr>
      </w:pPr>
      <w:r w:rsidRPr="006713B4">
        <w:rPr>
          <w:lang w:val="uk-UA"/>
        </w:rPr>
        <w:t xml:space="preserve">1. Учнівські збори, </w:t>
      </w:r>
      <w:proofErr w:type="spellStart"/>
      <w:r w:rsidRPr="006713B4">
        <w:rPr>
          <w:lang w:val="uk-UA"/>
        </w:rPr>
        <w:t>мовний</w:t>
      </w:r>
      <w:proofErr w:type="spellEnd"/>
      <w:r w:rsidRPr="006713B4">
        <w:rPr>
          <w:lang w:val="uk-UA"/>
        </w:rPr>
        <w:t xml:space="preserve"> етикет, весняні квіти, липовий чай, дитячі речі, вчорашній день.</w:t>
      </w:r>
    </w:p>
    <w:p w:rsidR="0060046B" w:rsidRPr="006713B4" w:rsidRDefault="0060046B" w:rsidP="0060046B">
      <w:pPr>
        <w:jc w:val="both"/>
        <w:rPr>
          <w:lang w:val="uk-UA"/>
        </w:rPr>
      </w:pPr>
      <w:r w:rsidRPr="006713B4">
        <w:rPr>
          <w:lang w:val="uk-UA"/>
        </w:rPr>
        <w:t>2. Панові слуги, панська худоба, сусідська дівчина, коливальний рух, гетьманська булава, словотвірний тип.</w:t>
      </w:r>
    </w:p>
    <w:p w:rsidR="0060046B" w:rsidRPr="006713B4" w:rsidRDefault="0060046B" w:rsidP="0060046B">
      <w:pPr>
        <w:jc w:val="both"/>
        <w:rPr>
          <w:lang w:val="uk-UA"/>
        </w:rPr>
      </w:pPr>
      <w:r w:rsidRPr="006713B4">
        <w:rPr>
          <w:lang w:val="uk-UA"/>
        </w:rPr>
        <w:t>3. Квадратне рівняння, квадратний корінь, квадратний формат, кінцева зупинка, юридична консультація, суфіксальний спосіб.</w:t>
      </w:r>
    </w:p>
    <w:p w:rsidR="0060046B" w:rsidRPr="006713B4" w:rsidRDefault="0060046B" w:rsidP="0060046B">
      <w:pPr>
        <w:jc w:val="both"/>
        <w:rPr>
          <w:lang w:val="uk-UA"/>
        </w:rPr>
      </w:pPr>
      <w:r w:rsidRPr="006713B4">
        <w:rPr>
          <w:lang w:val="uk-UA"/>
        </w:rPr>
        <w:t>4. Південний вітер, західний кордон, вітряний хлопчисько, комп’ютерна програма, срібний перстень, стилістична фігура.</w:t>
      </w:r>
    </w:p>
    <w:p w:rsidR="0060046B" w:rsidRPr="006713B4" w:rsidRDefault="0060046B" w:rsidP="0060046B">
      <w:pPr>
        <w:jc w:val="both"/>
        <w:rPr>
          <w:lang w:val="uk-UA"/>
        </w:rPr>
      </w:pPr>
      <w:r w:rsidRPr="006713B4">
        <w:rPr>
          <w:lang w:val="uk-UA"/>
        </w:rPr>
        <w:t>5. Суддівський вирок, людська доля, професорський склад, львівська вулиця, студентська аудиторія, гусяче м’ясо.</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w:t>
      </w:r>
      <w:r w:rsidR="00C0256B" w:rsidRPr="006713B4">
        <w:rPr>
          <w:lang w:val="uk-UA"/>
        </w:rPr>
        <w:t>8</w:t>
      </w:r>
    </w:p>
    <w:p w:rsidR="0060046B" w:rsidRPr="006713B4" w:rsidRDefault="0060046B" w:rsidP="0060046B">
      <w:pPr>
        <w:jc w:val="both"/>
        <w:rPr>
          <w:lang w:val="uk-UA"/>
        </w:rPr>
      </w:pPr>
      <w:r w:rsidRPr="006713B4">
        <w:rPr>
          <w:lang w:val="uk-UA"/>
        </w:rPr>
        <w:t>У котрому рядку всі прикметники присвійні?</w:t>
      </w:r>
    </w:p>
    <w:p w:rsidR="0060046B" w:rsidRPr="006713B4" w:rsidRDefault="0060046B" w:rsidP="0060046B">
      <w:pPr>
        <w:jc w:val="both"/>
        <w:rPr>
          <w:lang w:val="uk-UA"/>
        </w:rPr>
      </w:pPr>
      <w:r w:rsidRPr="006713B4">
        <w:rPr>
          <w:lang w:val="uk-UA"/>
        </w:rPr>
        <w:t>1. Остапів погляд, Шевченкова поема, мамині очі, синові друзі, доньчина кімната, дитяче ліжко.</w:t>
      </w:r>
    </w:p>
    <w:p w:rsidR="0060046B" w:rsidRPr="006713B4" w:rsidRDefault="0060046B" w:rsidP="0060046B">
      <w:pPr>
        <w:jc w:val="both"/>
        <w:rPr>
          <w:lang w:val="uk-UA"/>
        </w:rPr>
      </w:pPr>
      <w:r w:rsidRPr="006713B4">
        <w:rPr>
          <w:lang w:val="uk-UA"/>
        </w:rPr>
        <w:t>2. Жінчині знайомі, чоловікова сестра, гетьманова столиця, Марусина кара, поетова слава, учителеві слова.</w:t>
      </w:r>
    </w:p>
    <w:p w:rsidR="0060046B" w:rsidRPr="006713B4" w:rsidRDefault="0060046B" w:rsidP="0060046B">
      <w:pPr>
        <w:jc w:val="both"/>
        <w:rPr>
          <w:lang w:val="uk-UA"/>
        </w:rPr>
      </w:pPr>
      <w:r w:rsidRPr="006713B4">
        <w:rPr>
          <w:lang w:val="uk-UA"/>
        </w:rPr>
        <w:t>3. Дитяча наївність, Соломіїні сльози, гетьманів наказ, синова подяка, тітчин город, професорова мудрість.</w:t>
      </w:r>
    </w:p>
    <w:p w:rsidR="0060046B" w:rsidRPr="006713B4" w:rsidRDefault="0060046B" w:rsidP="0060046B">
      <w:pPr>
        <w:jc w:val="both"/>
        <w:rPr>
          <w:lang w:val="uk-UA"/>
        </w:rPr>
      </w:pPr>
      <w:r w:rsidRPr="006713B4">
        <w:rPr>
          <w:lang w:val="uk-UA"/>
        </w:rPr>
        <w:t xml:space="preserve">4. Вдовиний син, журавлине крило, </w:t>
      </w:r>
      <w:proofErr w:type="spellStart"/>
      <w:r w:rsidRPr="006713B4">
        <w:rPr>
          <w:lang w:val="uk-UA"/>
        </w:rPr>
        <w:t>ахіллесова</w:t>
      </w:r>
      <w:proofErr w:type="spellEnd"/>
      <w:r w:rsidRPr="006713B4">
        <w:rPr>
          <w:lang w:val="uk-UA"/>
        </w:rPr>
        <w:t xml:space="preserve"> п’ята, Андрієві пригоди, Кайдашева сім’я, братів голос.</w:t>
      </w:r>
    </w:p>
    <w:p w:rsidR="0060046B" w:rsidRPr="006713B4" w:rsidRDefault="0060046B" w:rsidP="0060046B">
      <w:pPr>
        <w:jc w:val="both"/>
        <w:rPr>
          <w:lang w:val="uk-UA"/>
        </w:rPr>
      </w:pPr>
      <w:r w:rsidRPr="006713B4">
        <w:rPr>
          <w:lang w:val="uk-UA"/>
        </w:rPr>
        <w:t>5. Коров’ячий хвіст, пташині крила, бджолине жало, курячий фарш, риб’яча луска, ведмежа лапа.</w:t>
      </w:r>
    </w:p>
    <w:p w:rsidR="00AA596B" w:rsidRPr="006713B4" w:rsidRDefault="00AA596B" w:rsidP="0060046B">
      <w:pPr>
        <w:jc w:val="both"/>
        <w:rPr>
          <w:lang w:val="uk-UA"/>
        </w:rPr>
      </w:pPr>
    </w:p>
    <w:p w:rsidR="0060046B" w:rsidRPr="006713B4" w:rsidRDefault="0060046B" w:rsidP="0060046B">
      <w:pPr>
        <w:jc w:val="both"/>
        <w:rPr>
          <w:lang w:val="uk-UA"/>
        </w:rPr>
      </w:pPr>
      <w:r w:rsidRPr="006713B4">
        <w:rPr>
          <w:lang w:val="uk-UA"/>
        </w:rPr>
        <w:t>№</w:t>
      </w:r>
      <w:r w:rsidR="00C0256B" w:rsidRPr="006713B4">
        <w:rPr>
          <w:lang w:val="uk-UA"/>
        </w:rPr>
        <w:t>9</w:t>
      </w:r>
    </w:p>
    <w:p w:rsidR="0060046B" w:rsidRPr="006713B4" w:rsidRDefault="0060046B" w:rsidP="0060046B">
      <w:pPr>
        <w:jc w:val="both"/>
        <w:rPr>
          <w:lang w:val="uk-UA"/>
        </w:rPr>
      </w:pPr>
      <w:r w:rsidRPr="006713B4">
        <w:rPr>
          <w:lang w:val="uk-UA"/>
        </w:rPr>
        <w:t xml:space="preserve">У котрому рядку наведено всі суфікси, характерні тільки для </w:t>
      </w:r>
      <w:r w:rsidR="00C0256B" w:rsidRPr="006713B4">
        <w:rPr>
          <w:lang w:val="uk-UA"/>
        </w:rPr>
        <w:t xml:space="preserve">творення </w:t>
      </w:r>
      <w:r w:rsidRPr="006713B4">
        <w:rPr>
          <w:lang w:val="uk-UA"/>
        </w:rPr>
        <w:t>якісних прикметників?</w:t>
      </w:r>
    </w:p>
    <w:p w:rsidR="0060046B" w:rsidRPr="006713B4" w:rsidRDefault="0060046B" w:rsidP="0060046B">
      <w:pPr>
        <w:jc w:val="both"/>
        <w:rPr>
          <w:lang w:val="uk-UA"/>
        </w:rPr>
      </w:pPr>
      <w:r w:rsidRPr="006713B4">
        <w:rPr>
          <w:lang w:val="uk-UA"/>
        </w:rPr>
        <w:t>1.  -</w:t>
      </w:r>
      <w:proofErr w:type="spellStart"/>
      <w:r w:rsidRPr="006713B4">
        <w:rPr>
          <w:lang w:val="uk-UA"/>
        </w:rPr>
        <w:t>ив</w:t>
      </w:r>
      <w:proofErr w:type="spellEnd"/>
      <w:r w:rsidRPr="006713B4">
        <w:rPr>
          <w:lang w:val="uk-UA"/>
        </w:rPr>
        <w:t>-, -ач-, -</w:t>
      </w:r>
      <w:proofErr w:type="spellStart"/>
      <w:r w:rsidRPr="006713B4">
        <w:rPr>
          <w:lang w:val="uk-UA"/>
        </w:rPr>
        <w:t>ськ</w:t>
      </w:r>
      <w:proofErr w:type="spellEnd"/>
      <w:r w:rsidRPr="006713B4">
        <w:rPr>
          <w:lang w:val="uk-UA"/>
        </w:rPr>
        <w:t>-, -н-, -</w:t>
      </w:r>
      <w:proofErr w:type="spellStart"/>
      <w:r w:rsidRPr="006713B4">
        <w:rPr>
          <w:lang w:val="uk-UA"/>
        </w:rPr>
        <w:t>ист</w:t>
      </w:r>
      <w:proofErr w:type="spellEnd"/>
      <w:r w:rsidRPr="006713B4">
        <w:rPr>
          <w:lang w:val="uk-UA"/>
        </w:rPr>
        <w:t>-, -к-;</w:t>
      </w:r>
    </w:p>
    <w:p w:rsidR="0060046B" w:rsidRPr="006713B4" w:rsidRDefault="0060046B" w:rsidP="0060046B">
      <w:pPr>
        <w:jc w:val="both"/>
        <w:rPr>
          <w:lang w:val="uk-UA"/>
        </w:rPr>
      </w:pPr>
      <w:r w:rsidRPr="006713B4">
        <w:rPr>
          <w:lang w:val="uk-UA"/>
        </w:rPr>
        <w:t>2.  -</w:t>
      </w:r>
      <w:proofErr w:type="spellStart"/>
      <w:r w:rsidRPr="006713B4">
        <w:rPr>
          <w:lang w:val="uk-UA"/>
        </w:rPr>
        <w:t>цьк</w:t>
      </w:r>
      <w:proofErr w:type="spellEnd"/>
      <w:r w:rsidRPr="006713B4">
        <w:rPr>
          <w:lang w:val="uk-UA"/>
        </w:rPr>
        <w:t>-, -</w:t>
      </w:r>
      <w:proofErr w:type="spellStart"/>
      <w:r w:rsidRPr="006713B4">
        <w:rPr>
          <w:lang w:val="uk-UA"/>
        </w:rPr>
        <w:t>ов</w:t>
      </w:r>
      <w:proofErr w:type="spellEnd"/>
      <w:r w:rsidRPr="006713B4">
        <w:rPr>
          <w:lang w:val="uk-UA"/>
        </w:rPr>
        <w:t>-, -</w:t>
      </w:r>
      <w:proofErr w:type="spellStart"/>
      <w:r w:rsidRPr="006713B4">
        <w:rPr>
          <w:lang w:val="uk-UA"/>
        </w:rPr>
        <w:t>уват</w:t>
      </w:r>
      <w:proofErr w:type="spellEnd"/>
      <w:r w:rsidRPr="006713B4">
        <w:rPr>
          <w:lang w:val="uk-UA"/>
        </w:rPr>
        <w:t>-, -</w:t>
      </w:r>
      <w:proofErr w:type="spellStart"/>
      <w:r w:rsidRPr="006713B4">
        <w:rPr>
          <w:lang w:val="uk-UA"/>
        </w:rPr>
        <w:t>ав</w:t>
      </w:r>
      <w:proofErr w:type="spellEnd"/>
      <w:r w:rsidRPr="006713B4">
        <w:rPr>
          <w:lang w:val="uk-UA"/>
        </w:rPr>
        <w:t>-, -</w:t>
      </w:r>
      <w:proofErr w:type="spellStart"/>
      <w:r w:rsidRPr="006713B4">
        <w:rPr>
          <w:lang w:val="uk-UA"/>
        </w:rPr>
        <w:t>овит</w:t>
      </w:r>
      <w:proofErr w:type="spellEnd"/>
      <w:r w:rsidRPr="006713B4">
        <w:rPr>
          <w:lang w:val="uk-UA"/>
        </w:rPr>
        <w:t>-;</w:t>
      </w:r>
    </w:p>
    <w:p w:rsidR="0060046B" w:rsidRPr="006713B4" w:rsidRDefault="0060046B" w:rsidP="0060046B">
      <w:pPr>
        <w:jc w:val="both"/>
        <w:rPr>
          <w:lang w:val="uk-UA"/>
        </w:rPr>
      </w:pPr>
      <w:r w:rsidRPr="006713B4">
        <w:rPr>
          <w:lang w:val="uk-UA"/>
        </w:rPr>
        <w:t>3.  -</w:t>
      </w:r>
      <w:proofErr w:type="spellStart"/>
      <w:r w:rsidRPr="006713B4">
        <w:rPr>
          <w:lang w:val="uk-UA"/>
        </w:rPr>
        <w:t>ів</w:t>
      </w:r>
      <w:proofErr w:type="spellEnd"/>
      <w:r w:rsidRPr="006713B4">
        <w:rPr>
          <w:lang w:val="uk-UA"/>
        </w:rPr>
        <w:t>-, -</w:t>
      </w:r>
      <w:proofErr w:type="spellStart"/>
      <w:r w:rsidRPr="006713B4">
        <w:rPr>
          <w:lang w:val="uk-UA"/>
        </w:rPr>
        <w:t>ин</w:t>
      </w:r>
      <w:proofErr w:type="spellEnd"/>
      <w:r w:rsidRPr="006713B4">
        <w:rPr>
          <w:lang w:val="uk-UA"/>
        </w:rPr>
        <w:t>-, -ач-, -</w:t>
      </w:r>
      <w:proofErr w:type="spellStart"/>
      <w:r w:rsidRPr="006713B4">
        <w:rPr>
          <w:lang w:val="uk-UA"/>
        </w:rPr>
        <w:t>ист</w:t>
      </w:r>
      <w:proofErr w:type="spellEnd"/>
      <w:r w:rsidRPr="006713B4">
        <w:rPr>
          <w:lang w:val="uk-UA"/>
        </w:rPr>
        <w:t>-, -</w:t>
      </w:r>
      <w:proofErr w:type="spellStart"/>
      <w:r w:rsidRPr="006713B4">
        <w:rPr>
          <w:lang w:val="uk-UA"/>
        </w:rPr>
        <w:t>аст</w:t>
      </w:r>
      <w:proofErr w:type="spellEnd"/>
      <w:r w:rsidRPr="006713B4">
        <w:rPr>
          <w:lang w:val="uk-UA"/>
        </w:rPr>
        <w:t>-, -</w:t>
      </w:r>
      <w:proofErr w:type="spellStart"/>
      <w:r w:rsidRPr="006713B4">
        <w:rPr>
          <w:lang w:val="uk-UA"/>
        </w:rPr>
        <w:t>ат</w:t>
      </w:r>
      <w:proofErr w:type="spellEnd"/>
      <w:r w:rsidRPr="006713B4">
        <w:rPr>
          <w:lang w:val="uk-UA"/>
        </w:rPr>
        <w:t>-;</w:t>
      </w:r>
    </w:p>
    <w:p w:rsidR="0060046B" w:rsidRPr="006713B4" w:rsidRDefault="0060046B" w:rsidP="0060046B">
      <w:pPr>
        <w:jc w:val="both"/>
        <w:rPr>
          <w:lang w:val="uk-UA"/>
        </w:rPr>
      </w:pPr>
      <w:r w:rsidRPr="006713B4">
        <w:rPr>
          <w:lang w:val="uk-UA"/>
        </w:rPr>
        <w:t>4.  -</w:t>
      </w:r>
      <w:proofErr w:type="spellStart"/>
      <w:r w:rsidRPr="006713B4">
        <w:rPr>
          <w:lang w:val="uk-UA"/>
        </w:rPr>
        <w:t>ист</w:t>
      </w:r>
      <w:proofErr w:type="spellEnd"/>
      <w:r w:rsidRPr="006713B4">
        <w:rPr>
          <w:lang w:val="uk-UA"/>
        </w:rPr>
        <w:t>-, -</w:t>
      </w:r>
      <w:proofErr w:type="spellStart"/>
      <w:r w:rsidRPr="006713B4">
        <w:rPr>
          <w:lang w:val="uk-UA"/>
        </w:rPr>
        <w:t>ит</w:t>
      </w:r>
      <w:proofErr w:type="spellEnd"/>
      <w:r w:rsidRPr="006713B4">
        <w:rPr>
          <w:lang w:val="uk-UA"/>
        </w:rPr>
        <w:t>-, -</w:t>
      </w:r>
      <w:proofErr w:type="spellStart"/>
      <w:r w:rsidRPr="006713B4">
        <w:rPr>
          <w:lang w:val="uk-UA"/>
        </w:rPr>
        <w:t>ат</w:t>
      </w:r>
      <w:proofErr w:type="spellEnd"/>
      <w:r w:rsidRPr="006713B4">
        <w:rPr>
          <w:lang w:val="uk-UA"/>
        </w:rPr>
        <w:t>-, -</w:t>
      </w:r>
      <w:proofErr w:type="spellStart"/>
      <w:r w:rsidRPr="006713B4">
        <w:rPr>
          <w:lang w:val="uk-UA"/>
        </w:rPr>
        <w:t>зьк</w:t>
      </w:r>
      <w:proofErr w:type="spellEnd"/>
      <w:r w:rsidRPr="006713B4">
        <w:rPr>
          <w:lang w:val="uk-UA"/>
        </w:rPr>
        <w:t>-, -лив-, -уч-;</w:t>
      </w:r>
    </w:p>
    <w:p w:rsidR="0060046B" w:rsidRPr="006713B4" w:rsidRDefault="0060046B" w:rsidP="0060046B">
      <w:pPr>
        <w:jc w:val="both"/>
        <w:rPr>
          <w:lang w:val="uk-UA"/>
        </w:rPr>
      </w:pPr>
      <w:r w:rsidRPr="006713B4">
        <w:rPr>
          <w:lang w:val="uk-UA"/>
        </w:rPr>
        <w:t>5.  -</w:t>
      </w:r>
      <w:proofErr w:type="spellStart"/>
      <w:r w:rsidRPr="006713B4">
        <w:rPr>
          <w:lang w:val="uk-UA"/>
        </w:rPr>
        <w:t>есеньк</w:t>
      </w:r>
      <w:proofErr w:type="spellEnd"/>
      <w:r w:rsidRPr="006713B4">
        <w:rPr>
          <w:lang w:val="uk-UA"/>
        </w:rPr>
        <w:t>-, -</w:t>
      </w:r>
      <w:proofErr w:type="spellStart"/>
      <w:r w:rsidRPr="006713B4">
        <w:rPr>
          <w:lang w:val="uk-UA"/>
        </w:rPr>
        <w:t>езн</w:t>
      </w:r>
      <w:proofErr w:type="spellEnd"/>
      <w:r w:rsidRPr="006713B4">
        <w:rPr>
          <w:lang w:val="uk-UA"/>
        </w:rPr>
        <w:t>-, -</w:t>
      </w:r>
      <w:proofErr w:type="spellStart"/>
      <w:r w:rsidRPr="006713B4">
        <w:rPr>
          <w:lang w:val="uk-UA"/>
        </w:rPr>
        <w:t>ист</w:t>
      </w:r>
      <w:proofErr w:type="spellEnd"/>
      <w:r w:rsidRPr="006713B4">
        <w:rPr>
          <w:lang w:val="uk-UA"/>
        </w:rPr>
        <w:t>-, -</w:t>
      </w:r>
      <w:proofErr w:type="spellStart"/>
      <w:r w:rsidRPr="006713B4">
        <w:rPr>
          <w:lang w:val="uk-UA"/>
        </w:rPr>
        <w:t>ав</w:t>
      </w:r>
      <w:proofErr w:type="spellEnd"/>
      <w:r w:rsidRPr="006713B4">
        <w:rPr>
          <w:lang w:val="uk-UA"/>
        </w:rPr>
        <w:t>-, -лив-, -</w:t>
      </w:r>
      <w:proofErr w:type="spellStart"/>
      <w:r w:rsidRPr="006713B4">
        <w:rPr>
          <w:lang w:val="uk-UA"/>
        </w:rPr>
        <w:t>овит</w:t>
      </w:r>
      <w:proofErr w:type="spellEnd"/>
      <w:r w:rsidRPr="006713B4">
        <w:rPr>
          <w:lang w:val="uk-UA"/>
        </w:rPr>
        <w:t>-;</w:t>
      </w:r>
    </w:p>
    <w:p w:rsidR="0060046B" w:rsidRPr="006713B4" w:rsidRDefault="0060046B" w:rsidP="0060046B">
      <w:pPr>
        <w:jc w:val="both"/>
        <w:rPr>
          <w:lang w:val="uk-UA"/>
        </w:rPr>
      </w:pPr>
    </w:p>
    <w:p w:rsidR="0060046B" w:rsidRPr="006713B4" w:rsidRDefault="00C0256B" w:rsidP="0060046B">
      <w:pPr>
        <w:jc w:val="both"/>
        <w:rPr>
          <w:lang w:val="uk-UA"/>
        </w:rPr>
      </w:pPr>
      <w:r w:rsidRPr="006713B4">
        <w:rPr>
          <w:lang w:val="uk-UA"/>
        </w:rPr>
        <w:t>№10</w:t>
      </w:r>
    </w:p>
    <w:p w:rsidR="0060046B" w:rsidRPr="006713B4" w:rsidRDefault="0060046B" w:rsidP="0060046B">
      <w:pPr>
        <w:jc w:val="both"/>
        <w:rPr>
          <w:lang w:val="uk-UA"/>
        </w:rPr>
      </w:pPr>
      <w:r w:rsidRPr="006713B4">
        <w:rPr>
          <w:lang w:val="uk-UA"/>
        </w:rPr>
        <w:lastRenderedPageBreak/>
        <w:t>У котрому рядку всі присвійні прикметники утворено правильно?</w:t>
      </w:r>
    </w:p>
    <w:p w:rsidR="0060046B" w:rsidRPr="006713B4" w:rsidRDefault="0060046B" w:rsidP="0060046B">
      <w:pPr>
        <w:jc w:val="both"/>
        <w:rPr>
          <w:lang w:val="uk-UA"/>
        </w:rPr>
      </w:pPr>
      <w:r w:rsidRPr="006713B4">
        <w:rPr>
          <w:lang w:val="uk-UA"/>
        </w:rPr>
        <w:t>1. Парасчин, Ярославів, Юріїв, Маріїн, Марійчин, Марусин.</w:t>
      </w:r>
    </w:p>
    <w:p w:rsidR="0060046B" w:rsidRPr="006713B4" w:rsidRDefault="0060046B" w:rsidP="0060046B">
      <w:pPr>
        <w:jc w:val="both"/>
        <w:rPr>
          <w:lang w:val="uk-UA"/>
        </w:rPr>
      </w:pPr>
      <w:r w:rsidRPr="006713B4">
        <w:rPr>
          <w:lang w:val="uk-UA"/>
        </w:rPr>
        <w:t xml:space="preserve">2. Олексин, Олексіїв, Олексійків, доччин, </w:t>
      </w:r>
      <w:proofErr w:type="spellStart"/>
      <w:r w:rsidRPr="006713B4">
        <w:rPr>
          <w:lang w:val="uk-UA"/>
        </w:rPr>
        <w:t>Ольжин</w:t>
      </w:r>
      <w:proofErr w:type="spellEnd"/>
      <w:r w:rsidRPr="006713B4">
        <w:rPr>
          <w:lang w:val="uk-UA"/>
        </w:rPr>
        <w:t xml:space="preserve">, </w:t>
      </w:r>
      <w:proofErr w:type="spellStart"/>
      <w:r w:rsidRPr="006713B4">
        <w:rPr>
          <w:lang w:val="uk-UA"/>
        </w:rPr>
        <w:t>Настин</w:t>
      </w:r>
      <w:proofErr w:type="spellEnd"/>
      <w:r w:rsidRPr="006713B4">
        <w:rPr>
          <w:lang w:val="uk-UA"/>
        </w:rPr>
        <w:t>.</w:t>
      </w:r>
    </w:p>
    <w:p w:rsidR="0060046B" w:rsidRPr="006713B4" w:rsidRDefault="0060046B" w:rsidP="0060046B">
      <w:pPr>
        <w:jc w:val="both"/>
        <w:rPr>
          <w:lang w:val="uk-UA"/>
        </w:rPr>
      </w:pPr>
      <w:r w:rsidRPr="006713B4">
        <w:rPr>
          <w:lang w:val="uk-UA"/>
        </w:rPr>
        <w:t xml:space="preserve">3. Наталіїн, Наталчин, Наталин, </w:t>
      </w:r>
      <w:proofErr w:type="spellStart"/>
      <w:r w:rsidRPr="006713B4">
        <w:rPr>
          <w:lang w:val="uk-UA"/>
        </w:rPr>
        <w:t>Наталоччин</w:t>
      </w:r>
      <w:proofErr w:type="spellEnd"/>
      <w:r w:rsidRPr="006713B4">
        <w:rPr>
          <w:lang w:val="uk-UA"/>
        </w:rPr>
        <w:t xml:space="preserve">, Оленчин, </w:t>
      </w:r>
      <w:proofErr w:type="spellStart"/>
      <w:r w:rsidRPr="006713B4">
        <w:rPr>
          <w:lang w:val="uk-UA"/>
        </w:rPr>
        <w:t>Оленоччин</w:t>
      </w:r>
      <w:proofErr w:type="spellEnd"/>
      <w:r w:rsidRPr="006713B4">
        <w:rPr>
          <w:lang w:val="uk-UA"/>
        </w:rPr>
        <w:t>.</w:t>
      </w:r>
    </w:p>
    <w:p w:rsidR="0060046B" w:rsidRPr="006713B4" w:rsidRDefault="0060046B" w:rsidP="0060046B">
      <w:pPr>
        <w:jc w:val="both"/>
        <w:rPr>
          <w:lang w:val="uk-UA"/>
        </w:rPr>
      </w:pPr>
      <w:r w:rsidRPr="006713B4">
        <w:rPr>
          <w:lang w:val="uk-UA"/>
        </w:rPr>
        <w:t xml:space="preserve">4. </w:t>
      </w:r>
      <w:proofErr w:type="spellStart"/>
      <w:r w:rsidRPr="006713B4">
        <w:rPr>
          <w:lang w:val="uk-UA"/>
        </w:rPr>
        <w:t>Ольчин</w:t>
      </w:r>
      <w:proofErr w:type="spellEnd"/>
      <w:r w:rsidRPr="006713B4">
        <w:rPr>
          <w:lang w:val="uk-UA"/>
        </w:rPr>
        <w:t xml:space="preserve">, </w:t>
      </w:r>
      <w:proofErr w:type="spellStart"/>
      <w:r w:rsidRPr="006713B4">
        <w:rPr>
          <w:lang w:val="uk-UA"/>
        </w:rPr>
        <w:t>Ольжин</w:t>
      </w:r>
      <w:proofErr w:type="spellEnd"/>
      <w:r w:rsidRPr="006713B4">
        <w:rPr>
          <w:lang w:val="uk-UA"/>
        </w:rPr>
        <w:t xml:space="preserve">, </w:t>
      </w:r>
      <w:proofErr w:type="spellStart"/>
      <w:r w:rsidRPr="006713B4">
        <w:rPr>
          <w:lang w:val="uk-UA"/>
        </w:rPr>
        <w:t>Олін</w:t>
      </w:r>
      <w:proofErr w:type="spellEnd"/>
      <w:r w:rsidRPr="006713B4">
        <w:rPr>
          <w:lang w:val="uk-UA"/>
        </w:rPr>
        <w:t>, Ігорів, Софіїн, Назарів.</w:t>
      </w:r>
    </w:p>
    <w:p w:rsidR="0060046B" w:rsidRPr="006713B4" w:rsidRDefault="0060046B" w:rsidP="0060046B">
      <w:pPr>
        <w:jc w:val="both"/>
        <w:rPr>
          <w:lang w:val="uk-UA"/>
        </w:rPr>
      </w:pPr>
      <w:r w:rsidRPr="006713B4">
        <w:rPr>
          <w:lang w:val="uk-UA"/>
        </w:rPr>
        <w:t xml:space="preserve">5. Галинин, Галин, </w:t>
      </w:r>
      <w:proofErr w:type="spellStart"/>
      <w:r w:rsidRPr="006713B4">
        <w:rPr>
          <w:lang w:val="uk-UA"/>
        </w:rPr>
        <w:t>Софійкин</w:t>
      </w:r>
      <w:proofErr w:type="spellEnd"/>
      <w:r w:rsidRPr="006713B4">
        <w:rPr>
          <w:lang w:val="uk-UA"/>
        </w:rPr>
        <w:t xml:space="preserve">, свекрушин, </w:t>
      </w:r>
      <w:proofErr w:type="spellStart"/>
      <w:r w:rsidRPr="006713B4">
        <w:rPr>
          <w:lang w:val="uk-UA"/>
        </w:rPr>
        <w:t>Ївжин</w:t>
      </w:r>
      <w:proofErr w:type="spellEnd"/>
      <w:r w:rsidRPr="006713B4">
        <w:rPr>
          <w:lang w:val="uk-UA"/>
        </w:rPr>
        <w:t>.</w:t>
      </w:r>
    </w:p>
    <w:p w:rsidR="0060046B" w:rsidRPr="006713B4" w:rsidRDefault="0060046B" w:rsidP="0060046B">
      <w:pPr>
        <w:jc w:val="both"/>
        <w:rPr>
          <w:lang w:val="uk-UA"/>
        </w:rPr>
      </w:pPr>
    </w:p>
    <w:p w:rsidR="0060046B" w:rsidRPr="006713B4" w:rsidRDefault="00C0256B" w:rsidP="0060046B">
      <w:pPr>
        <w:jc w:val="both"/>
        <w:rPr>
          <w:lang w:val="uk-UA"/>
        </w:rPr>
      </w:pPr>
      <w:r w:rsidRPr="006713B4">
        <w:rPr>
          <w:lang w:val="uk-UA"/>
        </w:rPr>
        <w:t>№11</w:t>
      </w:r>
    </w:p>
    <w:p w:rsidR="0060046B" w:rsidRPr="006713B4" w:rsidRDefault="0060046B" w:rsidP="0060046B">
      <w:pPr>
        <w:jc w:val="both"/>
        <w:rPr>
          <w:lang w:val="uk-UA"/>
        </w:rPr>
      </w:pPr>
      <w:r w:rsidRPr="006713B4">
        <w:rPr>
          <w:lang w:val="uk-UA"/>
        </w:rPr>
        <w:t>У котрому рядку всі прикметники належать до твердої групи?</w:t>
      </w:r>
    </w:p>
    <w:p w:rsidR="0060046B" w:rsidRPr="006713B4" w:rsidRDefault="0060046B" w:rsidP="0060046B">
      <w:pPr>
        <w:jc w:val="both"/>
        <w:rPr>
          <w:lang w:val="uk-UA"/>
        </w:rPr>
      </w:pPr>
      <w:r w:rsidRPr="006713B4">
        <w:rPr>
          <w:lang w:val="uk-UA"/>
        </w:rPr>
        <w:t>1. Природні умови, потужні станції, тотожні величини, місячні ночі, карі очі, чорні брови.</w:t>
      </w:r>
    </w:p>
    <w:p w:rsidR="0060046B" w:rsidRPr="006713B4" w:rsidRDefault="0060046B" w:rsidP="0060046B">
      <w:pPr>
        <w:jc w:val="both"/>
        <w:rPr>
          <w:lang w:val="uk-UA"/>
        </w:rPr>
      </w:pPr>
      <w:r w:rsidRPr="006713B4">
        <w:rPr>
          <w:lang w:val="uk-UA"/>
        </w:rPr>
        <w:t>2. Трикутні знаки, кутні зуби, уважні слухачі, ніжні спогади, весняні квіти, гарні діти.</w:t>
      </w:r>
    </w:p>
    <w:p w:rsidR="0060046B" w:rsidRPr="006713B4" w:rsidRDefault="0060046B" w:rsidP="0060046B">
      <w:pPr>
        <w:jc w:val="both"/>
        <w:rPr>
          <w:lang w:val="uk-UA"/>
        </w:rPr>
      </w:pPr>
      <w:r w:rsidRPr="006713B4">
        <w:rPr>
          <w:lang w:val="uk-UA"/>
        </w:rPr>
        <w:t>3. Зелені очі, красиві спогади, смуглолиці дівчата, лебедині крила, сучасні теорії, дужі руки.</w:t>
      </w:r>
    </w:p>
    <w:p w:rsidR="0060046B" w:rsidRPr="006713B4" w:rsidRDefault="0060046B" w:rsidP="0060046B">
      <w:pPr>
        <w:jc w:val="both"/>
        <w:rPr>
          <w:lang w:val="uk-UA"/>
        </w:rPr>
      </w:pPr>
      <w:r w:rsidRPr="006713B4">
        <w:rPr>
          <w:lang w:val="uk-UA"/>
        </w:rPr>
        <w:t>4. Мамині речі, татові друзі, батькові слова, батьківські поради, материнські руки, сусідові ворота.</w:t>
      </w:r>
    </w:p>
    <w:p w:rsidR="0060046B" w:rsidRPr="006713B4" w:rsidRDefault="0060046B" w:rsidP="0060046B">
      <w:pPr>
        <w:jc w:val="both"/>
        <w:rPr>
          <w:lang w:val="uk-UA"/>
        </w:rPr>
      </w:pPr>
      <w:r w:rsidRPr="006713B4">
        <w:rPr>
          <w:lang w:val="uk-UA"/>
        </w:rPr>
        <w:t>5. Довгі коси, вічні турботи, білі ромашки, веселі обличчя, круглолиці діти, великі хлопці.</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w:t>
      </w:r>
      <w:r w:rsidR="00C0256B" w:rsidRPr="006713B4">
        <w:rPr>
          <w:lang w:val="uk-UA"/>
        </w:rPr>
        <w:t>12</w:t>
      </w:r>
    </w:p>
    <w:p w:rsidR="0060046B" w:rsidRPr="006713B4" w:rsidRDefault="0060046B" w:rsidP="0060046B">
      <w:pPr>
        <w:jc w:val="both"/>
        <w:rPr>
          <w:lang w:val="uk-UA"/>
        </w:rPr>
      </w:pPr>
      <w:r w:rsidRPr="006713B4">
        <w:rPr>
          <w:lang w:val="uk-UA"/>
        </w:rPr>
        <w:t>У котрому рядку всі прикметники належать до м’якої групи?</w:t>
      </w:r>
    </w:p>
    <w:p w:rsidR="0060046B" w:rsidRPr="006713B4" w:rsidRDefault="0060046B" w:rsidP="0060046B">
      <w:pPr>
        <w:jc w:val="both"/>
        <w:rPr>
          <w:lang w:val="uk-UA"/>
        </w:rPr>
      </w:pPr>
      <w:r w:rsidRPr="006713B4">
        <w:rPr>
          <w:lang w:val="uk-UA"/>
        </w:rPr>
        <w:t xml:space="preserve">1. Розкішні </w:t>
      </w:r>
      <w:proofErr w:type="spellStart"/>
      <w:r w:rsidRPr="006713B4">
        <w:rPr>
          <w:lang w:val="uk-UA"/>
        </w:rPr>
        <w:t>троянди</w:t>
      </w:r>
      <w:proofErr w:type="spellEnd"/>
      <w:r w:rsidRPr="006713B4">
        <w:rPr>
          <w:lang w:val="uk-UA"/>
        </w:rPr>
        <w:t>, осінні квіти, останні сили, задні колеса, передні двері, ранні овочі.</w:t>
      </w:r>
    </w:p>
    <w:p w:rsidR="0060046B" w:rsidRPr="006713B4" w:rsidRDefault="0060046B" w:rsidP="0060046B">
      <w:pPr>
        <w:jc w:val="both"/>
        <w:rPr>
          <w:lang w:val="uk-UA"/>
        </w:rPr>
      </w:pPr>
      <w:r w:rsidRPr="006713B4">
        <w:rPr>
          <w:lang w:val="uk-UA"/>
        </w:rPr>
        <w:t>2. Порожні відра, житні колоски, безкраї степи, пізні сорти, відсутні учні, дружні поради.</w:t>
      </w:r>
    </w:p>
    <w:p w:rsidR="0060046B" w:rsidRPr="006713B4" w:rsidRDefault="0060046B" w:rsidP="0060046B">
      <w:pPr>
        <w:jc w:val="both"/>
        <w:rPr>
          <w:lang w:val="uk-UA"/>
        </w:rPr>
      </w:pPr>
      <w:r w:rsidRPr="006713B4">
        <w:rPr>
          <w:lang w:val="uk-UA"/>
        </w:rPr>
        <w:t>3. Придорожні кущі, могутні дуби, дружні класи, супутні товари, художні засоби, внутрішні суперечки.</w:t>
      </w:r>
    </w:p>
    <w:p w:rsidR="0060046B" w:rsidRPr="006713B4" w:rsidRDefault="0060046B" w:rsidP="0060046B">
      <w:pPr>
        <w:jc w:val="both"/>
        <w:rPr>
          <w:lang w:val="uk-UA"/>
        </w:rPr>
      </w:pPr>
      <w:r w:rsidRPr="006713B4">
        <w:rPr>
          <w:lang w:val="uk-UA"/>
        </w:rPr>
        <w:t>4. Досвітні вогні, довголітні стосунки, тутешні люди, вчорашні зустрічі, природні ресурси, колишні мрії.</w:t>
      </w:r>
    </w:p>
    <w:p w:rsidR="0060046B" w:rsidRPr="006713B4" w:rsidRDefault="0060046B" w:rsidP="0060046B">
      <w:pPr>
        <w:jc w:val="both"/>
        <w:rPr>
          <w:lang w:val="uk-UA"/>
        </w:rPr>
      </w:pPr>
      <w:r w:rsidRPr="006713B4">
        <w:rPr>
          <w:lang w:val="uk-UA"/>
        </w:rPr>
        <w:t>5. Вечірні новини, давні конфлікти, безкрайні простори, безкраї поля, безмежні моря, літні канікули.</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 xml:space="preserve"> №</w:t>
      </w:r>
      <w:r w:rsidR="00C0256B" w:rsidRPr="006713B4">
        <w:rPr>
          <w:lang w:val="uk-UA"/>
        </w:rPr>
        <w:t>13</w:t>
      </w:r>
    </w:p>
    <w:p w:rsidR="0060046B" w:rsidRPr="006713B4" w:rsidRDefault="0060046B" w:rsidP="0060046B">
      <w:pPr>
        <w:jc w:val="both"/>
        <w:rPr>
          <w:lang w:val="uk-UA"/>
        </w:rPr>
      </w:pPr>
      <w:r w:rsidRPr="006713B4">
        <w:rPr>
          <w:lang w:val="uk-UA"/>
        </w:rPr>
        <w:t>У котрому рядку правильно записано ступені порівняння?</w:t>
      </w:r>
    </w:p>
    <w:p w:rsidR="0060046B" w:rsidRPr="006713B4" w:rsidRDefault="0060046B" w:rsidP="0060046B">
      <w:pPr>
        <w:jc w:val="both"/>
        <w:rPr>
          <w:lang w:val="uk-UA"/>
        </w:rPr>
      </w:pPr>
      <w:r w:rsidRPr="006713B4">
        <w:rPr>
          <w:lang w:val="uk-UA"/>
        </w:rPr>
        <w:t xml:space="preserve">1. Товщий, товстіший, старший, старіший, </w:t>
      </w:r>
      <w:proofErr w:type="spellStart"/>
      <w:r w:rsidRPr="006713B4">
        <w:rPr>
          <w:lang w:val="uk-UA"/>
        </w:rPr>
        <w:t>гладший</w:t>
      </w:r>
      <w:proofErr w:type="spellEnd"/>
      <w:r w:rsidRPr="006713B4">
        <w:rPr>
          <w:lang w:val="uk-UA"/>
        </w:rPr>
        <w:t>, гладкіший.</w:t>
      </w:r>
    </w:p>
    <w:p w:rsidR="0060046B" w:rsidRPr="006713B4" w:rsidRDefault="0060046B" w:rsidP="0060046B">
      <w:pPr>
        <w:jc w:val="both"/>
        <w:rPr>
          <w:lang w:val="uk-UA"/>
        </w:rPr>
      </w:pPr>
      <w:r w:rsidRPr="006713B4">
        <w:rPr>
          <w:lang w:val="uk-UA"/>
        </w:rPr>
        <w:t xml:space="preserve">2. Червоніший, міцніший, біліший, </w:t>
      </w:r>
      <w:proofErr w:type="spellStart"/>
      <w:r w:rsidRPr="006713B4">
        <w:rPr>
          <w:lang w:val="uk-UA"/>
        </w:rPr>
        <w:t>рожевіший</w:t>
      </w:r>
      <w:proofErr w:type="spellEnd"/>
      <w:r w:rsidRPr="006713B4">
        <w:rPr>
          <w:lang w:val="uk-UA"/>
        </w:rPr>
        <w:t>, довший, більший.</w:t>
      </w:r>
    </w:p>
    <w:p w:rsidR="0060046B" w:rsidRPr="006713B4" w:rsidRDefault="0060046B" w:rsidP="0060046B">
      <w:pPr>
        <w:jc w:val="both"/>
        <w:rPr>
          <w:lang w:val="uk-UA"/>
        </w:rPr>
      </w:pPr>
      <w:r w:rsidRPr="006713B4">
        <w:rPr>
          <w:lang w:val="uk-UA"/>
        </w:rPr>
        <w:t>3. Дорожчий, вужчий, поганіший, відважніший, кращий, вищий.</w:t>
      </w:r>
    </w:p>
    <w:p w:rsidR="0060046B" w:rsidRPr="006713B4" w:rsidRDefault="0060046B" w:rsidP="0060046B">
      <w:pPr>
        <w:jc w:val="both"/>
        <w:rPr>
          <w:lang w:val="uk-UA"/>
        </w:rPr>
      </w:pPr>
      <w:r w:rsidRPr="006713B4">
        <w:rPr>
          <w:lang w:val="uk-UA"/>
        </w:rPr>
        <w:t xml:space="preserve">4. Гірший, довший, вищий, </w:t>
      </w:r>
      <w:proofErr w:type="spellStart"/>
      <w:r w:rsidRPr="006713B4">
        <w:rPr>
          <w:lang w:val="uk-UA"/>
        </w:rPr>
        <w:t>блищий</w:t>
      </w:r>
      <w:proofErr w:type="spellEnd"/>
      <w:r w:rsidRPr="006713B4">
        <w:rPr>
          <w:lang w:val="uk-UA"/>
        </w:rPr>
        <w:t>, кращий, менший.</w:t>
      </w:r>
    </w:p>
    <w:p w:rsidR="0060046B" w:rsidRPr="006713B4" w:rsidRDefault="0060046B" w:rsidP="0060046B">
      <w:pPr>
        <w:jc w:val="both"/>
        <w:rPr>
          <w:lang w:val="uk-UA"/>
        </w:rPr>
      </w:pPr>
      <w:r w:rsidRPr="006713B4">
        <w:rPr>
          <w:lang w:val="uk-UA"/>
        </w:rPr>
        <w:t xml:space="preserve">5. Більший, </w:t>
      </w:r>
      <w:proofErr w:type="spellStart"/>
      <w:r w:rsidRPr="006713B4">
        <w:rPr>
          <w:lang w:val="uk-UA"/>
        </w:rPr>
        <w:t>меньший</w:t>
      </w:r>
      <w:proofErr w:type="spellEnd"/>
      <w:r w:rsidRPr="006713B4">
        <w:rPr>
          <w:lang w:val="uk-UA"/>
        </w:rPr>
        <w:t>, гостріший, глибший, вужчий, ширший.</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w:t>
      </w:r>
      <w:r w:rsidR="00C0256B" w:rsidRPr="006713B4">
        <w:rPr>
          <w:lang w:val="uk-UA"/>
        </w:rPr>
        <w:t>1</w:t>
      </w:r>
      <w:r w:rsidRPr="006713B4">
        <w:rPr>
          <w:lang w:val="uk-UA"/>
        </w:rPr>
        <w:t>4</w:t>
      </w:r>
    </w:p>
    <w:p w:rsidR="0060046B" w:rsidRPr="006713B4" w:rsidRDefault="0060046B" w:rsidP="0060046B">
      <w:pPr>
        <w:jc w:val="both"/>
        <w:rPr>
          <w:lang w:val="uk-UA"/>
        </w:rPr>
      </w:pPr>
      <w:r w:rsidRPr="006713B4">
        <w:rPr>
          <w:lang w:val="uk-UA"/>
        </w:rPr>
        <w:t xml:space="preserve">У котрому рядку </w:t>
      </w:r>
      <w:r w:rsidR="00C0256B" w:rsidRPr="006713B4">
        <w:rPr>
          <w:lang w:val="uk-UA"/>
        </w:rPr>
        <w:t xml:space="preserve">правильно </w:t>
      </w:r>
      <w:r w:rsidRPr="006713B4">
        <w:rPr>
          <w:lang w:val="uk-UA"/>
        </w:rPr>
        <w:t>записано ступені порівняння?</w:t>
      </w:r>
    </w:p>
    <w:p w:rsidR="0060046B" w:rsidRPr="006713B4" w:rsidRDefault="0060046B" w:rsidP="0060046B">
      <w:pPr>
        <w:jc w:val="both"/>
        <w:rPr>
          <w:lang w:val="uk-UA"/>
        </w:rPr>
      </w:pPr>
      <w:r w:rsidRPr="006713B4">
        <w:rPr>
          <w:lang w:val="uk-UA"/>
        </w:rPr>
        <w:t xml:space="preserve">1. Більш хоробрий, менш потрібний, </w:t>
      </w:r>
      <w:proofErr w:type="spellStart"/>
      <w:r w:rsidRPr="006713B4">
        <w:rPr>
          <w:lang w:val="uk-UA"/>
        </w:rPr>
        <w:t>якнайкорисніший</w:t>
      </w:r>
      <w:proofErr w:type="spellEnd"/>
      <w:r w:rsidRPr="006713B4">
        <w:rPr>
          <w:lang w:val="uk-UA"/>
        </w:rPr>
        <w:t>, щонайближчий, найбільш продуктивний, найменш відомий.</w:t>
      </w:r>
    </w:p>
    <w:p w:rsidR="0060046B" w:rsidRPr="006713B4" w:rsidRDefault="0060046B" w:rsidP="0060046B">
      <w:pPr>
        <w:jc w:val="both"/>
        <w:rPr>
          <w:lang w:val="uk-UA"/>
        </w:rPr>
      </w:pPr>
      <w:r w:rsidRPr="006713B4">
        <w:rPr>
          <w:lang w:val="uk-UA"/>
        </w:rPr>
        <w:t>2. Більший, менший, гірший, більш вдаліший, старезний, страшніший.</w:t>
      </w:r>
    </w:p>
    <w:p w:rsidR="0060046B" w:rsidRPr="006713B4" w:rsidRDefault="0060046B" w:rsidP="0060046B">
      <w:pPr>
        <w:jc w:val="both"/>
        <w:rPr>
          <w:lang w:val="uk-UA"/>
        </w:rPr>
      </w:pPr>
      <w:r w:rsidRPr="006713B4">
        <w:rPr>
          <w:lang w:val="uk-UA"/>
        </w:rPr>
        <w:t>3. Самий корисний, довший, темніший, найкращий, дорожчий.</w:t>
      </w:r>
    </w:p>
    <w:p w:rsidR="0060046B" w:rsidRPr="006713B4" w:rsidRDefault="0060046B" w:rsidP="0060046B">
      <w:pPr>
        <w:jc w:val="both"/>
        <w:rPr>
          <w:lang w:val="uk-UA"/>
        </w:rPr>
      </w:pPr>
      <w:r w:rsidRPr="006713B4">
        <w:rPr>
          <w:lang w:val="uk-UA"/>
        </w:rPr>
        <w:t>4. Самий корисніший, важчий, легший, тісніший, більш вдалий, точніший.</w:t>
      </w:r>
    </w:p>
    <w:p w:rsidR="0060046B" w:rsidRPr="006713B4" w:rsidRDefault="0060046B" w:rsidP="0060046B">
      <w:pPr>
        <w:jc w:val="both"/>
        <w:rPr>
          <w:lang w:val="uk-UA"/>
        </w:rPr>
      </w:pPr>
      <w:r w:rsidRPr="006713B4">
        <w:rPr>
          <w:lang w:val="uk-UA"/>
        </w:rPr>
        <w:t>5. Самий найкорисніший, найприємніший, зеленіший, швидший, більш швидкий, вищий.</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w:t>
      </w:r>
      <w:r w:rsidR="00C0256B" w:rsidRPr="006713B4">
        <w:rPr>
          <w:lang w:val="uk-UA"/>
        </w:rPr>
        <w:t>1</w:t>
      </w:r>
      <w:r w:rsidRPr="006713B4">
        <w:rPr>
          <w:lang w:val="uk-UA"/>
        </w:rPr>
        <w:t>5</w:t>
      </w:r>
    </w:p>
    <w:p w:rsidR="0060046B" w:rsidRPr="006713B4" w:rsidRDefault="0060046B" w:rsidP="0060046B">
      <w:pPr>
        <w:jc w:val="both"/>
        <w:rPr>
          <w:lang w:val="uk-UA"/>
        </w:rPr>
      </w:pPr>
      <w:r w:rsidRPr="006713B4">
        <w:rPr>
          <w:lang w:val="uk-UA"/>
        </w:rPr>
        <w:t xml:space="preserve">У котрому рядку наведено всі прикметники, які можуть </w:t>
      </w:r>
      <w:proofErr w:type="spellStart"/>
      <w:r w:rsidRPr="006713B4">
        <w:rPr>
          <w:lang w:val="uk-UA"/>
        </w:rPr>
        <w:t>ступенюватися</w:t>
      </w:r>
      <w:proofErr w:type="spellEnd"/>
      <w:r w:rsidRPr="006713B4">
        <w:rPr>
          <w:lang w:val="uk-UA"/>
        </w:rPr>
        <w:t>?</w:t>
      </w:r>
    </w:p>
    <w:p w:rsidR="0060046B" w:rsidRPr="006713B4" w:rsidRDefault="0060046B" w:rsidP="0060046B">
      <w:pPr>
        <w:jc w:val="both"/>
        <w:rPr>
          <w:lang w:val="uk-UA"/>
        </w:rPr>
      </w:pPr>
      <w:r w:rsidRPr="006713B4">
        <w:rPr>
          <w:lang w:val="uk-UA"/>
        </w:rPr>
        <w:t>1. Великий, поганий, маленький, білий, жовтий, теплий.</w:t>
      </w:r>
    </w:p>
    <w:p w:rsidR="0060046B" w:rsidRPr="006713B4" w:rsidRDefault="0060046B" w:rsidP="0060046B">
      <w:pPr>
        <w:jc w:val="both"/>
        <w:rPr>
          <w:lang w:val="uk-UA"/>
        </w:rPr>
      </w:pPr>
      <w:r w:rsidRPr="006713B4">
        <w:rPr>
          <w:lang w:val="uk-UA"/>
        </w:rPr>
        <w:t>2. Чорний, червоний, зелений, рожевий, білий, світлий.</w:t>
      </w:r>
    </w:p>
    <w:p w:rsidR="0060046B" w:rsidRPr="006713B4" w:rsidRDefault="0060046B" w:rsidP="0060046B">
      <w:pPr>
        <w:jc w:val="both"/>
        <w:rPr>
          <w:lang w:val="uk-UA"/>
        </w:rPr>
      </w:pPr>
      <w:r w:rsidRPr="006713B4">
        <w:rPr>
          <w:lang w:val="uk-UA"/>
        </w:rPr>
        <w:t>3. Темний, солодкий, гіркуватий, довгий, малий, великий.</w:t>
      </w:r>
    </w:p>
    <w:p w:rsidR="0060046B" w:rsidRPr="006713B4" w:rsidRDefault="0060046B" w:rsidP="0060046B">
      <w:pPr>
        <w:jc w:val="both"/>
        <w:rPr>
          <w:lang w:val="uk-UA"/>
        </w:rPr>
      </w:pPr>
      <w:r w:rsidRPr="006713B4">
        <w:rPr>
          <w:lang w:val="uk-UA"/>
        </w:rPr>
        <w:lastRenderedPageBreak/>
        <w:t xml:space="preserve">4. Смачний, </w:t>
      </w:r>
      <w:proofErr w:type="spellStart"/>
      <w:r w:rsidRPr="006713B4">
        <w:rPr>
          <w:lang w:val="uk-UA"/>
        </w:rPr>
        <w:t>засолодкий</w:t>
      </w:r>
      <w:proofErr w:type="spellEnd"/>
      <w:r w:rsidRPr="006713B4">
        <w:rPr>
          <w:lang w:val="uk-UA"/>
        </w:rPr>
        <w:t>, бідний, широкий, вузький, тихий.</w:t>
      </w:r>
    </w:p>
    <w:p w:rsidR="0060046B" w:rsidRPr="006713B4" w:rsidRDefault="0060046B" w:rsidP="0060046B">
      <w:pPr>
        <w:jc w:val="both"/>
        <w:rPr>
          <w:lang w:val="uk-UA"/>
        </w:rPr>
      </w:pPr>
      <w:r w:rsidRPr="006713B4">
        <w:rPr>
          <w:lang w:val="uk-UA"/>
        </w:rPr>
        <w:t>5. Поганий, добрий, малий, великий, гарний, хороший.</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№1</w:t>
      </w:r>
      <w:r w:rsidR="00C0256B" w:rsidRPr="006713B4">
        <w:rPr>
          <w:lang w:val="uk-UA"/>
        </w:rPr>
        <w:t>6</w:t>
      </w:r>
    </w:p>
    <w:p w:rsidR="0060046B" w:rsidRPr="006713B4" w:rsidRDefault="0060046B" w:rsidP="0060046B">
      <w:pPr>
        <w:jc w:val="both"/>
        <w:rPr>
          <w:lang w:val="uk-UA"/>
        </w:rPr>
      </w:pPr>
      <w:r w:rsidRPr="006713B4">
        <w:rPr>
          <w:lang w:val="uk-UA"/>
        </w:rPr>
        <w:t xml:space="preserve">У котрому рядку наведено всі прикметники, які не можуть </w:t>
      </w:r>
      <w:proofErr w:type="spellStart"/>
      <w:r w:rsidRPr="006713B4">
        <w:rPr>
          <w:lang w:val="uk-UA"/>
        </w:rPr>
        <w:t>ступенюватися</w:t>
      </w:r>
      <w:proofErr w:type="spellEnd"/>
      <w:r w:rsidRPr="006713B4">
        <w:rPr>
          <w:lang w:val="uk-UA"/>
        </w:rPr>
        <w:t>?</w:t>
      </w:r>
    </w:p>
    <w:p w:rsidR="0060046B" w:rsidRPr="006713B4" w:rsidRDefault="0060046B" w:rsidP="0060046B">
      <w:pPr>
        <w:jc w:val="both"/>
        <w:rPr>
          <w:lang w:val="uk-UA"/>
        </w:rPr>
      </w:pPr>
      <w:r w:rsidRPr="006713B4">
        <w:rPr>
          <w:lang w:val="uk-UA"/>
        </w:rPr>
        <w:t>1. Високий, тоненький, худющий, преславний, прадавній, вічний.</w:t>
      </w:r>
    </w:p>
    <w:p w:rsidR="0060046B" w:rsidRPr="006713B4" w:rsidRDefault="0060046B" w:rsidP="0060046B">
      <w:pPr>
        <w:jc w:val="both"/>
        <w:rPr>
          <w:lang w:val="uk-UA"/>
        </w:rPr>
      </w:pPr>
      <w:r w:rsidRPr="006713B4">
        <w:rPr>
          <w:lang w:val="uk-UA"/>
        </w:rPr>
        <w:t>2. Маленький, вузенький, босий, синьоокий, салатовий, старезний.</w:t>
      </w:r>
    </w:p>
    <w:p w:rsidR="0060046B" w:rsidRPr="006713B4" w:rsidRDefault="0060046B" w:rsidP="0060046B">
      <w:pPr>
        <w:jc w:val="both"/>
        <w:rPr>
          <w:lang w:val="uk-UA"/>
        </w:rPr>
      </w:pPr>
      <w:r w:rsidRPr="006713B4">
        <w:rPr>
          <w:lang w:val="uk-UA"/>
        </w:rPr>
        <w:t xml:space="preserve">3. </w:t>
      </w:r>
      <w:proofErr w:type="spellStart"/>
      <w:r w:rsidRPr="006713B4">
        <w:rPr>
          <w:lang w:val="uk-UA"/>
        </w:rPr>
        <w:t>Страшнющий</w:t>
      </w:r>
      <w:proofErr w:type="spellEnd"/>
      <w:r w:rsidRPr="006713B4">
        <w:rPr>
          <w:lang w:val="uk-UA"/>
        </w:rPr>
        <w:t xml:space="preserve">, довжелезний, білесенький, жовтуватий, </w:t>
      </w:r>
      <w:proofErr w:type="spellStart"/>
      <w:r w:rsidRPr="006713B4">
        <w:rPr>
          <w:lang w:val="uk-UA"/>
        </w:rPr>
        <w:t>зеленкавий</w:t>
      </w:r>
      <w:proofErr w:type="spellEnd"/>
      <w:r w:rsidRPr="006713B4">
        <w:rPr>
          <w:lang w:val="uk-UA"/>
        </w:rPr>
        <w:t>, голий.</w:t>
      </w:r>
    </w:p>
    <w:p w:rsidR="0060046B" w:rsidRPr="006713B4" w:rsidRDefault="0060046B" w:rsidP="0060046B">
      <w:pPr>
        <w:jc w:val="both"/>
        <w:rPr>
          <w:lang w:val="uk-UA"/>
        </w:rPr>
      </w:pPr>
      <w:r w:rsidRPr="006713B4">
        <w:rPr>
          <w:lang w:val="uk-UA"/>
        </w:rPr>
        <w:t>4. Чорнявий, гіркуватий, смачненький, синій, жовтогарячий, фіолетовий.</w:t>
      </w:r>
    </w:p>
    <w:p w:rsidR="0060046B" w:rsidRPr="006713B4" w:rsidRDefault="0060046B" w:rsidP="0060046B">
      <w:pPr>
        <w:jc w:val="both"/>
        <w:rPr>
          <w:lang w:val="uk-UA"/>
        </w:rPr>
      </w:pPr>
      <w:r w:rsidRPr="006713B4">
        <w:rPr>
          <w:lang w:val="uk-UA"/>
        </w:rPr>
        <w:t>5. Невблаганний, хитрющий, довжелезний, зелений, малиновий, сіруватий.</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w:t>
      </w:r>
      <w:r w:rsidR="002C28F0" w:rsidRPr="006713B4">
        <w:rPr>
          <w:lang w:val="uk-UA"/>
        </w:rPr>
        <w:t>17</w:t>
      </w:r>
    </w:p>
    <w:p w:rsidR="0060046B" w:rsidRPr="006713B4" w:rsidRDefault="0060046B" w:rsidP="0060046B">
      <w:pPr>
        <w:jc w:val="both"/>
        <w:rPr>
          <w:lang w:val="uk-UA"/>
        </w:rPr>
      </w:pPr>
      <w:r w:rsidRPr="006713B4">
        <w:rPr>
          <w:lang w:val="uk-UA"/>
        </w:rPr>
        <w:t>У котрому рядку подано правильне твердження?</w:t>
      </w:r>
    </w:p>
    <w:p w:rsidR="0060046B" w:rsidRPr="006713B4" w:rsidRDefault="0060046B" w:rsidP="0060046B">
      <w:pPr>
        <w:jc w:val="both"/>
        <w:rPr>
          <w:lang w:val="uk-UA"/>
        </w:rPr>
      </w:pPr>
      <w:r w:rsidRPr="006713B4">
        <w:rPr>
          <w:lang w:val="uk-UA"/>
        </w:rPr>
        <w:t>1. Незмінні прикметники не мають категорії відмінка.</w:t>
      </w:r>
    </w:p>
    <w:p w:rsidR="0060046B" w:rsidRPr="006713B4" w:rsidRDefault="0060046B" w:rsidP="0060046B">
      <w:pPr>
        <w:jc w:val="both"/>
        <w:rPr>
          <w:lang w:val="uk-UA"/>
        </w:rPr>
      </w:pPr>
      <w:r w:rsidRPr="006713B4">
        <w:rPr>
          <w:lang w:val="uk-UA"/>
        </w:rPr>
        <w:t>2. Відмінок незмінних прикметників залежить від відмінка іменників, яких вони стосуються.</w:t>
      </w:r>
    </w:p>
    <w:p w:rsidR="0060046B" w:rsidRPr="006713B4" w:rsidRDefault="0060046B" w:rsidP="0060046B">
      <w:pPr>
        <w:jc w:val="both"/>
        <w:rPr>
          <w:lang w:val="uk-UA"/>
        </w:rPr>
      </w:pPr>
      <w:r w:rsidRPr="006713B4">
        <w:rPr>
          <w:lang w:val="uk-UA"/>
        </w:rPr>
        <w:t>3. Категорії роду, числа, відмінка у прикметнику залежать від іменника.</w:t>
      </w:r>
    </w:p>
    <w:p w:rsidR="0060046B" w:rsidRPr="006713B4" w:rsidRDefault="0060046B" w:rsidP="0060046B">
      <w:pPr>
        <w:jc w:val="both"/>
        <w:rPr>
          <w:lang w:val="uk-UA"/>
        </w:rPr>
      </w:pPr>
      <w:r w:rsidRPr="006713B4">
        <w:rPr>
          <w:lang w:val="uk-UA"/>
        </w:rPr>
        <w:t>4. Категорія ступенів порівняння – це самостійна прикметникова категорія.</w:t>
      </w:r>
    </w:p>
    <w:p w:rsidR="0060046B" w:rsidRPr="006713B4" w:rsidRDefault="0060046B" w:rsidP="0060046B">
      <w:pPr>
        <w:jc w:val="both"/>
        <w:rPr>
          <w:lang w:val="uk-UA"/>
        </w:rPr>
      </w:pPr>
      <w:r w:rsidRPr="006713B4">
        <w:rPr>
          <w:lang w:val="uk-UA"/>
        </w:rPr>
        <w:t>5. Рід, число, відмінок прикметника – це класифікаційна граматична категорія.</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w:t>
      </w:r>
      <w:r w:rsidR="002C28F0" w:rsidRPr="006713B4">
        <w:rPr>
          <w:lang w:val="uk-UA"/>
        </w:rPr>
        <w:t>18</w:t>
      </w:r>
    </w:p>
    <w:p w:rsidR="0060046B" w:rsidRPr="006713B4" w:rsidRDefault="0060046B" w:rsidP="0060046B">
      <w:pPr>
        <w:jc w:val="both"/>
        <w:rPr>
          <w:lang w:val="uk-UA"/>
        </w:rPr>
      </w:pPr>
      <w:r w:rsidRPr="006713B4">
        <w:rPr>
          <w:lang w:val="uk-UA"/>
        </w:rPr>
        <w:t>У котрому рядку подано правильне твердження?</w:t>
      </w:r>
    </w:p>
    <w:p w:rsidR="0060046B" w:rsidRPr="006713B4" w:rsidRDefault="0060046B" w:rsidP="0060046B">
      <w:pPr>
        <w:jc w:val="both"/>
        <w:rPr>
          <w:lang w:val="uk-UA"/>
        </w:rPr>
      </w:pPr>
      <w:r w:rsidRPr="006713B4">
        <w:rPr>
          <w:lang w:val="uk-UA"/>
        </w:rPr>
        <w:t>1. Рід, число, відмінок, прикметника – це словозмінні граматичні категорії.</w:t>
      </w:r>
    </w:p>
    <w:p w:rsidR="0060046B" w:rsidRPr="006713B4" w:rsidRDefault="0060046B" w:rsidP="0060046B">
      <w:pPr>
        <w:jc w:val="both"/>
        <w:rPr>
          <w:lang w:val="uk-UA"/>
        </w:rPr>
      </w:pPr>
      <w:r w:rsidRPr="006713B4">
        <w:rPr>
          <w:lang w:val="uk-UA"/>
        </w:rPr>
        <w:t>2. Усі граматичні категорії прикметника залежні від іменника.</w:t>
      </w:r>
    </w:p>
    <w:p w:rsidR="0060046B" w:rsidRPr="006713B4" w:rsidRDefault="0060046B" w:rsidP="0060046B">
      <w:pPr>
        <w:jc w:val="both"/>
        <w:rPr>
          <w:lang w:val="uk-UA"/>
        </w:rPr>
      </w:pPr>
      <w:r w:rsidRPr="006713B4">
        <w:rPr>
          <w:lang w:val="uk-UA"/>
        </w:rPr>
        <w:t>3. Категорії роду, числа, відмінка у прикметнику залежні, а категорія ступенів порівняння самостійна.</w:t>
      </w:r>
    </w:p>
    <w:p w:rsidR="0060046B" w:rsidRPr="006713B4" w:rsidRDefault="0060046B" w:rsidP="0060046B">
      <w:pPr>
        <w:jc w:val="both"/>
        <w:rPr>
          <w:lang w:val="uk-UA"/>
        </w:rPr>
      </w:pPr>
      <w:r w:rsidRPr="006713B4">
        <w:rPr>
          <w:lang w:val="uk-UA"/>
        </w:rPr>
        <w:t xml:space="preserve">4. Початковою формою для найвищого ступеня порівняння є форма вищого ступеня у </w:t>
      </w:r>
      <w:proofErr w:type="spellStart"/>
      <w:r w:rsidRPr="006713B4">
        <w:rPr>
          <w:lang w:val="uk-UA"/>
        </w:rPr>
        <w:t>Н.в</w:t>
      </w:r>
      <w:proofErr w:type="spellEnd"/>
      <w:r w:rsidRPr="006713B4">
        <w:rPr>
          <w:lang w:val="uk-UA"/>
        </w:rPr>
        <w:t xml:space="preserve">., </w:t>
      </w:r>
      <w:proofErr w:type="spellStart"/>
      <w:r w:rsidRPr="006713B4">
        <w:rPr>
          <w:lang w:val="uk-UA"/>
        </w:rPr>
        <w:t>одн</w:t>
      </w:r>
      <w:proofErr w:type="spellEnd"/>
      <w:r w:rsidRPr="006713B4">
        <w:rPr>
          <w:lang w:val="uk-UA"/>
        </w:rPr>
        <w:t xml:space="preserve">., </w:t>
      </w:r>
      <w:proofErr w:type="spellStart"/>
      <w:r w:rsidRPr="006713B4">
        <w:rPr>
          <w:lang w:val="uk-UA"/>
        </w:rPr>
        <w:t>ч.р</w:t>
      </w:r>
      <w:proofErr w:type="spellEnd"/>
      <w:r w:rsidRPr="006713B4">
        <w:rPr>
          <w:lang w:val="uk-UA"/>
        </w:rPr>
        <w:t>.</w:t>
      </w:r>
    </w:p>
    <w:p w:rsidR="0060046B" w:rsidRPr="006713B4" w:rsidRDefault="0060046B" w:rsidP="0060046B">
      <w:pPr>
        <w:jc w:val="both"/>
        <w:rPr>
          <w:lang w:val="uk-UA"/>
        </w:rPr>
      </w:pPr>
      <w:r w:rsidRPr="006713B4">
        <w:rPr>
          <w:lang w:val="uk-UA"/>
        </w:rPr>
        <w:t xml:space="preserve">5. Початковою формою для вищого і найвищого ступенів порівняння є звичайний прикметник у </w:t>
      </w:r>
      <w:proofErr w:type="spellStart"/>
      <w:r w:rsidRPr="006713B4">
        <w:rPr>
          <w:lang w:val="uk-UA"/>
        </w:rPr>
        <w:t>Н.в</w:t>
      </w:r>
      <w:proofErr w:type="spellEnd"/>
      <w:r w:rsidRPr="006713B4">
        <w:rPr>
          <w:lang w:val="uk-UA"/>
        </w:rPr>
        <w:t xml:space="preserve">., </w:t>
      </w:r>
      <w:proofErr w:type="spellStart"/>
      <w:r w:rsidRPr="006713B4">
        <w:rPr>
          <w:lang w:val="uk-UA"/>
        </w:rPr>
        <w:t>одн</w:t>
      </w:r>
      <w:proofErr w:type="spellEnd"/>
      <w:r w:rsidRPr="006713B4">
        <w:rPr>
          <w:lang w:val="uk-UA"/>
        </w:rPr>
        <w:t xml:space="preserve">., </w:t>
      </w:r>
      <w:proofErr w:type="spellStart"/>
      <w:r w:rsidRPr="006713B4">
        <w:rPr>
          <w:lang w:val="uk-UA"/>
        </w:rPr>
        <w:t>ч.р</w:t>
      </w:r>
      <w:proofErr w:type="spellEnd"/>
      <w:r w:rsidRPr="006713B4">
        <w:rPr>
          <w:lang w:val="uk-UA"/>
        </w:rPr>
        <w:t>.</w:t>
      </w:r>
    </w:p>
    <w:p w:rsidR="0060046B" w:rsidRPr="006713B4" w:rsidRDefault="0060046B" w:rsidP="0060046B">
      <w:pPr>
        <w:jc w:val="both"/>
        <w:rPr>
          <w:lang w:val="uk-UA"/>
        </w:rPr>
      </w:pPr>
    </w:p>
    <w:p w:rsidR="0060046B" w:rsidRPr="006713B4" w:rsidRDefault="0060046B" w:rsidP="0060046B">
      <w:pPr>
        <w:jc w:val="both"/>
        <w:rPr>
          <w:lang w:val="uk-UA"/>
        </w:rPr>
      </w:pPr>
      <w:r w:rsidRPr="006713B4">
        <w:rPr>
          <w:lang w:val="uk-UA"/>
        </w:rPr>
        <w:t>№</w:t>
      </w:r>
      <w:r w:rsidR="002C28F0" w:rsidRPr="006713B4">
        <w:rPr>
          <w:lang w:val="uk-UA"/>
        </w:rPr>
        <w:t>19</w:t>
      </w:r>
    </w:p>
    <w:p w:rsidR="0060046B" w:rsidRPr="006713B4" w:rsidRDefault="0060046B" w:rsidP="0060046B">
      <w:pPr>
        <w:jc w:val="both"/>
        <w:rPr>
          <w:lang w:val="uk-UA"/>
        </w:rPr>
      </w:pPr>
      <w:r w:rsidRPr="006713B4">
        <w:rPr>
          <w:lang w:val="uk-UA"/>
        </w:rPr>
        <w:t>У котрому рядку подано правильне твердження?</w:t>
      </w:r>
    </w:p>
    <w:p w:rsidR="0060046B" w:rsidRPr="006713B4" w:rsidRDefault="0060046B" w:rsidP="0060046B">
      <w:pPr>
        <w:jc w:val="both"/>
        <w:rPr>
          <w:lang w:val="uk-UA"/>
        </w:rPr>
      </w:pPr>
      <w:r w:rsidRPr="006713B4">
        <w:rPr>
          <w:lang w:val="uk-UA"/>
        </w:rPr>
        <w:t>1. Граматичне значення роду прикметника в множині визначаємо за родом іменника, якого він стосується.</w:t>
      </w:r>
    </w:p>
    <w:p w:rsidR="0060046B" w:rsidRPr="006713B4" w:rsidRDefault="0060046B" w:rsidP="0060046B">
      <w:pPr>
        <w:jc w:val="both"/>
        <w:rPr>
          <w:lang w:val="uk-UA"/>
        </w:rPr>
      </w:pPr>
      <w:r w:rsidRPr="006713B4">
        <w:rPr>
          <w:lang w:val="uk-UA"/>
        </w:rPr>
        <w:t>2. Прикметники в множині ніколи не мають категорії роду.</w:t>
      </w:r>
    </w:p>
    <w:p w:rsidR="0060046B" w:rsidRPr="006713B4" w:rsidRDefault="0060046B" w:rsidP="0060046B">
      <w:pPr>
        <w:jc w:val="both"/>
        <w:rPr>
          <w:lang w:val="uk-UA"/>
        </w:rPr>
      </w:pPr>
      <w:r w:rsidRPr="006713B4">
        <w:rPr>
          <w:lang w:val="uk-UA"/>
        </w:rPr>
        <w:t>3. Категорії роду не мають тільки ті прикметники, які узгоджуються з множинними іменниками.</w:t>
      </w:r>
    </w:p>
    <w:p w:rsidR="0060046B" w:rsidRPr="006713B4" w:rsidRDefault="0060046B" w:rsidP="0060046B">
      <w:pPr>
        <w:jc w:val="both"/>
        <w:rPr>
          <w:lang w:val="uk-UA"/>
        </w:rPr>
      </w:pPr>
      <w:r w:rsidRPr="006713B4">
        <w:rPr>
          <w:lang w:val="uk-UA"/>
        </w:rPr>
        <w:t>4. Частиномовне зна</w:t>
      </w:r>
      <w:r w:rsidR="002C28F0" w:rsidRPr="006713B4">
        <w:rPr>
          <w:lang w:val="uk-UA"/>
        </w:rPr>
        <w:t xml:space="preserve">чення прикметника – </w:t>
      </w:r>
      <w:proofErr w:type="spellStart"/>
      <w:r w:rsidR="002C28F0" w:rsidRPr="006713B4">
        <w:rPr>
          <w:lang w:val="uk-UA"/>
        </w:rPr>
        <w:t>ознаковість</w:t>
      </w:r>
      <w:proofErr w:type="spellEnd"/>
      <w:r w:rsidR="002C28F0" w:rsidRPr="006713B4">
        <w:rPr>
          <w:lang w:val="uk-UA"/>
        </w:rPr>
        <w:t xml:space="preserve"> (динамічна ознака).</w:t>
      </w:r>
    </w:p>
    <w:p w:rsidR="0060046B" w:rsidRPr="006713B4" w:rsidRDefault="0060046B" w:rsidP="0060046B">
      <w:pPr>
        <w:jc w:val="both"/>
        <w:rPr>
          <w:lang w:val="uk-UA"/>
        </w:rPr>
      </w:pPr>
      <w:r w:rsidRPr="006713B4">
        <w:rPr>
          <w:lang w:val="uk-UA"/>
        </w:rPr>
        <w:t>5. У реченні прикметники можуть залежати як від іменних частин мови, так і від дієслів.</w:t>
      </w:r>
    </w:p>
    <w:p w:rsidR="00AA596B" w:rsidRPr="006713B4" w:rsidRDefault="00AA596B" w:rsidP="0060046B">
      <w:pPr>
        <w:jc w:val="both"/>
        <w:rPr>
          <w:lang w:val="uk-UA"/>
        </w:rPr>
      </w:pPr>
    </w:p>
    <w:p w:rsidR="00AA596B" w:rsidRPr="006713B4" w:rsidRDefault="00AA596B" w:rsidP="0060046B">
      <w:pPr>
        <w:jc w:val="both"/>
        <w:rPr>
          <w:lang w:val="uk-UA"/>
        </w:rPr>
      </w:pPr>
    </w:p>
    <w:p w:rsidR="0060046B" w:rsidRPr="006713B4" w:rsidRDefault="0060046B" w:rsidP="0060046B">
      <w:pPr>
        <w:jc w:val="both"/>
        <w:rPr>
          <w:lang w:val="uk-UA"/>
        </w:rPr>
      </w:pPr>
    </w:p>
    <w:p w:rsidR="0060046B" w:rsidRPr="006713B4" w:rsidRDefault="002C28F0" w:rsidP="0060046B">
      <w:pPr>
        <w:jc w:val="both"/>
        <w:rPr>
          <w:lang w:val="uk-UA"/>
        </w:rPr>
      </w:pPr>
      <w:r w:rsidRPr="006713B4">
        <w:rPr>
          <w:lang w:val="uk-UA"/>
        </w:rPr>
        <w:t>№20</w:t>
      </w:r>
    </w:p>
    <w:p w:rsidR="0060046B" w:rsidRPr="006713B4" w:rsidRDefault="0060046B" w:rsidP="0060046B">
      <w:pPr>
        <w:jc w:val="both"/>
        <w:rPr>
          <w:lang w:val="uk-UA"/>
        </w:rPr>
      </w:pPr>
      <w:r w:rsidRPr="006713B4">
        <w:rPr>
          <w:lang w:val="uk-UA"/>
        </w:rPr>
        <w:t>У котрому рядку всі прикметники написано правильно?</w:t>
      </w:r>
    </w:p>
    <w:p w:rsidR="0060046B" w:rsidRPr="006713B4" w:rsidRDefault="0060046B" w:rsidP="0060046B">
      <w:pPr>
        <w:jc w:val="both"/>
        <w:rPr>
          <w:lang w:val="uk-UA"/>
        </w:rPr>
      </w:pPr>
      <w:r w:rsidRPr="006713B4">
        <w:rPr>
          <w:lang w:val="uk-UA"/>
        </w:rPr>
        <w:t>1. П’ятимільйонний, суспільно-корисний, суспільно-політичний, поперечношліфувальний, західноукраїнський, латино-грецький.</w:t>
      </w:r>
    </w:p>
    <w:p w:rsidR="0060046B" w:rsidRPr="006713B4" w:rsidRDefault="0060046B" w:rsidP="0060046B">
      <w:pPr>
        <w:jc w:val="both"/>
        <w:rPr>
          <w:lang w:val="uk-UA"/>
        </w:rPr>
      </w:pPr>
      <w:r w:rsidRPr="006713B4">
        <w:rPr>
          <w:lang w:val="uk-UA"/>
        </w:rPr>
        <w:t>2. Латино-американський, військово-спортивний, військовополонений, військовозобов’язаний, темно-синій, жовтогарячий.</w:t>
      </w:r>
    </w:p>
    <w:p w:rsidR="0060046B" w:rsidRPr="006713B4" w:rsidRDefault="0060046B" w:rsidP="0060046B">
      <w:pPr>
        <w:jc w:val="both"/>
        <w:rPr>
          <w:lang w:val="uk-UA"/>
        </w:rPr>
      </w:pPr>
      <w:r w:rsidRPr="006713B4">
        <w:rPr>
          <w:lang w:val="uk-UA"/>
        </w:rPr>
        <w:lastRenderedPageBreak/>
        <w:t>3. Глухонімий, чорно-білий, темно-сірий, народно-визвольний, північно-західний,  всесвітньо-відомий.</w:t>
      </w:r>
    </w:p>
    <w:p w:rsidR="0060046B" w:rsidRPr="006713B4" w:rsidRDefault="0060046B" w:rsidP="0060046B">
      <w:pPr>
        <w:jc w:val="both"/>
        <w:rPr>
          <w:lang w:val="uk-UA"/>
        </w:rPr>
      </w:pPr>
      <w:r w:rsidRPr="006713B4">
        <w:rPr>
          <w:lang w:val="uk-UA"/>
        </w:rPr>
        <w:t>4. Суспільно корисний, кінноспортивний, ранньовесняний, латиноамериканський, прямо протилежний, всесвітньо відомий.</w:t>
      </w:r>
    </w:p>
    <w:p w:rsidR="0060046B" w:rsidRPr="006713B4" w:rsidRDefault="0060046B" w:rsidP="0060046B">
      <w:pPr>
        <w:jc w:val="both"/>
        <w:rPr>
          <w:lang w:val="uk-UA"/>
        </w:rPr>
      </w:pPr>
      <w:r w:rsidRPr="006713B4">
        <w:rPr>
          <w:lang w:val="uk-UA"/>
        </w:rPr>
        <w:t>5. Білозубий, нью-йоркський, івано-франківський, біло-</w:t>
      </w:r>
      <w:proofErr w:type="spellStart"/>
      <w:r w:rsidRPr="006713B4">
        <w:rPr>
          <w:lang w:val="uk-UA"/>
        </w:rPr>
        <w:t>церківський</w:t>
      </w:r>
      <w:proofErr w:type="spellEnd"/>
      <w:r w:rsidRPr="006713B4">
        <w:rPr>
          <w:lang w:val="uk-UA"/>
        </w:rPr>
        <w:t xml:space="preserve">, рава-руський, </w:t>
      </w:r>
      <w:proofErr w:type="spellStart"/>
      <w:r w:rsidRPr="006713B4">
        <w:rPr>
          <w:lang w:val="uk-UA"/>
        </w:rPr>
        <w:t>старосамбірський</w:t>
      </w:r>
      <w:proofErr w:type="spellEnd"/>
      <w:r w:rsidRPr="006713B4">
        <w:rPr>
          <w:lang w:val="uk-UA"/>
        </w:rPr>
        <w:t>.</w:t>
      </w:r>
    </w:p>
    <w:p w:rsidR="0060046B" w:rsidRPr="006713B4" w:rsidRDefault="0060046B" w:rsidP="0060046B">
      <w:pPr>
        <w:jc w:val="both"/>
        <w:rPr>
          <w:lang w:val="uk-UA"/>
        </w:rPr>
      </w:pPr>
    </w:p>
    <w:p w:rsidR="0060046B" w:rsidRPr="006713B4" w:rsidRDefault="002C28F0" w:rsidP="0060046B">
      <w:pPr>
        <w:jc w:val="both"/>
        <w:rPr>
          <w:lang w:val="uk-UA"/>
        </w:rPr>
      </w:pPr>
      <w:r w:rsidRPr="006713B4">
        <w:rPr>
          <w:lang w:val="uk-UA"/>
        </w:rPr>
        <w:t>№21</w:t>
      </w:r>
    </w:p>
    <w:p w:rsidR="0060046B" w:rsidRPr="006713B4" w:rsidRDefault="0060046B" w:rsidP="0060046B">
      <w:pPr>
        <w:jc w:val="both"/>
        <w:rPr>
          <w:lang w:val="uk-UA"/>
        </w:rPr>
      </w:pPr>
      <w:r w:rsidRPr="006713B4">
        <w:rPr>
          <w:lang w:val="uk-UA"/>
        </w:rPr>
        <w:t>У котрому рядку всі прикметники треба писати разом?</w:t>
      </w:r>
    </w:p>
    <w:p w:rsidR="0060046B" w:rsidRPr="006713B4" w:rsidRDefault="0060046B" w:rsidP="0060046B">
      <w:pPr>
        <w:jc w:val="both"/>
        <w:rPr>
          <w:lang w:val="uk-UA"/>
        </w:rPr>
      </w:pPr>
      <w:r w:rsidRPr="006713B4">
        <w:rPr>
          <w:lang w:val="uk-UA"/>
        </w:rPr>
        <w:t>1. Глухо/німий, жовто/гарячий, сніжно/білий, чорно/</w:t>
      </w:r>
      <w:proofErr w:type="spellStart"/>
      <w:r w:rsidRPr="006713B4">
        <w:rPr>
          <w:lang w:val="uk-UA"/>
        </w:rPr>
        <w:t>окий</w:t>
      </w:r>
      <w:proofErr w:type="spellEnd"/>
      <w:r w:rsidRPr="006713B4">
        <w:rPr>
          <w:lang w:val="uk-UA"/>
        </w:rPr>
        <w:t>, ясно/</w:t>
      </w:r>
      <w:proofErr w:type="spellStart"/>
      <w:r w:rsidRPr="006713B4">
        <w:rPr>
          <w:lang w:val="uk-UA"/>
        </w:rPr>
        <w:t>окий</w:t>
      </w:r>
      <w:proofErr w:type="spellEnd"/>
      <w:r w:rsidRPr="006713B4">
        <w:rPr>
          <w:lang w:val="uk-UA"/>
        </w:rPr>
        <w:t>, військово/полонений.</w:t>
      </w:r>
    </w:p>
    <w:p w:rsidR="0060046B" w:rsidRPr="006713B4" w:rsidRDefault="0060046B" w:rsidP="0060046B">
      <w:pPr>
        <w:jc w:val="both"/>
        <w:rPr>
          <w:lang w:val="uk-UA"/>
        </w:rPr>
      </w:pPr>
      <w:r w:rsidRPr="006713B4">
        <w:rPr>
          <w:lang w:val="uk-UA"/>
        </w:rPr>
        <w:t xml:space="preserve">2. Глухо/німий, біло/сніжний, </w:t>
      </w:r>
      <w:proofErr w:type="spellStart"/>
      <w:r w:rsidRPr="006713B4">
        <w:rPr>
          <w:lang w:val="uk-UA"/>
        </w:rPr>
        <w:t>червоно</w:t>
      </w:r>
      <w:proofErr w:type="spellEnd"/>
      <w:r w:rsidRPr="006713B4">
        <w:rPr>
          <w:lang w:val="uk-UA"/>
        </w:rPr>
        <w:t>/гарячий, ясно/барвний, важко/доступний, слабо/розчинний.</w:t>
      </w:r>
    </w:p>
    <w:p w:rsidR="0060046B" w:rsidRPr="006713B4" w:rsidRDefault="0060046B" w:rsidP="0060046B">
      <w:pPr>
        <w:jc w:val="both"/>
        <w:rPr>
          <w:lang w:val="uk-UA"/>
        </w:rPr>
      </w:pPr>
      <w:r w:rsidRPr="006713B4">
        <w:rPr>
          <w:lang w:val="uk-UA"/>
        </w:rPr>
        <w:t xml:space="preserve">3. Південно/український, північно/африканський, кінно/спортивний, </w:t>
      </w:r>
      <w:proofErr w:type="spellStart"/>
      <w:r w:rsidRPr="006713B4">
        <w:rPr>
          <w:lang w:val="uk-UA"/>
        </w:rPr>
        <w:t>кисло</w:t>
      </w:r>
      <w:proofErr w:type="spellEnd"/>
      <w:r w:rsidRPr="006713B4">
        <w:rPr>
          <w:lang w:val="uk-UA"/>
        </w:rPr>
        <w:t xml:space="preserve">/молочний, </w:t>
      </w:r>
      <w:proofErr w:type="spellStart"/>
      <w:r w:rsidRPr="006713B4">
        <w:rPr>
          <w:lang w:val="uk-UA"/>
        </w:rPr>
        <w:t>свіжо</w:t>
      </w:r>
      <w:proofErr w:type="spellEnd"/>
      <w:r w:rsidRPr="006713B4">
        <w:rPr>
          <w:lang w:val="uk-UA"/>
        </w:rPr>
        <w:t>/морожений, світло/барвний.</w:t>
      </w:r>
    </w:p>
    <w:p w:rsidR="0060046B" w:rsidRPr="006713B4" w:rsidRDefault="0060046B" w:rsidP="0060046B">
      <w:pPr>
        <w:jc w:val="both"/>
        <w:rPr>
          <w:lang w:val="uk-UA"/>
        </w:rPr>
      </w:pPr>
      <w:r w:rsidRPr="006713B4">
        <w:rPr>
          <w:lang w:val="uk-UA"/>
        </w:rPr>
        <w:t>4. Віце/президентський, довго/</w:t>
      </w:r>
      <w:proofErr w:type="spellStart"/>
      <w:r w:rsidRPr="006713B4">
        <w:rPr>
          <w:lang w:val="uk-UA"/>
        </w:rPr>
        <w:t>шиїй</w:t>
      </w:r>
      <w:proofErr w:type="spellEnd"/>
      <w:r w:rsidRPr="006713B4">
        <w:rPr>
          <w:lang w:val="uk-UA"/>
        </w:rPr>
        <w:t>, східно/європейський, молочно/консервний, круто/</w:t>
      </w:r>
      <w:proofErr w:type="spellStart"/>
      <w:r w:rsidRPr="006713B4">
        <w:rPr>
          <w:lang w:val="uk-UA"/>
        </w:rPr>
        <w:t>берегий</w:t>
      </w:r>
      <w:proofErr w:type="spellEnd"/>
      <w:r w:rsidRPr="006713B4">
        <w:rPr>
          <w:lang w:val="uk-UA"/>
        </w:rPr>
        <w:t>, геолого/розвідувальний.</w:t>
      </w:r>
    </w:p>
    <w:p w:rsidR="0060046B" w:rsidRPr="006713B4" w:rsidRDefault="0060046B" w:rsidP="0060046B">
      <w:pPr>
        <w:jc w:val="both"/>
        <w:rPr>
          <w:lang w:val="uk-UA"/>
        </w:rPr>
      </w:pPr>
      <w:r w:rsidRPr="006713B4">
        <w:rPr>
          <w:lang w:val="uk-UA"/>
        </w:rPr>
        <w:t>5. Південно/африканський, біло/</w:t>
      </w:r>
      <w:proofErr w:type="spellStart"/>
      <w:r w:rsidRPr="006713B4">
        <w:rPr>
          <w:lang w:val="uk-UA"/>
        </w:rPr>
        <w:t>церківський</w:t>
      </w:r>
      <w:proofErr w:type="spellEnd"/>
      <w:r w:rsidRPr="006713B4">
        <w:rPr>
          <w:lang w:val="uk-UA"/>
        </w:rPr>
        <w:t>, івано/франківський, ніжно/тонний, гостро/дефіцитний, високо/калорійний</w:t>
      </w:r>
    </w:p>
    <w:p w:rsidR="0060046B" w:rsidRPr="006713B4" w:rsidRDefault="0060046B" w:rsidP="0060046B">
      <w:pPr>
        <w:jc w:val="both"/>
        <w:rPr>
          <w:lang w:val="uk-UA"/>
        </w:rPr>
      </w:pPr>
    </w:p>
    <w:p w:rsidR="0060046B" w:rsidRPr="006713B4" w:rsidRDefault="002C28F0" w:rsidP="0060046B">
      <w:pPr>
        <w:jc w:val="both"/>
        <w:rPr>
          <w:lang w:val="uk-UA"/>
        </w:rPr>
      </w:pPr>
      <w:r w:rsidRPr="006713B4">
        <w:rPr>
          <w:lang w:val="uk-UA"/>
        </w:rPr>
        <w:t>№22</w:t>
      </w:r>
    </w:p>
    <w:p w:rsidR="0060046B" w:rsidRPr="006713B4" w:rsidRDefault="0060046B" w:rsidP="0060046B">
      <w:pPr>
        <w:jc w:val="both"/>
        <w:rPr>
          <w:lang w:val="uk-UA"/>
        </w:rPr>
      </w:pPr>
      <w:r w:rsidRPr="006713B4">
        <w:rPr>
          <w:lang w:val="uk-UA"/>
        </w:rPr>
        <w:t>У котрому рядку всі прикметники треба писати через дефіс?</w:t>
      </w:r>
    </w:p>
    <w:p w:rsidR="0060046B" w:rsidRPr="006713B4" w:rsidRDefault="0060046B" w:rsidP="0060046B">
      <w:pPr>
        <w:jc w:val="both"/>
        <w:rPr>
          <w:lang w:val="uk-UA"/>
        </w:rPr>
      </w:pPr>
      <w:r w:rsidRPr="006713B4">
        <w:rPr>
          <w:lang w:val="uk-UA"/>
        </w:rPr>
        <w:t xml:space="preserve">1. </w:t>
      </w:r>
      <w:proofErr w:type="spellStart"/>
      <w:r w:rsidRPr="006713B4">
        <w:rPr>
          <w:lang w:val="uk-UA"/>
        </w:rPr>
        <w:t>рава</w:t>
      </w:r>
      <w:proofErr w:type="spellEnd"/>
      <w:r w:rsidRPr="006713B4">
        <w:rPr>
          <w:lang w:val="uk-UA"/>
        </w:rPr>
        <w:t xml:space="preserve">/руський, івано/франківський, народно/визвольний, </w:t>
      </w:r>
      <w:proofErr w:type="spellStart"/>
      <w:r w:rsidRPr="006713B4">
        <w:rPr>
          <w:lang w:val="uk-UA"/>
        </w:rPr>
        <w:t>старо</w:t>
      </w:r>
      <w:proofErr w:type="spellEnd"/>
      <w:r w:rsidRPr="006713B4">
        <w:rPr>
          <w:lang w:val="uk-UA"/>
        </w:rPr>
        <w:t xml:space="preserve">/самбірський, </w:t>
      </w:r>
      <w:proofErr w:type="spellStart"/>
      <w:r w:rsidRPr="006713B4">
        <w:rPr>
          <w:lang w:val="uk-UA"/>
        </w:rPr>
        <w:t>лос</w:t>
      </w:r>
      <w:proofErr w:type="spellEnd"/>
      <w:r w:rsidRPr="006713B4">
        <w:rPr>
          <w:lang w:val="uk-UA"/>
        </w:rPr>
        <w:t>/</w:t>
      </w:r>
      <w:proofErr w:type="spellStart"/>
      <w:r w:rsidRPr="006713B4">
        <w:rPr>
          <w:lang w:val="uk-UA"/>
        </w:rPr>
        <w:t>анджельський</w:t>
      </w:r>
      <w:proofErr w:type="spellEnd"/>
      <w:r w:rsidRPr="006713B4">
        <w:rPr>
          <w:lang w:val="uk-UA"/>
        </w:rPr>
        <w:t xml:space="preserve">, </w:t>
      </w:r>
      <w:proofErr w:type="spellStart"/>
      <w:r w:rsidRPr="006713B4">
        <w:rPr>
          <w:lang w:val="uk-UA"/>
        </w:rPr>
        <w:t>володимир</w:t>
      </w:r>
      <w:proofErr w:type="spellEnd"/>
      <w:r w:rsidRPr="006713B4">
        <w:rPr>
          <w:lang w:val="uk-UA"/>
        </w:rPr>
        <w:t>/волинський.</w:t>
      </w:r>
    </w:p>
    <w:p w:rsidR="0060046B" w:rsidRPr="006713B4" w:rsidRDefault="0060046B" w:rsidP="0060046B">
      <w:pPr>
        <w:jc w:val="both"/>
        <w:rPr>
          <w:lang w:val="uk-UA"/>
        </w:rPr>
      </w:pPr>
      <w:r w:rsidRPr="006713B4">
        <w:rPr>
          <w:lang w:val="uk-UA"/>
        </w:rPr>
        <w:t>2. Обернено/пропорційний, віце/президентський, темно/вишневий, південно/східний, суспільно/політичний, чорно/білий.</w:t>
      </w:r>
    </w:p>
    <w:p w:rsidR="0060046B" w:rsidRPr="006713B4" w:rsidRDefault="0060046B" w:rsidP="0060046B">
      <w:pPr>
        <w:jc w:val="both"/>
        <w:rPr>
          <w:lang w:val="uk-UA"/>
        </w:rPr>
      </w:pPr>
      <w:r w:rsidRPr="006713B4">
        <w:rPr>
          <w:lang w:val="uk-UA"/>
        </w:rPr>
        <w:t xml:space="preserve">3. Всесвітньо/історичний, сніжно/білий, небесно/блакитний, контр/адміральський, </w:t>
      </w:r>
      <w:proofErr w:type="spellStart"/>
      <w:r w:rsidRPr="006713B4">
        <w:rPr>
          <w:lang w:val="uk-UA"/>
        </w:rPr>
        <w:t>червоно</w:t>
      </w:r>
      <w:proofErr w:type="spellEnd"/>
      <w:r w:rsidRPr="006713B4">
        <w:rPr>
          <w:lang w:val="uk-UA"/>
        </w:rPr>
        <w:t>/багряний, історико/культурний.</w:t>
      </w:r>
    </w:p>
    <w:p w:rsidR="0060046B" w:rsidRPr="006713B4" w:rsidRDefault="0060046B" w:rsidP="0060046B">
      <w:pPr>
        <w:jc w:val="both"/>
        <w:rPr>
          <w:lang w:val="uk-UA"/>
        </w:rPr>
      </w:pPr>
      <w:r w:rsidRPr="006713B4">
        <w:rPr>
          <w:lang w:val="uk-UA"/>
        </w:rPr>
        <w:t>4. М ’ясо/заготівельний, мовно/літературний, військово/морський, фізико/математичний,       м’ясо/молочний, військово/спортивний.</w:t>
      </w:r>
    </w:p>
    <w:p w:rsidR="0060046B" w:rsidRPr="006713B4" w:rsidRDefault="0060046B" w:rsidP="0060046B">
      <w:pPr>
        <w:jc w:val="both"/>
        <w:rPr>
          <w:lang w:val="uk-UA"/>
        </w:rPr>
      </w:pPr>
      <w:r w:rsidRPr="006713B4">
        <w:rPr>
          <w:lang w:val="uk-UA"/>
        </w:rPr>
        <w:t xml:space="preserve">5. Діаметрально/протилежний, </w:t>
      </w:r>
      <w:proofErr w:type="spellStart"/>
      <w:r w:rsidRPr="006713B4">
        <w:rPr>
          <w:lang w:val="uk-UA"/>
        </w:rPr>
        <w:t>червоно</w:t>
      </w:r>
      <w:proofErr w:type="spellEnd"/>
      <w:r w:rsidRPr="006713B4">
        <w:rPr>
          <w:lang w:val="uk-UA"/>
        </w:rPr>
        <w:t xml:space="preserve">/чорний, яскраво/червоний, </w:t>
      </w:r>
      <w:proofErr w:type="spellStart"/>
      <w:r w:rsidRPr="006713B4">
        <w:rPr>
          <w:lang w:val="uk-UA"/>
        </w:rPr>
        <w:t>кисло</w:t>
      </w:r>
      <w:proofErr w:type="spellEnd"/>
      <w:r w:rsidRPr="006713B4">
        <w:rPr>
          <w:lang w:val="uk-UA"/>
        </w:rPr>
        <w:t>/солодкий, всесвітньо/історичний, суспільно/небезпечний.</w:t>
      </w:r>
    </w:p>
    <w:p w:rsidR="0060046B" w:rsidRPr="006713B4" w:rsidRDefault="0060046B" w:rsidP="0060046B">
      <w:pPr>
        <w:jc w:val="both"/>
        <w:rPr>
          <w:lang w:val="uk-UA"/>
        </w:rPr>
      </w:pPr>
    </w:p>
    <w:p w:rsidR="0060046B" w:rsidRPr="006713B4" w:rsidRDefault="002C28F0" w:rsidP="0060046B">
      <w:pPr>
        <w:jc w:val="both"/>
        <w:rPr>
          <w:lang w:val="uk-UA"/>
        </w:rPr>
      </w:pPr>
      <w:r w:rsidRPr="006713B4">
        <w:rPr>
          <w:lang w:val="uk-UA"/>
        </w:rPr>
        <w:t>№23</w:t>
      </w:r>
    </w:p>
    <w:p w:rsidR="0060046B" w:rsidRPr="006713B4" w:rsidRDefault="0060046B" w:rsidP="0060046B">
      <w:pPr>
        <w:jc w:val="both"/>
        <w:rPr>
          <w:lang w:val="uk-UA"/>
        </w:rPr>
      </w:pPr>
      <w:r w:rsidRPr="006713B4">
        <w:rPr>
          <w:lang w:val="uk-UA"/>
        </w:rPr>
        <w:t xml:space="preserve">У котрому з речень є прикметник, що має таку морфологічну характеристику: </w:t>
      </w:r>
      <w:proofErr w:type="spellStart"/>
      <w:r w:rsidRPr="006713B4">
        <w:rPr>
          <w:lang w:val="uk-UA"/>
        </w:rPr>
        <w:t>Н</w:t>
      </w:r>
      <w:bookmarkStart w:id="0" w:name="_GoBack"/>
      <w:bookmarkEnd w:id="0"/>
      <w:r w:rsidRPr="006713B4">
        <w:rPr>
          <w:lang w:val="uk-UA"/>
        </w:rPr>
        <w:t>.в</w:t>
      </w:r>
      <w:proofErr w:type="spellEnd"/>
      <w:r w:rsidRPr="006713B4">
        <w:rPr>
          <w:lang w:val="uk-UA"/>
        </w:rPr>
        <w:t>., середній рід, множина.</w:t>
      </w:r>
    </w:p>
    <w:p w:rsidR="0060046B" w:rsidRPr="006713B4" w:rsidRDefault="0060046B" w:rsidP="0060046B">
      <w:pPr>
        <w:jc w:val="both"/>
        <w:rPr>
          <w:lang w:val="uk-UA"/>
        </w:rPr>
      </w:pPr>
      <w:r w:rsidRPr="006713B4">
        <w:rPr>
          <w:lang w:val="uk-UA"/>
        </w:rPr>
        <w:t>1. …І чесно гляну в чесні твої вічі… (В. Стус)</w:t>
      </w:r>
    </w:p>
    <w:p w:rsidR="0060046B" w:rsidRPr="006713B4" w:rsidRDefault="0060046B" w:rsidP="0060046B">
      <w:pPr>
        <w:jc w:val="both"/>
        <w:rPr>
          <w:lang w:val="uk-UA"/>
        </w:rPr>
      </w:pPr>
      <w:r w:rsidRPr="006713B4">
        <w:rPr>
          <w:lang w:val="uk-UA"/>
        </w:rPr>
        <w:t>2. Задивляться чорноброві – і босе, і голе… (Т. Шевченко)</w:t>
      </w:r>
    </w:p>
    <w:p w:rsidR="0060046B" w:rsidRPr="006713B4" w:rsidRDefault="0060046B" w:rsidP="0060046B">
      <w:pPr>
        <w:jc w:val="both"/>
        <w:rPr>
          <w:lang w:val="uk-UA"/>
        </w:rPr>
      </w:pPr>
      <w:r w:rsidRPr="006713B4">
        <w:rPr>
          <w:lang w:val="uk-UA"/>
        </w:rPr>
        <w:t>3. Везе Марко Катерині сукна дорогого… (Т. Шевченко)</w:t>
      </w:r>
    </w:p>
    <w:p w:rsidR="0060046B" w:rsidRPr="006713B4" w:rsidRDefault="0060046B" w:rsidP="0060046B">
      <w:pPr>
        <w:jc w:val="both"/>
        <w:rPr>
          <w:lang w:val="uk-UA"/>
        </w:rPr>
      </w:pPr>
      <w:r w:rsidRPr="006713B4">
        <w:rPr>
          <w:lang w:val="uk-UA"/>
        </w:rPr>
        <w:t>4. Душа пройшла всі стадії печальні… (Л. Костенко)</w:t>
      </w:r>
    </w:p>
    <w:p w:rsidR="0060046B" w:rsidRPr="006713B4" w:rsidRDefault="0060046B" w:rsidP="0060046B">
      <w:pPr>
        <w:jc w:val="both"/>
        <w:rPr>
          <w:lang w:val="uk-UA"/>
        </w:rPr>
      </w:pPr>
      <w:r w:rsidRPr="006713B4">
        <w:rPr>
          <w:lang w:val="uk-UA"/>
        </w:rPr>
        <w:t>5. Душа належить людству і епохам.</w:t>
      </w:r>
    </w:p>
    <w:p w:rsidR="0060046B" w:rsidRPr="006713B4" w:rsidRDefault="0060046B" w:rsidP="0060046B">
      <w:pPr>
        <w:jc w:val="both"/>
        <w:rPr>
          <w:lang w:val="uk-UA"/>
        </w:rPr>
      </w:pPr>
      <w:r w:rsidRPr="006713B4">
        <w:rPr>
          <w:lang w:val="uk-UA"/>
        </w:rPr>
        <w:t xml:space="preserve">       Чому ж її так раптом потрясли осінні яблука,</w:t>
      </w:r>
    </w:p>
    <w:p w:rsidR="0060046B" w:rsidRPr="006713B4" w:rsidRDefault="0060046B" w:rsidP="0060046B">
      <w:pPr>
        <w:jc w:val="both"/>
        <w:rPr>
          <w:lang w:val="uk-UA"/>
        </w:rPr>
      </w:pPr>
      <w:r w:rsidRPr="006713B4">
        <w:rPr>
          <w:lang w:val="uk-UA"/>
        </w:rPr>
        <w:t xml:space="preserve">       Що сумно пахнуть льохом. (Л. Костенко)</w:t>
      </w:r>
    </w:p>
    <w:p w:rsidR="0060046B" w:rsidRPr="006713B4" w:rsidRDefault="0060046B" w:rsidP="0060046B">
      <w:pPr>
        <w:jc w:val="both"/>
        <w:rPr>
          <w:lang w:val="uk-UA"/>
        </w:rPr>
      </w:pPr>
    </w:p>
    <w:p w:rsidR="0060046B" w:rsidRPr="006713B4" w:rsidRDefault="002C28F0" w:rsidP="0060046B">
      <w:pPr>
        <w:jc w:val="both"/>
        <w:rPr>
          <w:lang w:val="uk-UA"/>
        </w:rPr>
      </w:pPr>
      <w:r w:rsidRPr="006713B4">
        <w:rPr>
          <w:lang w:val="uk-UA"/>
        </w:rPr>
        <w:t>№24</w:t>
      </w:r>
    </w:p>
    <w:p w:rsidR="0060046B" w:rsidRPr="006713B4" w:rsidRDefault="0060046B" w:rsidP="0060046B">
      <w:pPr>
        <w:jc w:val="both"/>
        <w:rPr>
          <w:lang w:val="uk-UA"/>
        </w:rPr>
      </w:pPr>
      <w:r w:rsidRPr="006713B4">
        <w:rPr>
          <w:lang w:val="uk-UA"/>
        </w:rPr>
        <w:t>У котрому з речень є відносний прикметник?</w:t>
      </w:r>
    </w:p>
    <w:p w:rsidR="0060046B" w:rsidRPr="006713B4" w:rsidRDefault="0060046B" w:rsidP="0060046B">
      <w:pPr>
        <w:jc w:val="both"/>
        <w:rPr>
          <w:lang w:val="uk-UA"/>
        </w:rPr>
      </w:pPr>
      <w:r w:rsidRPr="006713B4">
        <w:rPr>
          <w:lang w:val="uk-UA"/>
        </w:rPr>
        <w:t>1. Товариство кошового на раді прохало (Т. Шевченко)</w:t>
      </w:r>
    </w:p>
    <w:p w:rsidR="0060046B" w:rsidRPr="006713B4" w:rsidRDefault="0060046B" w:rsidP="0060046B">
      <w:pPr>
        <w:jc w:val="both"/>
        <w:rPr>
          <w:lang w:val="uk-UA"/>
        </w:rPr>
      </w:pPr>
      <w:r w:rsidRPr="006713B4">
        <w:rPr>
          <w:lang w:val="uk-UA"/>
        </w:rPr>
        <w:t>2. Отамана курінного, сироти Степана молодого, синє море не втопило (Т. Шевченко)</w:t>
      </w:r>
    </w:p>
    <w:p w:rsidR="0060046B" w:rsidRPr="006713B4" w:rsidRDefault="0060046B" w:rsidP="0060046B">
      <w:pPr>
        <w:jc w:val="both"/>
        <w:rPr>
          <w:lang w:val="uk-UA"/>
        </w:rPr>
      </w:pPr>
      <w:r w:rsidRPr="006713B4">
        <w:rPr>
          <w:lang w:val="uk-UA"/>
        </w:rPr>
        <w:t>3. У чашу стікала кришталева вода (М. Коцюбинський)</w:t>
      </w:r>
    </w:p>
    <w:p w:rsidR="0060046B" w:rsidRPr="006713B4" w:rsidRDefault="0060046B" w:rsidP="0060046B">
      <w:pPr>
        <w:jc w:val="both"/>
        <w:rPr>
          <w:lang w:val="uk-UA"/>
        </w:rPr>
      </w:pPr>
      <w:r w:rsidRPr="006713B4">
        <w:rPr>
          <w:lang w:val="uk-UA"/>
        </w:rPr>
        <w:t>4. Поет створив свій “</w:t>
      </w:r>
      <w:proofErr w:type="spellStart"/>
      <w:r w:rsidRPr="006713B4">
        <w:rPr>
          <w:lang w:val="uk-UA"/>
        </w:rPr>
        <w:t>антоничівський</w:t>
      </w:r>
      <w:proofErr w:type="spellEnd"/>
      <w:r w:rsidRPr="006713B4">
        <w:rPr>
          <w:lang w:val="uk-UA"/>
        </w:rPr>
        <w:t>” розмір…(В. Шевчук)</w:t>
      </w:r>
    </w:p>
    <w:p w:rsidR="0060046B" w:rsidRPr="006713B4" w:rsidRDefault="0060046B" w:rsidP="0060046B">
      <w:pPr>
        <w:jc w:val="both"/>
        <w:rPr>
          <w:lang w:val="uk-UA"/>
        </w:rPr>
      </w:pPr>
      <w:r w:rsidRPr="006713B4">
        <w:rPr>
          <w:lang w:val="uk-UA"/>
        </w:rPr>
        <w:lastRenderedPageBreak/>
        <w:t>5. Сиплють ночі у лимани зорі сургучеві (В. Симоненко)</w:t>
      </w:r>
    </w:p>
    <w:p w:rsidR="0060046B" w:rsidRPr="006713B4" w:rsidRDefault="0060046B" w:rsidP="0060046B">
      <w:pPr>
        <w:jc w:val="both"/>
        <w:rPr>
          <w:lang w:val="uk-UA"/>
        </w:rPr>
      </w:pPr>
    </w:p>
    <w:p w:rsidR="0060046B" w:rsidRPr="006713B4" w:rsidRDefault="002C28F0" w:rsidP="0060046B">
      <w:pPr>
        <w:jc w:val="both"/>
        <w:rPr>
          <w:lang w:val="uk-UA"/>
        </w:rPr>
      </w:pPr>
      <w:r w:rsidRPr="006713B4">
        <w:rPr>
          <w:lang w:val="uk-UA"/>
        </w:rPr>
        <w:t>№25</w:t>
      </w:r>
    </w:p>
    <w:p w:rsidR="0060046B" w:rsidRPr="006713B4" w:rsidRDefault="0060046B" w:rsidP="0060046B">
      <w:pPr>
        <w:jc w:val="both"/>
        <w:rPr>
          <w:lang w:val="uk-UA"/>
        </w:rPr>
      </w:pPr>
      <w:r w:rsidRPr="006713B4">
        <w:rPr>
          <w:lang w:val="uk-UA"/>
        </w:rPr>
        <w:t>У котрому реченні є присвійний прикметник?</w:t>
      </w:r>
    </w:p>
    <w:p w:rsidR="0060046B" w:rsidRPr="006713B4" w:rsidRDefault="0060046B" w:rsidP="0060046B">
      <w:pPr>
        <w:jc w:val="both"/>
        <w:rPr>
          <w:lang w:val="uk-UA"/>
        </w:rPr>
      </w:pPr>
      <w:r w:rsidRPr="006713B4">
        <w:rPr>
          <w:lang w:val="uk-UA"/>
        </w:rPr>
        <w:t>1. Шукайте посмішку Джоконди, вона ніколи не мине (Л. Костенко)</w:t>
      </w:r>
    </w:p>
    <w:p w:rsidR="0060046B" w:rsidRPr="006713B4" w:rsidRDefault="0060046B" w:rsidP="0060046B">
      <w:pPr>
        <w:jc w:val="both"/>
        <w:rPr>
          <w:lang w:val="uk-UA"/>
        </w:rPr>
      </w:pPr>
      <w:r w:rsidRPr="006713B4">
        <w:rPr>
          <w:lang w:val="uk-UA"/>
        </w:rPr>
        <w:t xml:space="preserve">2. А </w:t>
      </w:r>
      <w:proofErr w:type="spellStart"/>
      <w:r w:rsidRPr="006713B4">
        <w:rPr>
          <w:lang w:val="uk-UA"/>
        </w:rPr>
        <w:t>Ярославнине</w:t>
      </w:r>
      <w:proofErr w:type="spellEnd"/>
      <w:r w:rsidRPr="006713B4">
        <w:rPr>
          <w:lang w:val="uk-UA"/>
        </w:rPr>
        <w:t xml:space="preserve"> серце плакало… (С. Пушик)</w:t>
      </w:r>
    </w:p>
    <w:p w:rsidR="0060046B" w:rsidRPr="006713B4" w:rsidRDefault="0060046B" w:rsidP="0060046B">
      <w:pPr>
        <w:jc w:val="both"/>
        <w:rPr>
          <w:lang w:val="uk-UA"/>
        </w:rPr>
      </w:pPr>
      <w:r w:rsidRPr="006713B4">
        <w:rPr>
          <w:lang w:val="uk-UA"/>
        </w:rPr>
        <w:t>3. Вдовиний син, замріяна душа… (Л. Костенко)</w:t>
      </w:r>
    </w:p>
    <w:p w:rsidR="0060046B" w:rsidRPr="006713B4" w:rsidRDefault="0060046B" w:rsidP="0060046B">
      <w:pPr>
        <w:jc w:val="both"/>
        <w:rPr>
          <w:lang w:val="uk-UA"/>
        </w:rPr>
      </w:pPr>
      <w:r w:rsidRPr="006713B4">
        <w:rPr>
          <w:lang w:val="uk-UA"/>
        </w:rPr>
        <w:t>4. …Нащадки вернулися до рідного батьківського села (С. Пушик)</w:t>
      </w:r>
    </w:p>
    <w:p w:rsidR="0060046B" w:rsidRPr="006713B4" w:rsidRDefault="0060046B" w:rsidP="0060046B">
      <w:pPr>
        <w:jc w:val="both"/>
        <w:rPr>
          <w:lang w:val="uk-UA"/>
        </w:rPr>
      </w:pPr>
      <w:r w:rsidRPr="006713B4">
        <w:rPr>
          <w:lang w:val="uk-UA"/>
        </w:rPr>
        <w:t xml:space="preserve">5. Чи не таким </w:t>
      </w:r>
      <w:proofErr w:type="spellStart"/>
      <w:r w:rsidRPr="006713B4">
        <w:rPr>
          <w:lang w:val="uk-UA"/>
        </w:rPr>
        <w:t>злооким</w:t>
      </w:r>
      <w:proofErr w:type="spellEnd"/>
      <w:r w:rsidRPr="006713B4">
        <w:rPr>
          <w:lang w:val="uk-UA"/>
        </w:rPr>
        <w:t xml:space="preserve"> був гоголівський Вій? (С. Пушик)</w:t>
      </w:r>
    </w:p>
    <w:p w:rsidR="0060046B" w:rsidRPr="0060046B" w:rsidRDefault="0060046B" w:rsidP="0060046B">
      <w:pPr>
        <w:jc w:val="both"/>
        <w:rPr>
          <w:b/>
          <w:lang w:val="uk-UA"/>
        </w:rPr>
      </w:pPr>
    </w:p>
    <w:p w:rsidR="00890539" w:rsidRPr="00890539" w:rsidRDefault="00890539" w:rsidP="00890539">
      <w:pPr>
        <w:jc w:val="both"/>
        <w:rPr>
          <w:b/>
          <w:lang w:val="uk-UA"/>
        </w:rPr>
      </w:pPr>
      <w:r w:rsidRPr="00890539">
        <w:rPr>
          <w:b/>
          <w:lang w:val="uk-UA"/>
        </w:rPr>
        <w:t>Література</w:t>
      </w:r>
    </w:p>
    <w:p w:rsidR="00890539" w:rsidRPr="00890539" w:rsidRDefault="00890539" w:rsidP="00890539">
      <w:pPr>
        <w:jc w:val="both"/>
        <w:rPr>
          <w:b/>
          <w:lang w:val="uk-UA"/>
        </w:rPr>
      </w:pPr>
    </w:p>
    <w:p w:rsidR="00890539" w:rsidRPr="006713B4" w:rsidRDefault="00890539" w:rsidP="00890539">
      <w:pPr>
        <w:jc w:val="both"/>
        <w:rPr>
          <w:i/>
          <w:lang w:val="uk-UA"/>
        </w:rPr>
      </w:pPr>
      <w:r w:rsidRPr="006713B4">
        <w:rPr>
          <w:i/>
          <w:lang w:val="uk-UA"/>
        </w:rPr>
        <w:t xml:space="preserve">1. </w:t>
      </w:r>
      <w:proofErr w:type="spellStart"/>
      <w:r w:rsidRPr="006713B4">
        <w:rPr>
          <w:i/>
          <w:lang w:val="uk-UA"/>
        </w:rPr>
        <w:t>Глібчук</w:t>
      </w:r>
      <w:proofErr w:type="spellEnd"/>
      <w:r w:rsidRPr="006713B4">
        <w:rPr>
          <w:i/>
          <w:lang w:val="uk-UA"/>
        </w:rPr>
        <w:t xml:space="preserve"> Н.М., </w:t>
      </w:r>
      <w:proofErr w:type="spellStart"/>
      <w:r w:rsidRPr="006713B4">
        <w:rPr>
          <w:i/>
          <w:lang w:val="uk-UA"/>
        </w:rPr>
        <w:t>Добосевич</w:t>
      </w:r>
      <w:proofErr w:type="spellEnd"/>
      <w:r w:rsidRPr="006713B4">
        <w:rPr>
          <w:i/>
          <w:lang w:val="uk-UA"/>
        </w:rPr>
        <w:t xml:space="preserve"> У. Б. Сучасна українська мова. Морфологія. Практикум. – К., 2009.</w:t>
      </w:r>
    </w:p>
    <w:p w:rsidR="00890539" w:rsidRPr="006713B4" w:rsidRDefault="00890539" w:rsidP="00890539">
      <w:pPr>
        <w:jc w:val="both"/>
        <w:rPr>
          <w:i/>
          <w:lang w:val="uk-UA"/>
        </w:rPr>
      </w:pPr>
      <w:r w:rsidRPr="006713B4">
        <w:rPr>
          <w:i/>
          <w:lang w:val="uk-UA"/>
        </w:rPr>
        <w:t xml:space="preserve">2. </w:t>
      </w:r>
      <w:proofErr w:type="spellStart"/>
      <w:r w:rsidRPr="006713B4">
        <w:rPr>
          <w:i/>
          <w:lang w:val="uk-UA"/>
        </w:rPr>
        <w:t>Горпинич</w:t>
      </w:r>
      <w:proofErr w:type="spellEnd"/>
      <w:r w:rsidRPr="006713B4">
        <w:rPr>
          <w:i/>
          <w:lang w:val="uk-UA"/>
        </w:rPr>
        <w:t xml:space="preserve"> В. О. Морфологія української мови. – К., 2004. – С. 89-117.</w:t>
      </w:r>
    </w:p>
    <w:p w:rsidR="00890539" w:rsidRPr="006713B4" w:rsidRDefault="00890539" w:rsidP="00890539">
      <w:pPr>
        <w:jc w:val="both"/>
        <w:rPr>
          <w:i/>
          <w:lang w:val="uk-UA"/>
        </w:rPr>
      </w:pPr>
      <w:r w:rsidRPr="006713B4">
        <w:rPr>
          <w:i/>
          <w:lang w:val="uk-UA"/>
        </w:rPr>
        <w:t xml:space="preserve">3. Жовтобрюх М. А. Українська літературна мова. – К., 1984. </w:t>
      </w:r>
    </w:p>
    <w:p w:rsidR="00890539" w:rsidRPr="006713B4" w:rsidRDefault="00890539" w:rsidP="00890539">
      <w:pPr>
        <w:jc w:val="both"/>
        <w:rPr>
          <w:i/>
          <w:lang w:val="uk-UA"/>
        </w:rPr>
      </w:pPr>
      <w:r w:rsidRPr="006713B4">
        <w:rPr>
          <w:i/>
          <w:lang w:val="uk-UA"/>
        </w:rPr>
        <w:t xml:space="preserve">4.Захлюпана Н. М., Кузьма І. Т., Кутня Г. В. Морфологія: навчально-методичний посібник. – Львів, 2008. – 121 с. </w:t>
      </w:r>
    </w:p>
    <w:p w:rsidR="00890539" w:rsidRPr="006713B4" w:rsidRDefault="00890539" w:rsidP="00890539">
      <w:pPr>
        <w:jc w:val="both"/>
        <w:rPr>
          <w:i/>
          <w:lang w:val="uk-UA"/>
        </w:rPr>
      </w:pPr>
      <w:r w:rsidRPr="006713B4">
        <w:rPr>
          <w:i/>
          <w:lang w:val="uk-UA"/>
        </w:rPr>
        <w:t xml:space="preserve">5.Захлюпана Н., Кузьма І., Кутня Г., </w:t>
      </w:r>
      <w:proofErr w:type="spellStart"/>
      <w:r w:rsidRPr="006713B4">
        <w:rPr>
          <w:i/>
          <w:lang w:val="uk-UA"/>
        </w:rPr>
        <w:t>Труш</w:t>
      </w:r>
      <w:proofErr w:type="spellEnd"/>
      <w:r w:rsidRPr="006713B4">
        <w:rPr>
          <w:i/>
          <w:lang w:val="uk-UA"/>
        </w:rPr>
        <w:t xml:space="preserve"> О. Морфологія. Термінологічний словник-довідник. – Львів, 2014.</w:t>
      </w:r>
      <w:r w:rsidRPr="006713B4">
        <w:rPr>
          <w:i/>
          <w:lang w:val="uk-UA"/>
        </w:rPr>
        <w:tab/>
      </w:r>
    </w:p>
    <w:p w:rsidR="00890539" w:rsidRPr="006713B4" w:rsidRDefault="00890539" w:rsidP="00890539">
      <w:pPr>
        <w:jc w:val="both"/>
        <w:rPr>
          <w:i/>
          <w:lang w:val="uk-UA"/>
        </w:rPr>
      </w:pPr>
      <w:r w:rsidRPr="006713B4">
        <w:rPr>
          <w:i/>
          <w:lang w:val="uk-UA"/>
        </w:rPr>
        <w:t>6. Сучасна українська літературна мова. / За ред. І. К. Білодіда. – К., 1969. – С. 140-235.</w:t>
      </w:r>
    </w:p>
    <w:p w:rsidR="00890539" w:rsidRPr="006713B4" w:rsidRDefault="00890539" w:rsidP="00890539">
      <w:pPr>
        <w:jc w:val="both"/>
        <w:rPr>
          <w:i/>
          <w:lang w:val="uk-UA"/>
        </w:rPr>
      </w:pPr>
      <w:r w:rsidRPr="006713B4">
        <w:rPr>
          <w:i/>
          <w:lang w:val="uk-UA"/>
        </w:rPr>
        <w:t>7. Сучасна українська літературна мова. /За ред.. А. П. Грищенка. – К., 1993. – С. 320-365.</w:t>
      </w:r>
    </w:p>
    <w:p w:rsidR="00890539" w:rsidRPr="006713B4" w:rsidRDefault="00890539" w:rsidP="00890539">
      <w:pPr>
        <w:jc w:val="both"/>
        <w:rPr>
          <w:i/>
          <w:lang w:val="uk-UA"/>
        </w:rPr>
      </w:pPr>
      <w:r w:rsidRPr="006713B4">
        <w:rPr>
          <w:i/>
          <w:lang w:val="uk-UA"/>
        </w:rPr>
        <w:t>8.Українська мова. Енциклопедія. – К., 2000. – С. 490.</w:t>
      </w:r>
      <w:r w:rsidRPr="006713B4">
        <w:rPr>
          <w:i/>
          <w:lang w:val="uk-UA"/>
        </w:rPr>
        <w:tab/>
      </w:r>
    </w:p>
    <w:p w:rsidR="0060046B" w:rsidRPr="006713B4" w:rsidRDefault="00890539" w:rsidP="00890539">
      <w:pPr>
        <w:jc w:val="both"/>
        <w:rPr>
          <w:i/>
          <w:lang w:val="uk-UA"/>
        </w:rPr>
      </w:pPr>
      <w:r w:rsidRPr="006713B4">
        <w:rPr>
          <w:i/>
          <w:lang w:val="uk-UA"/>
        </w:rPr>
        <w:t>9. Український правопис. – Київ: Наукова думка, 2019.</w:t>
      </w:r>
    </w:p>
    <w:p w:rsidR="00AA596B" w:rsidRPr="00AA596B" w:rsidRDefault="00AA596B" w:rsidP="00AA596B">
      <w:pPr>
        <w:jc w:val="both"/>
        <w:rPr>
          <w:b/>
          <w:lang w:val="uk-UA"/>
        </w:rPr>
      </w:pPr>
    </w:p>
    <w:p w:rsidR="00AA596B" w:rsidRDefault="000E0087" w:rsidP="00AA596B">
      <w:pPr>
        <w:jc w:val="both"/>
        <w:rPr>
          <w:b/>
          <w:lang w:val="uk-UA"/>
        </w:rPr>
      </w:pPr>
      <w:r>
        <w:rPr>
          <w:b/>
          <w:lang w:val="uk-UA"/>
        </w:rPr>
        <w:t>6</w:t>
      </w:r>
      <w:r w:rsidR="006713B4">
        <w:rPr>
          <w:b/>
          <w:lang w:val="uk-UA"/>
        </w:rPr>
        <w:t xml:space="preserve"> </w:t>
      </w:r>
      <w:r>
        <w:rPr>
          <w:b/>
          <w:lang w:val="uk-UA"/>
        </w:rPr>
        <w:t xml:space="preserve">травня </w:t>
      </w:r>
      <w:r w:rsidR="00AA596B" w:rsidRPr="00AA596B">
        <w:rPr>
          <w:b/>
          <w:lang w:val="uk-UA"/>
        </w:rPr>
        <w:t xml:space="preserve"> 2020 року</w:t>
      </w:r>
    </w:p>
    <w:p w:rsidR="000E0087" w:rsidRPr="00AA596B" w:rsidRDefault="000E0087" w:rsidP="00AA596B">
      <w:pPr>
        <w:jc w:val="both"/>
        <w:rPr>
          <w:b/>
          <w:lang w:val="uk-UA"/>
        </w:rPr>
      </w:pPr>
    </w:p>
    <w:p w:rsidR="00AA596B" w:rsidRPr="00AA596B" w:rsidRDefault="00AA596B" w:rsidP="00AA596B">
      <w:pPr>
        <w:jc w:val="both"/>
        <w:rPr>
          <w:b/>
          <w:lang w:val="uk-UA"/>
        </w:rPr>
      </w:pPr>
      <w:r w:rsidRPr="00AA596B">
        <w:rPr>
          <w:b/>
          <w:lang w:val="uk-UA"/>
        </w:rPr>
        <w:t xml:space="preserve">Групи ФЛЛ-21, ФЛФ-21 </w:t>
      </w:r>
    </w:p>
    <w:p w:rsidR="00AA596B" w:rsidRPr="00AA596B" w:rsidRDefault="00AA596B" w:rsidP="00AA596B">
      <w:pPr>
        <w:jc w:val="both"/>
        <w:rPr>
          <w:b/>
          <w:lang w:val="uk-UA"/>
        </w:rPr>
      </w:pPr>
      <w:r w:rsidRPr="00AA596B">
        <w:rPr>
          <w:b/>
          <w:lang w:val="uk-UA"/>
        </w:rPr>
        <w:t xml:space="preserve">Тема лекції: </w:t>
      </w:r>
      <w:r w:rsidR="000E0087">
        <w:rPr>
          <w:b/>
          <w:lang w:val="uk-UA"/>
        </w:rPr>
        <w:t>Числівник</w:t>
      </w:r>
      <w:r w:rsidRPr="00AA596B">
        <w:rPr>
          <w:b/>
          <w:lang w:val="uk-UA"/>
        </w:rPr>
        <w:t xml:space="preserve"> ( 2год.)</w:t>
      </w:r>
    </w:p>
    <w:p w:rsidR="00AA596B" w:rsidRPr="00AA596B" w:rsidRDefault="00AA596B" w:rsidP="00AA596B">
      <w:pPr>
        <w:jc w:val="both"/>
        <w:rPr>
          <w:b/>
          <w:lang w:val="uk-UA"/>
        </w:rPr>
      </w:pPr>
    </w:p>
    <w:p w:rsidR="00AA596B" w:rsidRPr="000E0087" w:rsidRDefault="00AA596B" w:rsidP="00AA596B">
      <w:pPr>
        <w:jc w:val="both"/>
        <w:rPr>
          <w:lang w:val="uk-UA"/>
        </w:rPr>
      </w:pPr>
      <w:r w:rsidRPr="000E0087">
        <w:rPr>
          <w:lang w:val="uk-UA"/>
        </w:rPr>
        <w:t>1.</w:t>
      </w:r>
      <w:r w:rsidRPr="000E0087">
        <w:rPr>
          <w:lang w:val="uk-UA"/>
        </w:rPr>
        <w:tab/>
      </w:r>
      <w:r w:rsidR="000E0087" w:rsidRPr="000E0087">
        <w:rPr>
          <w:lang w:val="uk-UA"/>
        </w:rPr>
        <w:t>Категорійне значення. Семантичні і структурні розряди</w:t>
      </w:r>
      <w:r w:rsidRPr="000E0087">
        <w:rPr>
          <w:lang w:val="uk-UA"/>
        </w:rPr>
        <w:tab/>
      </w:r>
    </w:p>
    <w:p w:rsidR="00AA596B" w:rsidRPr="000E0087" w:rsidRDefault="00AA596B" w:rsidP="00AA596B">
      <w:pPr>
        <w:jc w:val="both"/>
        <w:rPr>
          <w:lang w:val="uk-UA"/>
        </w:rPr>
      </w:pPr>
      <w:r w:rsidRPr="000E0087">
        <w:rPr>
          <w:lang w:val="uk-UA"/>
        </w:rPr>
        <w:t>2.</w:t>
      </w:r>
      <w:r w:rsidRPr="000E0087">
        <w:rPr>
          <w:lang w:val="uk-UA"/>
        </w:rPr>
        <w:tab/>
      </w:r>
      <w:r w:rsidR="006713B4">
        <w:rPr>
          <w:lang w:val="uk-UA"/>
        </w:rPr>
        <w:t>Граматичні категорії і граматичні значення числівників різних розрядів</w:t>
      </w:r>
      <w:r w:rsidRPr="000E0087">
        <w:rPr>
          <w:lang w:val="uk-UA"/>
        </w:rPr>
        <w:t>.</w:t>
      </w:r>
    </w:p>
    <w:p w:rsidR="00AA596B" w:rsidRPr="000E0087" w:rsidRDefault="00AA596B" w:rsidP="00AA596B">
      <w:pPr>
        <w:jc w:val="both"/>
        <w:rPr>
          <w:lang w:val="uk-UA"/>
        </w:rPr>
      </w:pPr>
      <w:r w:rsidRPr="000E0087">
        <w:rPr>
          <w:lang w:val="uk-UA"/>
        </w:rPr>
        <w:t>4.</w:t>
      </w:r>
      <w:r w:rsidRPr="000E0087">
        <w:rPr>
          <w:lang w:val="uk-UA"/>
        </w:rPr>
        <w:tab/>
      </w:r>
      <w:r w:rsidR="004175B8">
        <w:rPr>
          <w:lang w:val="uk-UA"/>
        </w:rPr>
        <w:t>Числівникові парадигми</w:t>
      </w:r>
      <w:r w:rsidRPr="000E0087">
        <w:rPr>
          <w:lang w:val="uk-UA"/>
        </w:rPr>
        <w:t>.</w:t>
      </w:r>
    </w:p>
    <w:p w:rsidR="00AA596B" w:rsidRPr="000E0087" w:rsidRDefault="00AA596B" w:rsidP="00AA596B">
      <w:pPr>
        <w:jc w:val="both"/>
        <w:rPr>
          <w:lang w:val="uk-UA"/>
        </w:rPr>
      </w:pPr>
      <w:r w:rsidRPr="000E0087">
        <w:rPr>
          <w:lang w:val="uk-UA"/>
        </w:rPr>
        <w:t>5.</w:t>
      </w:r>
      <w:r w:rsidRPr="000E0087">
        <w:rPr>
          <w:lang w:val="uk-UA"/>
        </w:rPr>
        <w:tab/>
      </w:r>
      <w:r w:rsidR="004175B8">
        <w:rPr>
          <w:lang w:val="uk-UA"/>
        </w:rPr>
        <w:t>Словотвірні й синтаксичні особливості числівника.</w:t>
      </w:r>
    </w:p>
    <w:p w:rsidR="00AA596B" w:rsidRDefault="00AA596B" w:rsidP="004175B8">
      <w:pPr>
        <w:jc w:val="both"/>
        <w:rPr>
          <w:lang w:val="uk-UA"/>
        </w:rPr>
      </w:pPr>
      <w:r w:rsidRPr="000E0087">
        <w:rPr>
          <w:lang w:val="uk-UA"/>
        </w:rPr>
        <w:t>6.</w:t>
      </w:r>
      <w:r w:rsidRPr="000E0087">
        <w:rPr>
          <w:lang w:val="uk-UA"/>
        </w:rPr>
        <w:tab/>
      </w:r>
      <w:r w:rsidR="004175B8">
        <w:rPr>
          <w:lang w:val="uk-UA"/>
        </w:rPr>
        <w:t>Погляди на числівник у мовознавстві.</w:t>
      </w:r>
    </w:p>
    <w:p w:rsidR="004175B8" w:rsidRPr="000E0087" w:rsidRDefault="004175B8" w:rsidP="004175B8">
      <w:pPr>
        <w:jc w:val="both"/>
        <w:rPr>
          <w:lang w:val="uk-UA"/>
        </w:rPr>
      </w:pPr>
    </w:p>
    <w:p w:rsidR="004175B8" w:rsidRDefault="00AA596B" w:rsidP="004175B8">
      <w:pPr>
        <w:jc w:val="both"/>
        <w:rPr>
          <w:b/>
          <w:lang w:val="uk-UA"/>
        </w:rPr>
      </w:pPr>
      <w:r w:rsidRPr="00AA596B">
        <w:rPr>
          <w:b/>
          <w:lang w:val="uk-UA"/>
        </w:rPr>
        <w:t>Література</w:t>
      </w:r>
    </w:p>
    <w:p w:rsidR="004175B8" w:rsidRDefault="004175B8" w:rsidP="004175B8">
      <w:pPr>
        <w:jc w:val="both"/>
        <w:rPr>
          <w:b/>
          <w:lang w:val="uk-UA"/>
        </w:rPr>
      </w:pPr>
    </w:p>
    <w:p w:rsidR="004175B8" w:rsidRPr="004175B8" w:rsidRDefault="004175B8" w:rsidP="004175B8">
      <w:pPr>
        <w:jc w:val="both"/>
        <w:rPr>
          <w:i/>
          <w:lang w:val="uk-UA"/>
        </w:rPr>
      </w:pPr>
      <w:r w:rsidRPr="004175B8">
        <w:rPr>
          <w:i/>
          <w:lang w:val="uk-UA"/>
        </w:rPr>
        <w:t>1.</w:t>
      </w:r>
      <w:r w:rsidRPr="004175B8">
        <w:rPr>
          <w:i/>
          <w:lang w:val="uk-UA"/>
        </w:rPr>
        <w:tab/>
        <w:t xml:space="preserve">Вихованець І. Р., </w:t>
      </w:r>
      <w:proofErr w:type="spellStart"/>
      <w:r w:rsidRPr="004175B8">
        <w:rPr>
          <w:i/>
          <w:lang w:val="uk-UA"/>
        </w:rPr>
        <w:t>Городенська</w:t>
      </w:r>
      <w:proofErr w:type="spellEnd"/>
      <w:r w:rsidRPr="004175B8">
        <w:rPr>
          <w:i/>
          <w:lang w:val="uk-UA"/>
        </w:rPr>
        <w:t xml:space="preserve"> К. Г. Теоретична морфологія української мови / І. Р. Вихованець, К. Г. </w:t>
      </w:r>
      <w:proofErr w:type="spellStart"/>
      <w:r w:rsidRPr="004175B8">
        <w:rPr>
          <w:i/>
          <w:lang w:val="uk-UA"/>
        </w:rPr>
        <w:t>Городенська</w:t>
      </w:r>
      <w:proofErr w:type="spellEnd"/>
      <w:r w:rsidRPr="004175B8">
        <w:rPr>
          <w:i/>
          <w:lang w:val="uk-UA"/>
        </w:rPr>
        <w:t>. – К., 2004. (ТМУМ, 2004)</w:t>
      </w:r>
    </w:p>
    <w:p w:rsidR="004175B8" w:rsidRPr="004175B8" w:rsidRDefault="004175B8" w:rsidP="004175B8">
      <w:pPr>
        <w:jc w:val="both"/>
        <w:rPr>
          <w:i/>
          <w:lang w:val="uk-UA"/>
        </w:rPr>
      </w:pPr>
      <w:r w:rsidRPr="004175B8">
        <w:rPr>
          <w:i/>
          <w:lang w:val="uk-UA"/>
        </w:rPr>
        <w:t>2.</w:t>
      </w:r>
      <w:r w:rsidRPr="004175B8">
        <w:rPr>
          <w:i/>
          <w:lang w:val="uk-UA"/>
        </w:rPr>
        <w:tab/>
        <w:t>Ганич Д., Олійник І. Словник лінгвістичних термінів / Д. Ганич, І. Олійник. – К., 1985. (СЛТ)</w:t>
      </w:r>
    </w:p>
    <w:p w:rsidR="004175B8" w:rsidRPr="004175B8" w:rsidRDefault="004175B8" w:rsidP="004175B8">
      <w:pPr>
        <w:jc w:val="both"/>
        <w:rPr>
          <w:i/>
          <w:lang w:val="uk-UA"/>
        </w:rPr>
      </w:pPr>
      <w:r w:rsidRPr="004175B8">
        <w:rPr>
          <w:i/>
          <w:lang w:val="uk-UA"/>
        </w:rPr>
        <w:t>3.</w:t>
      </w:r>
      <w:r w:rsidRPr="004175B8">
        <w:rPr>
          <w:i/>
          <w:lang w:val="uk-UA"/>
        </w:rPr>
        <w:tab/>
      </w:r>
      <w:proofErr w:type="spellStart"/>
      <w:r w:rsidRPr="004175B8">
        <w:rPr>
          <w:i/>
          <w:lang w:val="uk-UA"/>
        </w:rPr>
        <w:t>Горпинич</w:t>
      </w:r>
      <w:proofErr w:type="spellEnd"/>
      <w:r w:rsidRPr="004175B8">
        <w:rPr>
          <w:i/>
          <w:lang w:val="uk-UA"/>
        </w:rPr>
        <w:t xml:space="preserve"> В. О. Морфологія української мови / В. О. </w:t>
      </w:r>
      <w:proofErr w:type="spellStart"/>
      <w:r w:rsidRPr="004175B8">
        <w:rPr>
          <w:i/>
          <w:lang w:val="uk-UA"/>
        </w:rPr>
        <w:t>Горпинич</w:t>
      </w:r>
      <w:proofErr w:type="spellEnd"/>
      <w:r w:rsidRPr="004175B8">
        <w:rPr>
          <w:i/>
          <w:lang w:val="uk-UA"/>
        </w:rPr>
        <w:t>. – К., 2004. (МУМ, 2004)</w:t>
      </w:r>
    </w:p>
    <w:p w:rsidR="004175B8" w:rsidRPr="004175B8" w:rsidRDefault="004175B8" w:rsidP="004175B8">
      <w:pPr>
        <w:jc w:val="both"/>
        <w:rPr>
          <w:i/>
          <w:lang w:val="uk-UA"/>
        </w:rPr>
      </w:pPr>
      <w:r w:rsidRPr="004175B8">
        <w:rPr>
          <w:i/>
          <w:lang w:val="uk-UA"/>
        </w:rPr>
        <w:t>4.</w:t>
      </w:r>
      <w:r w:rsidRPr="004175B8">
        <w:rPr>
          <w:i/>
          <w:lang w:val="uk-UA"/>
        </w:rPr>
        <w:tab/>
        <w:t>Жовтобрюх М. А., Кулик Б. М. Курс сучасної української літературної мови / М. А. Жовтобрюх, Б. М. Кулик. – Ч. I. – К., 1965. (КСУЛМ, 1965); К., 1972. (КСУЛМ, 1972)</w:t>
      </w:r>
    </w:p>
    <w:p w:rsidR="004175B8" w:rsidRPr="004175B8" w:rsidRDefault="004175B8" w:rsidP="004175B8">
      <w:pPr>
        <w:jc w:val="both"/>
        <w:rPr>
          <w:i/>
          <w:lang w:val="uk-UA"/>
        </w:rPr>
      </w:pPr>
      <w:r w:rsidRPr="004175B8">
        <w:rPr>
          <w:i/>
          <w:lang w:val="uk-UA"/>
        </w:rPr>
        <w:t>5.</w:t>
      </w:r>
      <w:r w:rsidRPr="004175B8">
        <w:rPr>
          <w:i/>
          <w:lang w:val="uk-UA"/>
        </w:rPr>
        <w:tab/>
        <w:t>Кучеренко І. К. Теоретичні питання граматики української мови: Морфологія / І. К. Кучеренко. – Вид. 2. – Вінниця: Поділля-2000, 2003. (ТПГУМ, 2003)</w:t>
      </w:r>
    </w:p>
    <w:p w:rsidR="004175B8" w:rsidRPr="004175B8" w:rsidRDefault="004175B8" w:rsidP="004175B8">
      <w:pPr>
        <w:jc w:val="both"/>
        <w:rPr>
          <w:i/>
          <w:lang w:val="uk-UA"/>
        </w:rPr>
      </w:pPr>
      <w:r w:rsidRPr="004175B8">
        <w:rPr>
          <w:i/>
          <w:lang w:val="uk-UA"/>
        </w:rPr>
        <w:t>6.</w:t>
      </w:r>
      <w:r w:rsidRPr="004175B8">
        <w:rPr>
          <w:i/>
          <w:lang w:val="uk-UA"/>
        </w:rPr>
        <w:tab/>
        <w:t xml:space="preserve">Сучасна українська літературна мова: Морфологія / За </w:t>
      </w:r>
      <w:proofErr w:type="spellStart"/>
      <w:r w:rsidRPr="004175B8">
        <w:rPr>
          <w:i/>
          <w:lang w:val="uk-UA"/>
        </w:rPr>
        <w:t>заг</w:t>
      </w:r>
      <w:proofErr w:type="spellEnd"/>
      <w:r w:rsidRPr="004175B8">
        <w:rPr>
          <w:i/>
          <w:lang w:val="uk-UA"/>
        </w:rPr>
        <w:t>. ред. І. К. Білодіда. – К.: Наук. думка, 1969. (СУЛМ, 1969)</w:t>
      </w:r>
    </w:p>
    <w:p w:rsidR="00AA596B" w:rsidRPr="004175B8" w:rsidRDefault="004175B8" w:rsidP="004175B8">
      <w:pPr>
        <w:jc w:val="both"/>
        <w:rPr>
          <w:i/>
          <w:lang w:val="uk-UA"/>
        </w:rPr>
      </w:pPr>
      <w:r w:rsidRPr="004175B8">
        <w:rPr>
          <w:i/>
          <w:lang w:val="uk-UA"/>
        </w:rPr>
        <w:lastRenderedPageBreak/>
        <w:t>7.</w:t>
      </w:r>
      <w:r w:rsidRPr="004175B8">
        <w:rPr>
          <w:i/>
          <w:lang w:val="uk-UA"/>
        </w:rPr>
        <w:tab/>
        <w:t xml:space="preserve">Українська мова: Енциклопедія / </w:t>
      </w:r>
      <w:proofErr w:type="spellStart"/>
      <w:r w:rsidRPr="004175B8">
        <w:rPr>
          <w:i/>
          <w:lang w:val="uk-UA"/>
        </w:rPr>
        <w:t>Редкол</w:t>
      </w:r>
      <w:proofErr w:type="spellEnd"/>
      <w:r w:rsidRPr="004175B8">
        <w:rPr>
          <w:i/>
          <w:lang w:val="uk-UA"/>
        </w:rPr>
        <w:t xml:space="preserve">.: </w:t>
      </w:r>
      <w:proofErr w:type="spellStart"/>
      <w:r w:rsidRPr="004175B8">
        <w:rPr>
          <w:i/>
          <w:lang w:val="uk-UA"/>
        </w:rPr>
        <w:t>Русанівський</w:t>
      </w:r>
      <w:proofErr w:type="spellEnd"/>
      <w:r w:rsidRPr="004175B8">
        <w:rPr>
          <w:i/>
          <w:lang w:val="uk-UA"/>
        </w:rPr>
        <w:t xml:space="preserve"> В. М. (співголова), Тараненко О. О. (співголова), М. П. </w:t>
      </w:r>
      <w:proofErr w:type="spellStart"/>
      <w:r w:rsidRPr="004175B8">
        <w:rPr>
          <w:i/>
          <w:lang w:val="uk-UA"/>
        </w:rPr>
        <w:t>Зяблюк</w:t>
      </w:r>
      <w:proofErr w:type="spellEnd"/>
      <w:r w:rsidRPr="004175B8">
        <w:rPr>
          <w:i/>
          <w:lang w:val="uk-UA"/>
        </w:rPr>
        <w:t xml:space="preserve"> та ін. – К.: Вид-во «</w:t>
      </w:r>
      <w:proofErr w:type="spellStart"/>
      <w:r w:rsidRPr="004175B8">
        <w:rPr>
          <w:i/>
          <w:lang w:val="uk-UA"/>
        </w:rPr>
        <w:t>Укр</w:t>
      </w:r>
      <w:proofErr w:type="spellEnd"/>
      <w:r w:rsidRPr="004175B8">
        <w:rPr>
          <w:i/>
          <w:lang w:val="uk-UA"/>
        </w:rPr>
        <w:t xml:space="preserve">. </w:t>
      </w:r>
      <w:proofErr w:type="spellStart"/>
      <w:r w:rsidRPr="004175B8">
        <w:rPr>
          <w:i/>
          <w:lang w:val="uk-UA"/>
        </w:rPr>
        <w:t>енцикл</w:t>
      </w:r>
      <w:proofErr w:type="spellEnd"/>
      <w:r w:rsidRPr="004175B8">
        <w:rPr>
          <w:i/>
          <w:lang w:val="uk-UA"/>
        </w:rPr>
        <w:t xml:space="preserve">.» ім. М. П. Бажана, 2000. (ЕУМ, 2000); 2-ге вид., </w:t>
      </w:r>
      <w:proofErr w:type="spellStart"/>
      <w:r w:rsidRPr="004175B8">
        <w:rPr>
          <w:i/>
          <w:lang w:val="uk-UA"/>
        </w:rPr>
        <w:t>випр</w:t>
      </w:r>
      <w:proofErr w:type="spellEnd"/>
      <w:r w:rsidRPr="004175B8">
        <w:rPr>
          <w:i/>
          <w:lang w:val="uk-UA"/>
        </w:rPr>
        <w:t xml:space="preserve">. і </w:t>
      </w:r>
      <w:proofErr w:type="spellStart"/>
      <w:r w:rsidRPr="004175B8">
        <w:rPr>
          <w:i/>
          <w:lang w:val="uk-UA"/>
        </w:rPr>
        <w:t>доп</w:t>
      </w:r>
      <w:proofErr w:type="spellEnd"/>
      <w:r w:rsidRPr="004175B8">
        <w:rPr>
          <w:i/>
          <w:lang w:val="uk-UA"/>
        </w:rPr>
        <w:t>. – К.: Вид-во «</w:t>
      </w:r>
      <w:proofErr w:type="spellStart"/>
      <w:r w:rsidRPr="004175B8">
        <w:rPr>
          <w:i/>
          <w:lang w:val="uk-UA"/>
        </w:rPr>
        <w:t>Укр</w:t>
      </w:r>
      <w:proofErr w:type="spellEnd"/>
      <w:r w:rsidRPr="004175B8">
        <w:rPr>
          <w:i/>
          <w:lang w:val="uk-UA"/>
        </w:rPr>
        <w:t xml:space="preserve">. </w:t>
      </w:r>
      <w:proofErr w:type="spellStart"/>
      <w:r w:rsidRPr="004175B8">
        <w:rPr>
          <w:i/>
          <w:lang w:val="uk-UA"/>
        </w:rPr>
        <w:t>енцикл</w:t>
      </w:r>
      <w:proofErr w:type="spellEnd"/>
      <w:r w:rsidRPr="004175B8">
        <w:rPr>
          <w:i/>
          <w:lang w:val="uk-UA"/>
        </w:rPr>
        <w:t>.» ім. М. П. Бажана, 2004. (ЕУМ, 2004).</w:t>
      </w:r>
    </w:p>
    <w:p w:rsidR="00AA596B" w:rsidRPr="004175B8" w:rsidRDefault="00AA596B" w:rsidP="00AA596B">
      <w:pPr>
        <w:jc w:val="both"/>
        <w:rPr>
          <w:i/>
          <w:lang w:val="uk-UA"/>
        </w:rPr>
      </w:pPr>
    </w:p>
    <w:p w:rsidR="00776FFE" w:rsidRDefault="00776FFE" w:rsidP="00AA596B">
      <w:pPr>
        <w:jc w:val="both"/>
        <w:rPr>
          <w:b/>
          <w:lang w:val="uk-UA"/>
        </w:rPr>
      </w:pPr>
      <w:r w:rsidRPr="00776FFE">
        <w:rPr>
          <w:b/>
          <w:lang w:val="uk-UA"/>
        </w:rPr>
        <w:t>ЧИСЛІВНИК</w:t>
      </w:r>
    </w:p>
    <w:p w:rsidR="004175B8" w:rsidRPr="00776FFE" w:rsidRDefault="004175B8" w:rsidP="00AA596B">
      <w:pPr>
        <w:jc w:val="both"/>
        <w:rPr>
          <w:b/>
          <w:lang w:val="uk-UA"/>
        </w:rPr>
      </w:pPr>
    </w:p>
    <w:p w:rsidR="00776FFE" w:rsidRPr="00776FFE" w:rsidRDefault="00776FFE" w:rsidP="00776FFE">
      <w:pPr>
        <w:jc w:val="both"/>
        <w:rPr>
          <w:b/>
          <w:lang w:val="uk-UA"/>
        </w:rPr>
      </w:pPr>
      <w:r w:rsidRPr="00776FFE">
        <w:rPr>
          <w:b/>
          <w:lang w:val="uk-UA"/>
        </w:rPr>
        <w:t>•</w:t>
      </w:r>
      <w:r w:rsidRPr="00776FFE">
        <w:rPr>
          <w:b/>
          <w:lang w:val="uk-UA"/>
        </w:rPr>
        <w:tab/>
        <w:t xml:space="preserve">Числівник – це «повнозначна частина мови, що означає кількість однорідних предметів, кількість частин від цілого предмета або </w:t>
      </w:r>
      <w:proofErr w:type="spellStart"/>
      <w:r w:rsidRPr="00776FFE">
        <w:rPr>
          <w:b/>
          <w:lang w:val="uk-UA"/>
        </w:rPr>
        <w:t>абстрактно</w:t>
      </w:r>
      <w:proofErr w:type="spellEnd"/>
      <w:r w:rsidRPr="00776FFE">
        <w:rPr>
          <w:b/>
          <w:lang w:val="uk-UA"/>
        </w:rPr>
        <w:t xml:space="preserve">-математичну кількість» (СУЛМ, Д. </w:t>
      </w:r>
      <w:proofErr w:type="spellStart"/>
      <w:r w:rsidRPr="00776FFE">
        <w:rPr>
          <w:b/>
          <w:lang w:val="uk-UA"/>
        </w:rPr>
        <w:t>Баранник</w:t>
      </w:r>
      <w:proofErr w:type="spellEnd"/>
      <w:r w:rsidRPr="00776FFE">
        <w:rPr>
          <w:b/>
          <w:lang w:val="uk-UA"/>
        </w:rPr>
        <w:t xml:space="preserve">, 1969, с. 237). Для числівників характерна граматична категорія відмінка, але «майже всі вони втратили категорію роду і числа, не можуть мати при собі означень» (СУЛМ, Д. </w:t>
      </w:r>
      <w:proofErr w:type="spellStart"/>
      <w:r w:rsidRPr="00776FFE">
        <w:rPr>
          <w:b/>
          <w:lang w:val="uk-UA"/>
        </w:rPr>
        <w:t>Баранник</w:t>
      </w:r>
      <w:proofErr w:type="spellEnd"/>
      <w:r w:rsidRPr="00776FFE">
        <w:rPr>
          <w:b/>
          <w:lang w:val="uk-UA"/>
        </w:rPr>
        <w:t xml:space="preserve">, 1969, с. 238). Д. </w:t>
      </w:r>
      <w:proofErr w:type="spellStart"/>
      <w:r w:rsidRPr="00776FFE">
        <w:rPr>
          <w:b/>
          <w:lang w:val="uk-UA"/>
        </w:rPr>
        <w:t>Баранник</w:t>
      </w:r>
      <w:proofErr w:type="spellEnd"/>
      <w:r w:rsidRPr="00776FFE">
        <w:rPr>
          <w:b/>
          <w:lang w:val="uk-UA"/>
        </w:rPr>
        <w:t xml:space="preserve"> визнає тільки кількісні числівники: п’ять, одна п’ята (СУЛМ, Д. </w:t>
      </w:r>
      <w:proofErr w:type="spellStart"/>
      <w:r w:rsidRPr="00776FFE">
        <w:rPr>
          <w:b/>
          <w:lang w:val="uk-UA"/>
        </w:rPr>
        <w:t>Баранник</w:t>
      </w:r>
      <w:proofErr w:type="spellEnd"/>
      <w:r w:rsidRPr="00776FFE">
        <w:rPr>
          <w:b/>
          <w:lang w:val="uk-UA"/>
        </w:rPr>
        <w:t>, 1969, с. 238-244).</w:t>
      </w:r>
    </w:p>
    <w:p w:rsidR="00776FFE" w:rsidRPr="00776FFE" w:rsidRDefault="00776FFE" w:rsidP="00776FFE">
      <w:pPr>
        <w:jc w:val="both"/>
        <w:rPr>
          <w:b/>
          <w:lang w:val="uk-UA"/>
        </w:rPr>
      </w:pPr>
      <w:r w:rsidRPr="00776FFE">
        <w:rPr>
          <w:b/>
          <w:lang w:val="uk-UA"/>
        </w:rPr>
        <w:t>•</w:t>
      </w:r>
      <w:r w:rsidRPr="00776FFE">
        <w:rPr>
          <w:b/>
          <w:lang w:val="uk-UA"/>
        </w:rPr>
        <w:tab/>
        <w:t xml:space="preserve">«Числівник – це частина мови, яка позначає означену чи неозначену кількість предметів та абстрактне число і виражає своє категорійне частиномовне значення в морфологічній категорії відмінка за обмеженого функціонування категорій роду і числа. У гетерогенній класифікації, в її семантико-морфолого-синтаксичному варіанті, ця частина мови вирізняється за семантичною домінантою – значенням кількості. На противагу іншим іменним частинам мови (іменникові і прикметникові) морфологічні категорії роду, числа і відмінка у числівникові або нейтралізовано, або модифіковано. Якоюсь мірою трансформовано чи знебарвлено також його синтаксичні особливості. В окремий клас слів числівники об’єднуються за номінативною функцією – </w:t>
      </w:r>
      <w:proofErr w:type="spellStart"/>
      <w:r w:rsidRPr="00776FFE">
        <w:rPr>
          <w:b/>
          <w:lang w:val="uk-UA"/>
        </w:rPr>
        <w:t>мовною</w:t>
      </w:r>
      <w:proofErr w:type="spellEnd"/>
      <w:r w:rsidRPr="00776FFE">
        <w:rPr>
          <w:b/>
          <w:lang w:val="uk-UA"/>
        </w:rPr>
        <w:t xml:space="preserve"> назвою кількості» (ТМУМ, І. Вихованець, 2004, с. 152). «Числівникові не властива первинна синтаксична функція, зумовлена його лексичним значенням. У структурі речення числівник нерідко заступає синтаксичні позиції інших частин мови, виконуючи їхні функції» (ТМУМ, І. Вихованець, 2004, с. 153). «Основу всієї складної системи числівників сучасної української літературної мови утворює невелика кількість непохідних назв. Це назви: 1) чисел першого десятка…; 2) чисел нуль, сорок, сто, тисяча, мільйон, мільярд, трильйон, квадрильйон; 3) </w:t>
      </w:r>
      <w:proofErr w:type="spellStart"/>
      <w:r w:rsidRPr="00776FFE">
        <w:rPr>
          <w:b/>
          <w:lang w:val="uk-UA"/>
        </w:rPr>
        <w:t>неозначено</w:t>
      </w:r>
      <w:proofErr w:type="spellEnd"/>
      <w:r w:rsidRPr="00776FFE">
        <w:rPr>
          <w:b/>
          <w:lang w:val="uk-UA"/>
        </w:rPr>
        <w:t xml:space="preserve">-кількісних одиниць багато, мало, кілька… Всі інші означено-кількісні й </w:t>
      </w:r>
      <w:proofErr w:type="spellStart"/>
      <w:r w:rsidRPr="00776FFE">
        <w:rPr>
          <w:b/>
          <w:lang w:val="uk-UA"/>
        </w:rPr>
        <w:t>неозначено</w:t>
      </w:r>
      <w:proofErr w:type="spellEnd"/>
      <w:r w:rsidRPr="00776FFE">
        <w:rPr>
          <w:b/>
          <w:lang w:val="uk-UA"/>
        </w:rPr>
        <w:t>-кількісні числівники утворено від перелічених слів» (ТМУМ, І. Вихованець, 2004, с. 154).</w:t>
      </w:r>
    </w:p>
    <w:p w:rsidR="00776FFE" w:rsidRPr="00776FFE" w:rsidRDefault="00776FFE" w:rsidP="00776FFE">
      <w:pPr>
        <w:jc w:val="both"/>
        <w:rPr>
          <w:b/>
          <w:lang w:val="uk-UA"/>
        </w:rPr>
      </w:pPr>
      <w:r w:rsidRPr="00776FFE">
        <w:rPr>
          <w:b/>
          <w:lang w:val="uk-UA"/>
        </w:rPr>
        <w:t>•</w:t>
      </w:r>
      <w:r w:rsidRPr="00776FFE">
        <w:rPr>
          <w:b/>
          <w:lang w:val="uk-UA"/>
        </w:rPr>
        <w:tab/>
        <w:t>Числівник – це окрема частина мови, що відображає кількісні ознаки предмета. У класифікації частин мови І. Кучеренка на першому рівні відображення дійсності є числівники з «визначеною семантикою» (три, дванадцять, сто); на другому рівні – числівники з «узагальненою семантикою» (кілька, кількадесят); на третьому – числівники «узагальнено-вказівної семантики» (стільки, скільки); «словосполученнями з семантикою однакового обсягу з частиною мови» учений називає складені числівники (сто сорок три, двадцять один) (ТПГУМ, І. Кучеренко, 2003, с. 145).</w:t>
      </w:r>
    </w:p>
    <w:p w:rsidR="00776FFE" w:rsidRPr="00776FFE" w:rsidRDefault="00776FFE" w:rsidP="00776FFE">
      <w:pPr>
        <w:jc w:val="both"/>
        <w:rPr>
          <w:b/>
          <w:lang w:val="uk-UA"/>
        </w:rPr>
      </w:pPr>
      <w:r w:rsidRPr="00776FFE">
        <w:rPr>
          <w:b/>
          <w:lang w:val="uk-UA"/>
        </w:rPr>
        <w:t>•</w:t>
      </w:r>
      <w:r w:rsidRPr="00776FFE">
        <w:rPr>
          <w:b/>
          <w:lang w:val="uk-UA"/>
        </w:rPr>
        <w:tab/>
        <w:t xml:space="preserve">Числівник – це «частина мови, що означає певну чи </w:t>
      </w:r>
      <w:proofErr w:type="spellStart"/>
      <w:r w:rsidRPr="00776FFE">
        <w:rPr>
          <w:b/>
          <w:lang w:val="uk-UA"/>
        </w:rPr>
        <w:t>абстрактно</w:t>
      </w:r>
      <w:proofErr w:type="spellEnd"/>
      <w:r w:rsidRPr="00776FFE">
        <w:rPr>
          <w:b/>
          <w:lang w:val="uk-UA"/>
        </w:rPr>
        <w:t>-математичну кількість або порядок предметів при лічбі. Граматичні (морфологічні і синтаксичні) ознаки числівників різних розрядів і груп неоднакові… Кількісні числівники відповідають на питання скільки?, напр., п’ять, півтора… Порядкові… – котрий?, напр., шостий…» (КСУЛМ, Б. Кулик, 1972, с. 278-279).</w:t>
      </w:r>
    </w:p>
    <w:p w:rsidR="00776FFE" w:rsidRPr="00776FFE" w:rsidRDefault="00776FFE" w:rsidP="00776FFE">
      <w:pPr>
        <w:jc w:val="both"/>
        <w:rPr>
          <w:b/>
          <w:lang w:val="uk-UA"/>
        </w:rPr>
      </w:pPr>
      <w:r w:rsidRPr="00776FFE">
        <w:rPr>
          <w:b/>
          <w:lang w:val="uk-UA"/>
        </w:rPr>
        <w:t>•</w:t>
      </w:r>
      <w:r w:rsidRPr="00776FFE">
        <w:rPr>
          <w:b/>
          <w:lang w:val="uk-UA"/>
        </w:rPr>
        <w:tab/>
        <w:t xml:space="preserve">«Числівником називається частина мови, що означає кількість предметів (на питання скільки?) або їх порядок ( на питання котрий? котра? котре?) п’ять дерев, троє хлопців, три п’ятих гектара; четвертий день, тридцята кімната. Залежно від значення розрізняють числівники кількісні, при них підгрупи збірних, неозначених, дробових, і порядкові» (КСУЛМ, т. 1, 1951, с. 310). «Виступаючи для вияву певного числа, кількісні числівники не мають граматичної категорії числа, також відсутня в них і граматична категорія роду. Відхилення від цього становить числівник один, який за своїм </w:t>
      </w:r>
      <w:r w:rsidRPr="00776FFE">
        <w:rPr>
          <w:b/>
          <w:lang w:val="uk-UA"/>
        </w:rPr>
        <w:lastRenderedPageBreak/>
        <w:t>займенниковим походженням зберігає ознаки однини і родові ознаки – одна, одно (одне)… і два – при іменниках чоловічого і середнього роду, дві – жіночого, без розрідження родів у непрямих відмінках. Числові назви тисяча, мільйон, мільярд мають усі ознаки іменника – рід, число і відмінок, – і за цією особливістю зараховуються до іменників» (КСУЛМ, т. 1, 1951, с. 311).</w:t>
      </w:r>
    </w:p>
    <w:p w:rsidR="00776FFE" w:rsidRPr="00776FFE" w:rsidRDefault="00776FFE" w:rsidP="00776FFE">
      <w:pPr>
        <w:jc w:val="both"/>
        <w:rPr>
          <w:b/>
          <w:lang w:val="uk-UA"/>
        </w:rPr>
      </w:pP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СЕМАНТИЧНІ РОЗРЯДИ ЧИСЛІВНИКА (РОЗРЯДИ ЧИСЛІВНИКА ЗА ЗНАЧЕННЯМ)</w:t>
      </w:r>
    </w:p>
    <w:p w:rsidR="00776FFE" w:rsidRPr="00776FFE" w:rsidRDefault="00776FFE" w:rsidP="00776FFE">
      <w:pPr>
        <w:jc w:val="both"/>
        <w:rPr>
          <w:b/>
          <w:lang w:val="uk-UA"/>
        </w:rPr>
      </w:pPr>
      <w:r w:rsidRPr="00776FFE">
        <w:rPr>
          <w:b/>
          <w:lang w:val="uk-UA"/>
        </w:rPr>
        <w:t>•</w:t>
      </w:r>
      <w:r w:rsidRPr="00776FFE">
        <w:rPr>
          <w:b/>
          <w:lang w:val="uk-UA"/>
        </w:rPr>
        <w:tab/>
        <w:t xml:space="preserve">Семантичні розряди числівника – це групи числівника, виділені на основі форми вияву кількості (означеної, приблизної, неозначеної), а також способів позначення кількості (як цілого числа, як частини цілого, як сукупності, одного цілого) (ЕУМ, 2000, с. 727). Д. </w:t>
      </w:r>
      <w:proofErr w:type="spellStart"/>
      <w:r w:rsidRPr="00776FFE">
        <w:rPr>
          <w:b/>
          <w:lang w:val="uk-UA"/>
        </w:rPr>
        <w:t>Баранник</w:t>
      </w:r>
      <w:proofErr w:type="spellEnd"/>
      <w:r w:rsidRPr="00776FFE">
        <w:rPr>
          <w:b/>
          <w:lang w:val="uk-UA"/>
        </w:rPr>
        <w:t xml:space="preserve">, І. Вихованець, К. </w:t>
      </w:r>
      <w:proofErr w:type="spellStart"/>
      <w:r w:rsidRPr="00776FFE">
        <w:rPr>
          <w:b/>
          <w:lang w:val="uk-UA"/>
        </w:rPr>
        <w:t>Городенська</w:t>
      </w:r>
      <w:proofErr w:type="spellEnd"/>
      <w:r w:rsidRPr="00776FFE">
        <w:rPr>
          <w:b/>
          <w:lang w:val="uk-UA"/>
        </w:rPr>
        <w:t xml:space="preserve"> визнають тільки кількісні числівники. Усі числівники мовознавці поділяються на означено-кількісні (п’ять)…і </w:t>
      </w:r>
      <w:proofErr w:type="spellStart"/>
      <w:r w:rsidRPr="00776FFE">
        <w:rPr>
          <w:b/>
          <w:lang w:val="uk-UA"/>
        </w:rPr>
        <w:t>неозначено</w:t>
      </w:r>
      <w:proofErr w:type="spellEnd"/>
      <w:r w:rsidRPr="00776FFE">
        <w:rPr>
          <w:b/>
          <w:lang w:val="uk-UA"/>
        </w:rPr>
        <w:t xml:space="preserve">-кількісні (декілька). Означено-кількісні числівники позначають кількість, яка складається з певного числа одиниць або з певного числа частин цілого: один, вісім, тридцять, семеро, дев’ять десятих (СУЛМ, Д. </w:t>
      </w:r>
      <w:proofErr w:type="spellStart"/>
      <w:r w:rsidRPr="00776FFE">
        <w:rPr>
          <w:b/>
          <w:lang w:val="uk-UA"/>
        </w:rPr>
        <w:t>Баранник</w:t>
      </w:r>
      <w:proofErr w:type="spellEnd"/>
      <w:r w:rsidRPr="00776FFE">
        <w:rPr>
          <w:b/>
          <w:lang w:val="uk-UA"/>
        </w:rPr>
        <w:t xml:space="preserve">, 1969, с. 238). «Порівняно з </w:t>
      </w:r>
      <w:proofErr w:type="spellStart"/>
      <w:r w:rsidRPr="00776FFE">
        <w:rPr>
          <w:b/>
          <w:lang w:val="uk-UA"/>
        </w:rPr>
        <w:t>неозначено</w:t>
      </w:r>
      <w:proofErr w:type="spellEnd"/>
      <w:r w:rsidRPr="00776FFE">
        <w:rPr>
          <w:b/>
          <w:lang w:val="uk-UA"/>
        </w:rPr>
        <w:t xml:space="preserve">-кількісними числівниками, означено-кількісні </w:t>
      </w:r>
      <w:proofErr w:type="spellStart"/>
      <w:r w:rsidRPr="00776FFE">
        <w:rPr>
          <w:b/>
          <w:lang w:val="uk-UA"/>
        </w:rPr>
        <w:t>диференційованіші</w:t>
      </w:r>
      <w:proofErr w:type="spellEnd"/>
      <w:r w:rsidRPr="00776FFE">
        <w:rPr>
          <w:b/>
          <w:lang w:val="uk-UA"/>
        </w:rPr>
        <w:t xml:space="preserve"> за значеннєвими ознаками. За цими ознаками вони поділяються на власне-кількісні, збірні і дробові» (ТМУМ, І. Вихованець, 2004, с. 157).</w:t>
      </w:r>
    </w:p>
    <w:p w:rsidR="00776FFE" w:rsidRPr="00776FFE" w:rsidRDefault="00776FFE" w:rsidP="00776FFE">
      <w:pPr>
        <w:jc w:val="both"/>
        <w:rPr>
          <w:b/>
          <w:lang w:val="uk-UA"/>
        </w:rPr>
      </w:pPr>
      <w:r w:rsidRPr="00776FFE">
        <w:rPr>
          <w:b/>
          <w:lang w:val="uk-UA"/>
        </w:rPr>
        <w:t>•</w:t>
      </w:r>
      <w:r w:rsidRPr="00776FFE">
        <w:rPr>
          <w:b/>
          <w:lang w:val="uk-UA"/>
        </w:rPr>
        <w:tab/>
        <w:t>Розряди числівників – це групи, на які поділяються числівники «за значенням, структурно-граматичними властивостями та характером вживання» (КСУЛМ, Б. Кулик, 1972, с. 278). М. Жовтобрюх, Б. Кулик, В. Ільїн виділяють два розряди: кількісні числівники (скільки? сім) і порядкові (котрий? сьомий) (КСУЛМ, Б. Кулик, 1972, с. 279). «В залежності від значення розрізняють числівники кількісні, при них підгрупи збірних, неозначених, дробових, і порядкові» (КСУЛМ, т. 1, 1951, с. 312).</w:t>
      </w: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ВЛАСНЕ КІЛЬКІСНІ ЧИСЛІВНИКИ</w:t>
      </w:r>
    </w:p>
    <w:p w:rsidR="00776FFE" w:rsidRPr="00776FFE" w:rsidRDefault="00776FFE" w:rsidP="00776FFE">
      <w:pPr>
        <w:jc w:val="both"/>
        <w:rPr>
          <w:b/>
          <w:lang w:val="uk-UA"/>
        </w:rPr>
      </w:pPr>
      <w:r w:rsidRPr="00776FFE">
        <w:rPr>
          <w:b/>
          <w:lang w:val="uk-UA"/>
        </w:rPr>
        <w:t>•</w:t>
      </w:r>
      <w:r w:rsidRPr="00776FFE">
        <w:rPr>
          <w:b/>
          <w:lang w:val="uk-UA"/>
        </w:rPr>
        <w:tab/>
        <w:t xml:space="preserve">Власне кількісні числівники – це числівники, які означають «кількість предметів або </w:t>
      </w:r>
      <w:proofErr w:type="spellStart"/>
      <w:r w:rsidRPr="00776FFE">
        <w:rPr>
          <w:b/>
          <w:lang w:val="uk-UA"/>
        </w:rPr>
        <w:t>абстрактно</w:t>
      </w:r>
      <w:proofErr w:type="spellEnd"/>
      <w:r w:rsidRPr="00776FFE">
        <w:rPr>
          <w:b/>
          <w:lang w:val="uk-UA"/>
        </w:rPr>
        <w:t xml:space="preserve">-математичну кількість у цілих одиницях: два кораблі, сто двадцять один день, вісімнадцять поділити на дев’ять… До власне кількісних числівників належать числові назви, оформлені, як окремі, цілісні лексичні одиниці: один – десять, одинадцять – дев’ятнадцять, двадцять – дев’яносто, сто – дев’ятсот, тисяча, мільйон, мільярд, нуль. Різним поєднанням цих 40 числівників в аналітичні числові назви передаються всі інші кількісні поняття» (СУЛМ, Д. </w:t>
      </w:r>
      <w:proofErr w:type="spellStart"/>
      <w:r w:rsidRPr="00776FFE">
        <w:rPr>
          <w:b/>
          <w:lang w:val="uk-UA"/>
        </w:rPr>
        <w:t>Баранник</w:t>
      </w:r>
      <w:proofErr w:type="spellEnd"/>
      <w:r w:rsidRPr="00776FFE">
        <w:rPr>
          <w:b/>
          <w:lang w:val="uk-UA"/>
        </w:rPr>
        <w:t>, 1969, с. 238-239).</w:t>
      </w:r>
    </w:p>
    <w:p w:rsidR="00776FFE" w:rsidRPr="00776FFE" w:rsidRDefault="00776FFE" w:rsidP="00776FFE">
      <w:pPr>
        <w:jc w:val="both"/>
        <w:rPr>
          <w:b/>
          <w:lang w:val="uk-UA"/>
        </w:rPr>
      </w:pPr>
      <w:r w:rsidRPr="00776FFE">
        <w:rPr>
          <w:b/>
          <w:lang w:val="uk-UA"/>
        </w:rPr>
        <w:t>•</w:t>
      </w:r>
      <w:r w:rsidRPr="00776FFE">
        <w:rPr>
          <w:b/>
          <w:lang w:val="uk-UA"/>
        </w:rPr>
        <w:tab/>
        <w:t xml:space="preserve">«Власне-кількісні числівники являють собою ядро означено-кількісних числівників» (ТМУМ, І. Вихованець, 2004, с. 157). «Основною функцією для власне-кількісних числівників є позначення точно окресленої кількості предметів …Через те типову особливість цих числівників становить поєднання тільки з іменниками, які називають предмети, що підлягають лічбі… Власне-кількісні числівники формують підґрунтя числівникової системи сучасної української мови. На їхньому тлі виразніше виокремлюються інші числівники, що </w:t>
      </w:r>
      <w:proofErr w:type="spellStart"/>
      <w:r w:rsidRPr="00776FFE">
        <w:rPr>
          <w:b/>
          <w:lang w:val="uk-UA"/>
        </w:rPr>
        <w:t>значеннєво</w:t>
      </w:r>
      <w:proofErr w:type="spellEnd"/>
      <w:r w:rsidRPr="00776FFE">
        <w:rPr>
          <w:b/>
          <w:lang w:val="uk-UA"/>
        </w:rPr>
        <w:t xml:space="preserve"> або доповнюють числівникову систему, або модифікують її з синонімічного боку» (ТМУМ, І. Вихованець, 2004, с. 159).</w:t>
      </w: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ЗБІРНІ ЧИСЛІВНИКИ</w:t>
      </w:r>
    </w:p>
    <w:p w:rsidR="00776FFE" w:rsidRPr="00776FFE" w:rsidRDefault="00776FFE" w:rsidP="00776FFE">
      <w:pPr>
        <w:jc w:val="both"/>
        <w:rPr>
          <w:b/>
          <w:lang w:val="uk-UA"/>
        </w:rPr>
      </w:pPr>
      <w:r w:rsidRPr="00776FFE">
        <w:rPr>
          <w:b/>
          <w:lang w:val="uk-UA"/>
        </w:rPr>
        <w:t>•</w:t>
      </w:r>
      <w:r w:rsidRPr="00776FFE">
        <w:rPr>
          <w:b/>
          <w:lang w:val="uk-UA"/>
        </w:rPr>
        <w:tab/>
        <w:t xml:space="preserve">«Збірні числівники – це числівники, які означають певну кількість предметів як сукупність, як одне ціле:: двоє незнайомих, троє дітей… До збірних числівників в українській мові належать слова: двоє (рідше – двійко), троє (рідше – трійко), четверо (рідше – четвірко), п’ятеро (рідше – п’ятірко), шестеро – десятеро, одинадцятеро – </w:t>
      </w:r>
      <w:r w:rsidRPr="00776FFE">
        <w:rPr>
          <w:b/>
          <w:lang w:val="uk-UA"/>
        </w:rPr>
        <w:lastRenderedPageBreak/>
        <w:t xml:space="preserve">дев’ятнадцятеро, двадцятеро, тридцятеро; а також слова обидва (ч., с. р.), обидві (ж. р.), обоє (з певним граматичним родом не пов’язані). У непрямих відмінках вони зливаються в одну систему: обох, обом, обома» (СУЛМ, Д. </w:t>
      </w:r>
      <w:proofErr w:type="spellStart"/>
      <w:r w:rsidRPr="00776FFE">
        <w:rPr>
          <w:b/>
          <w:lang w:val="uk-UA"/>
        </w:rPr>
        <w:t>Баранник</w:t>
      </w:r>
      <w:proofErr w:type="spellEnd"/>
      <w:r w:rsidRPr="00776FFE">
        <w:rPr>
          <w:b/>
          <w:lang w:val="uk-UA"/>
        </w:rPr>
        <w:t xml:space="preserve">, 1969, с. 239). Збірні числівники поєднуються з назвами осіб чоловічої статі (двоє робітників, троє сусідів) і не поєднуються із співвідносними назвами осіб жіночої статі (робітниця, сусідка). Збірні числівники вживаються при іменниках IV відміни (двоє дівчат, троє хлоп’ят), з іменниками назвами тварин (двоє </w:t>
      </w:r>
      <w:proofErr w:type="spellStart"/>
      <w:r w:rsidRPr="00776FFE">
        <w:rPr>
          <w:b/>
          <w:lang w:val="uk-UA"/>
        </w:rPr>
        <w:t>овець</w:t>
      </w:r>
      <w:proofErr w:type="spellEnd"/>
      <w:r w:rsidRPr="00776FFE">
        <w:rPr>
          <w:b/>
          <w:lang w:val="uk-UA"/>
        </w:rPr>
        <w:t xml:space="preserve">, троє коней), із особовими займенниками (нас було троє, їх двоє), із множинними іменниками назвами парних предметів (двоє дверей, троє ножиць). З іншими назвами неістот збірні числівники переважно не поєднуються, крім іменників середнього роду (ІІ і IV відмін): троє відер, четверо коліщат. </w:t>
      </w:r>
    </w:p>
    <w:p w:rsidR="00776FFE" w:rsidRPr="00776FFE" w:rsidRDefault="00776FFE" w:rsidP="00776FFE">
      <w:pPr>
        <w:jc w:val="both"/>
        <w:rPr>
          <w:b/>
          <w:lang w:val="uk-UA"/>
        </w:rPr>
      </w:pPr>
      <w:r w:rsidRPr="00776FFE">
        <w:rPr>
          <w:b/>
          <w:lang w:val="uk-UA"/>
        </w:rPr>
        <w:t>•</w:t>
      </w:r>
      <w:r w:rsidRPr="00776FFE">
        <w:rPr>
          <w:b/>
          <w:lang w:val="uk-UA"/>
        </w:rPr>
        <w:tab/>
        <w:t xml:space="preserve">Збірні числівники – це числівники, які «стосуються кількісних назв, що в сучасній українській літературній мові відрізняються від власне-кількісних числівників більшою мірою у формально-морфологічному плані, ніж у значеннєвому. Раніше вони вказували на кількість предметів як неподільну, нечленовану їхню сукупність і досить виразно протиставлялися власне-кількісним числівникам» (ТМУМ, І. Вихованець, 2004, с. 157). «Позначувані сучасними збірними українськими числівниками кількісні відношення предметів не завжди стосується значення власне-збірності. Сучасні збірні числівники позначають досить обмежену частину тих кількісних понять, що їх виражають власне-кількісні числівники… Спостерігаємо поступову втрату протиставлення змісту кількісних відношень, колись </w:t>
      </w:r>
      <w:proofErr w:type="spellStart"/>
      <w:r w:rsidRPr="00776FFE">
        <w:rPr>
          <w:b/>
          <w:lang w:val="uk-UA"/>
        </w:rPr>
        <w:t>передаваних</w:t>
      </w:r>
      <w:proofErr w:type="spellEnd"/>
      <w:r w:rsidRPr="00776FFE">
        <w:rPr>
          <w:b/>
          <w:lang w:val="uk-UA"/>
        </w:rPr>
        <w:t xml:space="preserve"> власне-кількісними і збірними числівниками… два і двоє, три і троє… Лише формальна відмінність збірних від власне-кількісних числівників не призводить до зникнення цієї числівникової групи, а сприяє її функціонально-стильовій спеціалізації і сполучуваному вирізненню» (ТМУМ, І. Вихованець, 2004, с. 159-160).</w:t>
      </w: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ДРОБОВІ ЧИСЛІВНИКИ</w:t>
      </w:r>
    </w:p>
    <w:p w:rsidR="00776FFE" w:rsidRPr="00776FFE" w:rsidRDefault="00776FFE" w:rsidP="00776FFE">
      <w:pPr>
        <w:jc w:val="both"/>
        <w:rPr>
          <w:b/>
          <w:lang w:val="uk-UA"/>
        </w:rPr>
      </w:pPr>
      <w:r w:rsidRPr="00776FFE">
        <w:rPr>
          <w:b/>
          <w:lang w:val="uk-UA"/>
        </w:rPr>
        <w:t>•</w:t>
      </w:r>
      <w:r w:rsidRPr="00776FFE">
        <w:rPr>
          <w:b/>
          <w:lang w:val="uk-UA"/>
        </w:rPr>
        <w:tab/>
        <w:t xml:space="preserve">Дробові числівники – це числівники, які позначають кількість, «що складається з певного числа частин цілого. Вони, на відміну від інших означено-кількісних числівників, вживаються також при іменниках, які не піддаються лічбі: одна п’ята земної кулі… Дробові числівники мають аналітичну будову. Кожен з них компонується з власне-кількісного числівника (у чисельнику) і порядкового прикметника (у знаменнику)…» (СУЛМ, Д. </w:t>
      </w:r>
      <w:proofErr w:type="spellStart"/>
      <w:r w:rsidRPr="00776FFE">
        <w:rPr>
          <w:b/>
          <w:lang w:val="uk-UA"/>
        </w:rPr>
        <w:t>Баранник</w:t>
      </w:r>
      <w:proofErr w:type="spellEnd"/>
      <w:r w:rsidRPr="00776FFE">
        <w:rPr>
          <w:b/>
          <w:lang w:val="uk-UA"/>
        </w:rPr>
        <w:t xml:space="preserve">, 1969, с. 241), напр., одна п’ята, сім десятих. «Кількісні характеристики предметів можуть передаватися поєднанням числівників двох розрядів: власне кількісних… і дробових…: два і чотири п’ятих аркуша» (СУЛМ, Д. </w:t>
      </w:r>
      <w:proofErr w:type="spellStart"/>
      <w:r w:rsidRPr="00776FFE">
        <w:rPr>
          <w:b/>
          <w:lang w:val="uk-UA"/>
        </w:rPr>
        <w:t>Баранник</w:t>
      </w:r>
      <w:proofErr w:type="spellEnd"/>
      <w:r w:rsidRPr="00776FFE">
        <w:rPr>
          <w:b/>
          <w:lang w:val="uk-UA"/>
        </w:rPr>
        <w:t xml:space="preserve">, 1969, с. 241). «Слова пів, півтора (півтори) та півтораста… зараховуються до числівників, але повинні бути виділені в окрему групу (у межах дробових). Числівник пів… функціонує як елемент складного слова: півгодини, півдня, півмісяця… (виняток є вживання його в числових зворотах типу о пів на п’яту)» (СУЛМ, Д. </w:t>
      </w:r>
      <w:proofErr w:type="spellStart"/>
      <w:r w:rsidRPr="00776FFE">
        <w:rPr>
          <w:b/>
          <w:lang w:val="uk-UA"/>
        </w:rPr>
        <w:t>Баранник</w:t>
      </w:r>
      <w:proofErr w:type="spellEnd"/>
      <w:r w:rsidRPr="00776FFE">
        <w:rPr>
          <w:b/>
          <w:lang w:val="uk-UA"/>
        </w:rPr>
        <w:t xml:space="preserve">, 1969, с. 242). «Слова половина, третина, чверть з… виразно і послідовно представленими в них категоріями роду, числа і відмінка розглядаються в системі іменника… Іменник половина може входити до складу змішаних дробових числівників, де він втрачає самостійне іменникове значення, стає частиною аналітичної числової назви (три з половиною метри)» (СУЛМ, Д. </w:t>
      </w:r>
      <w:proofErr w:type="spellStart"/>
      <w:r w:rsidRPr="00776FFE">
        <w:rPr>
          <w:b/>
          <w:lang w:val="uk-UA"/>
        </w:rPr>
        <w:t>Баранник</w:t>
      </w:r>
      <w:proofErr w:type="spellEnd"/>
      <w:r w:rsidRPr="00776FFE">
        <w:rPr>
          <w:b/>
          <w:lang w:val="uk-UA"/>
        </w:rPr>
        <w:t>, 1969, с. 242).</w:t>
      </w:r>
    </w:p>
    <w:p w:rsidR="00776FFE" w:rsidRPr="00776FFE" w:rsidRDefault="00776FFE" w:rsidP="00776FFE">
      <w:pPr>
        <w:jc w:val="both"/>
        <w:rPr>
          <w:b/>
          <w:lang w:val="uk-UA"/>
        </w:rPr>
      </w:pPr>
      <w:r w:rsidRPr="00776FFE">
        <w:rPr>
          <w:b/>
          <w:lang w:val="uk-UA"/>
        </w:rPr>
        <w:t>•</w:t>
      </w:r>
      <w:r w:rsidRPr="00776FFE">
        <w:rPr>
          <w:b/>
          <w:lang w:val="uk-UA"/>
        </w:rPr>
        <w:tab/>
        <w:t xml:space="preserve">Дробові числівники – це кількісні числівники, що «вказують на точну кількість частин, виділюваних у складі цілого. …З-поміж дробових числівників варто вирізняти власне-дробові й мішані кількісні сполуки. Перші позначають тільки частини цілого, а другі мають у своєму складі, крім дробових, цілі одиниці» (ТМУМ, І. Вихованець, 2004, с. 162). «…в поєднанні з власне-числівниковими словами іменники половина, третина, чверть нейтралізують іменникові ознаки і, набуваючи ознак числівника, стають </w:t>
      </w:r>
      <w:r w:rsidRPr="00776FFE">
        <w:rPr>
          <w:b/>
          <w:lang w:val="uk-UA"/>
        </w:rPr>
        <w:lastRenderedPageBreak/>
        <w:t xml:space="preserve">елементами складених числівників, що виражають значення власне-кількості і </w:t>
      </w:r>
      <w:proofErr w:type="spellStart"/>
      <w:r w:rsidRPr="00776FFE">
        <w:rPr>
          <w:b/>
          <w:lang w:val="uk-UA"/>
        </w:rPr>
        <w:t>дробовості</w:t>
      </w:r>
      <w:proofErr w:type="spellEnd"/>
      <w:r w:rsidRPr="00776FFE">
        <w:rPr>
          <w:b/>
          <w:lang w:val="uk-UA"/>
        </w:rPr>
        <w:t>, напр.: два з половиною кілометри» (ТМУМ, І. Вихованець, 2004, с. 163). З-поміж дробових числівників «найспецифічніше ознаки виявляє числівник пів… Орфографічно його передають як складник складного слова: півогірка, пів’яблука, пів-Києва… Він керує поєднаним із ним іменником, який завжди стоїть у формі родового відмінка… Дробові числівники півтора і півтори… вказують на кількість із однієї із половиною одиниці. Числівник півтора поєднується з формою родового відмінка однини іменників чоловічого і середнього роду, а числівник півтори – з формою родового відмінка однини іменників жіночого роду (півтора кілометра…, півтора відра, півтори милі)» (ТМУМ, І. Вихованець, 2004, с. 164).</w:t>
      </w: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НЕОЗНАЧЕНО-КІЛЬКІСНІ ЧИСЛІВНИКИ</w:t>
      </w:r>
    </w:p>
    <w:p w:rsidR="00776FFE" w:rsidRPr="00776FFE" w:rsidRDefault="00776FFE" w:rsidP="00776FFE">
      <w:pPr>
        <w:jc w:val="both"/>
        <w:rPr>
          <w:b/>
          <w:lang w:val="uk-UA"/>
        </w:rPr>
      </w:pPr>
      <w:r w:rsidRPr="00776FFE">
        <w:rPr>
          <w:b/>
          <w:lang w:val="uk-UA"/>
        </w:rPr>
        <w:t>•</w:t>
      </w:r>
      <w:r w:rsidRPr="00776FFE">
        <w:rPr>
          <w:b/>
          <w:lang w:val="uk-UA"/>
        </w:rPr>
        <w:tab/>
      </w:r>
      <w:proofErr w:type="spellStart"/>
      <w:r w:rsidRPr="00776FFE">
        <w:rPr>
          <w:b/>
          <w:lang w:val="uk-UA"/>
        </w:rPr>
        <w:t>Неозначено</w:t>
      </w:r>
      <w:proofErr w:type="spellEnd"/>
      <w:r w:rsidRPr="00776FFE">
        <w:rPr>
          <w:b/>
          <w:lang w:val="uk-UA"/>
        </w:rPr>
        <w:t xml:space="preserve">-кількісні числівники – це числівники, «які не утворюють такої цілісної системи, як числівники означено-кількісні. Вони становлять невелику групу слів – назв точно не визначених, узагальнено-кількісних понять: багато, небагато, мало, немало, чимало, кілька, декілька. Сюди належать також  розмовні кільканадцять…, кількадесят… стонадцять… Слова багато, небагато, мало, немало, чимало, на відміну від усіх інших числівників (крім дробових), сполучаються також з іменниками, що означають предмети і абстрактні поняття, які не рахуються, а вимірюються: …мало дощів, чимало обов’язків. Слова багато, небагато, мало, немало, чимало можуть уживатися і як прислівники – якщо вони відносяться до дієслова і уточнюють його як обставина» (СУЛМ, Д. </w:t>
      </w:r>
      <w:proofErr w:type="spellStart"/>
      <w:r w:rsidRPr="00776FFE">
        <w:rPr>
          <w:b/>
          <w:lang w:val="uk-UA"/>
        </w:rPr>
        <w:t>Баранник</w:t>
      </w:r>
      <w:proofErr w:type="spellEnd"/>
      <w:r w:rsidRPr="00776FFE">
        <w:rPr>
          <w:b/>
          <w:lang w:val="uk-UA"/>
        </w:rPr>
        <w:t>, 1969, с. 243).</w:t>
      </w:r>
    </w:p>
    <w:p w:rsidR="00776FFE" w:rsidRPr="00776FFE" w:rsidRDefault="00776FFE" w:rsidP="00776FFE">
      <w:pPr>
        <w:jc w:val="both"/>
        <w:rPr>
          <w:b/>
          <w:lang w:val="uk-UA"/>
        </w:rPr>
      </w:pPr>
      <w:r w:rsidRPr="00776FFE">
        <w:rPr>
          <w:b/>
          <w:lang w:val="uk-UA"/>
        </w:rPr>
        <w:t>•</w:t>
      </w:r>
      <w:r w:rsidRPr="00776FFE">
        <w:rPr>
          <w:b/>
          <w:lang w:val="uk-UA"/>
        </w:rPr>
        <w:tab/>
        <w:t>«</w:t>
      </w:r>
      <w:proofErr w:type="spellStart"/>
      <w:r w:rsidRPr="00776FFE">
        <w:rPr>
          <w:b/>
          <w:lang w:val="uk-UA"/>
        </w:rPr>
        <w:t>Неозначено</w:t>
      </w:r>
      <w:proofErr w:type="spellEnd"/>
      <w:r w:rsidRPr="00776FFE">
        <w:rPr>
          <w:b/>
          <w:lang w:val="uk-UA"/>
        </w:rPr>
        <w:t>-кількісні числівники називають точно не визначену, неконкретизовану кількість… Декілька, кілька вказують на невизначену малу кількість – від трьох до дев’яти… Числівник кільканадцять означає неозначену кількість у межах від одинадцяти до дев’ятнадцяти, числівник кількадесят – кількість із кількох десятків, від трьох до дев’ятьох десятків, числівник кількасот – кількість із кількох сотень,… що в максимальному вияві наближається до тисячі… Числівники багато, немало, чимало… можуть поєднуватися як з іменниками на позначення конкретних рахованих предметів, так і з іменниками, що стосуються назв речовин і абстрактних понять…: багато дерев, багато води, багато хвилювань, багато лиха…» (ТМУМ, І. Вихованець, 2004, с. 164-166).</w:t>
      </w: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ПОРЯДКОВІ ЧИСЛІВНИКИ</w:t>
      </w:r>
    </w:p>
    <w:p w:rsidR="00776FFE" w:rsidRPr="00776FFE" w:rsidRDefault="00776FFE" w:rsidP="00776FFE">
      <w:pPr>
        <w:jc w:val="both"/>
        <w:rPr>
          <w:b/>
          <w:lang w:val="uk-UA"/>
        </w:rPr>
      </w:pPr>
      <w:r w:rsidRPr="00776FFE">
        <w:rPr>
          <w:b/>
          <w:lang w:val="uk-UA"/>
        </w:rPr>
        <w:t>•</w:t>
      </w:r>
      <w:r w:rsidRPr="00776FFE">
        <w:rPr>
          <w:b/>
          <w:lang w:val="uk-UA"/>
        </w:rPr>
        <w:tab/>
        <w:t>«Порядкові числівники, означаючи порядок, певну послідовність у переліку предметів, мають всі формальні особливості прикметників – рід, число і відмінок, відповідно до іменника, з яким вони сполучаються: до п’ятої кімнати, третій день. Зважаючи на цю особливість порядкових числівників, їх часто відносять до прикметників» (КСУЛМ, т. 1, 1951, с. 312).</w:t>
      </w:r>
    </w:p>
    <w:p w:rsidR="00776FFE" w:rsidRPr="00776FFE" w:rsidRDefault="00776FFE" w:rsidP="00776FFE">
      <w:pPr>
        <w:jc w:val="both"/>
        <w:rPr>
          <w:b/>
          <w:lang w:val="uk-UA"/>
        </w:rPr>
      </w:pPr>
      <w:r w:rsidRPr="00776FFE">
        <w:rPr>
          <w:b/>
          <w:lang w:val="uk-UA"/>
        </w:rPr>
        <w:t>•</w:t>
      </w:r>
      <w:r w:rsidRPr="00776FFE">
        <w:rPr>
          <w:b/>
          <w:lang w:val="uk-UA"/>
        </w:rPr>
        <w:tab/>
        <w:t>Порядкові числівники – це числівники, які відповідають на питання котрий за порядком? «Усі порядкові числівники, крім числівника перший, другий, утворюються від коренів відповідних кількісних числівників: п’ять-п’ятий… Відмінюються порядкові числівники, як прикметники твердої групи (прислівник третій… – як прикметник м’якої групи). У складених числівниках відмінюється тільки останнє слово» (КСУЛМ, Б. Кулик, 1972, с. 288-289).</w:t>
      </w:r>
    </w:p>
    <w:p w:rsidR="00776FFE" w:rsidRPr="00776FFE" w:rsidRDefault="00776FFE" w:rsidP="00776FFE">
      <w:pPr>
        <w:jc w:val="both"/>
        <w:rPr>
          <w:b/>
          <w:lang w:val="uk-UA"/>
        </w:rPr>
      </w:pPr>
      <w:r w:rsidRPr="00776FFE">
        <w:rPr>
          <w:b/>
          <w:lang w:val="uk-UA"/>
        </w:rPr>
        <w:t xml:space="preserve">СТРУКТУРНІ (СТРУКТУРНО-МОРФОЛОГІЧНІ) ТИПИ / РОЗРЯДИ ЧИСЛІВНИКА </w:t>
      </w:r>
    </w:p>
    <w:p w:rsidR="00776FFE" w:rsidRPr="00776FFE" w:rsidRDefault="00776FFE" w:rsidP="00776FFE">
      <w:pPr>
        <w:jc w:val="both"/>
        <w:rPr>
          <w:b/>
          <w:lang w:val="uk-UA"/>
        </w:rPr>
      </w:pPr>
      <w:r w:rsidRPr="00776FFE">
        <w:rPr>
          <w:b/>
          <w:lang w:val="uk-UA"/>
        </w:rPr>
        <w:t>(ГРУПИ ЗА БУДОВОЮ)</w:t>
      </w:r>
    </w:p>
    <w:p w:rsidR="00776FFE" w:rsidRPr="00776FFE" w:rsidRDefault="00776FFE" w:rsidP="00776FFE">
      <w:pPr>
        <w:jc w:val="both"/>
        <w:rPr>
          <w:b/>
          <w:lang w:val="uk-UA"/>
        </w:rPr>
      </w:pPr>
      <w:r w:rsidRPr="00776FFE">
        <w:rPr>
          <w:b/>
          <w:lang w:val="uk-UA"/>
        </w:rPr>
        <w:t>•</w:t>
      </w:r>
      <w:r w:rsidRPr="00776FFE">
        <w:rPr>
          <w:b/>
          <w:lang w:val="uk-UA"/>
        </w:rPr>
        <w:tab/>
        <w:t xml:space="preserve">Структурно-морфологічні розряди – це групи числівників, виділені на основі морфемної будови, словотвірних особливостей, кількості слів у складі числівника. «За </w:t>
      </w:r>
      <w:r w:rsidRPr="00776FFE">
        <w:rPr>
          <w:b/>
          <w:lang w:val="uk-UA"/>
        </w:rPr>
        <w:lastRenderedPageBreak/>
        <w:t xml:space="preserve">структурою та особливостями творення числівники української мови поділяються на три групи: прості, складні і складені» (СУЛМ, Д. </w:t>
      </w:r>
      <w:proofErr w:type="spellStart"/>
      <w:r w:rsidRPr="00776FFE">
        <w:rPr>
          <w:b/>
          <w:lang w:val="uk-UA"/>
        </w:rPr>
        <w:t>Баранник</w:t>
      </w:r>
      <w:proofErr w:type="spellEnd"/>
      <w:r w:rsidRPr="00776FFE">
        <w:rPr>
          <w:b/>
          <w:lang w:val="uk-UA"/>
        </w:rPr>
        <w:t>, 1969, с. 244).</w:t>
      </w:r>
    </w:p>
    <w:p w:rsidR="00776FFE" w:rsidRPr="00776FFE" w:rsidRDefault="00776FFE" w:rsidP="00776FFE">
      <w:pPr>
        <w:jc w:val="both"/>
        <w:rPr>
          <w:b/>
          <w:lang w:val="uk-UA"/>
        </w:rPr>
      </w:pPr>
      <w:r w:rsidRPr="00776FFE">
        <w:rPr>
          <w:b/>
          <w:lang w:val="uk-UA"/>
        </w:rPr>
        <w:t>•</w:t>
      </w:r>
      <w:r w:rsidRPr="00776FFE">
        <w:rPr>
          <w:b/>
          <w:lang w:val="uk-UA"/>
        </w:rPr>
        <w:tab/>
        <w:t xml:space="preserve">Розряди за будовою «утворюють систему, закриту для поповнення новими структурними компонентами. З цього погляду числівники вирізняються тим, що продуктивний словотвір їм не притаманний. Сучасну сукупність числівників сформовано з колишніх іменникових, прикметникових і прислівникових коренів. Залежно від кількості коренів, які не зазнали </w:t>
      </w:r>
      <w:proofErr w:type="spellStart"/>
      <w:r w:rsidRPr="00776FFE">
        <w:rPr>
          <w:b/>
          <w:lang w:val="uk-UA"/>
        </w:rPr>
        <w:t>нівеляційних</w:t>
      </w:r>
      <w:proofErr w:type="spellEnd"/>
      <w:r w:rsidRPr="00776FFE">
        <w:rPr>
          <w:b/>
          <w:lang w:val="uk-UA"/>
        </w:rPr>
        <w:t xml:space="preserve"> трансформацій упродовж формування числівника як частини мови, сучасні числівники бувають простими, складними і складеними» (ТМУМ, І. Вихованець, 2004, с. 166).</w:t>
      </w: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ПРОСТІ ЧИСЛІВНИКИ</w:t>
      </w:r>
    </w:p>
    <w:p w:rsidR="00776FFE" w:rsidRPr="00776FFE" w:rsidRDefault="00776FFE" w:rsidP="00776FFE">
      <w:pPr>
        <w:jc w:val="both"/>
        <w:rPr>
          <w:b/>
          <w:lang w:val="uk-UA"/>
        </w:rPr>
      </w:pPr>
      <w:r w:rsidRPr="00776FFE">
        <w:rPr>
          <w:b/>
          <w:lang w:val="uk-UA"/>
        </w:rPr>
        <w:t>•</w:t>
      </w:r>
      <w:r w:rsidRPr="00776FFE">
        <w:rPr>
          <w:b/>
          <w:lang w:val="uk-UA"/>
        </w:rPr>
        <w:tab/>
        <w:t xml:space="preserve">Прості числівники – це числівники, які мають один корінь. «До простих числівників належать: 1. Успадковані від загальнослов’янської мови назви чисел першого десятка (один-десять), сто і тисяча, а також пізніший за походженням… числівник сорок… Як прості слова сприймаються в українській мові і числівники мільйон…, мільярд…, нуль… 2. Збірні числівники обоє, двоє, троє, четверо, п’ятеро – десятеро…, двійко, трійко, четвірко, п’ятірко… 3. </w:t>
      </w:r>
      <w:proofErr w:type="spellStart"/>
      <w:r w:rsidRPr="00776FFE">
        <w:rPr>
          <w:b/>
          <w:lang w:val="uk-UA"/>
        </w:rPr>
        <w:t>Неозначено</w:t>
      </w:r>
      <w:proofErr w:type="spellEnd"/>
      <w:r w:rsidRPr="00776FFE">
        <w:rPr>
          <w:b/>
          <w:lang w:val="uk-UA"/>
        </w:rPr>
        <w:t xml:space="preserve">-кількісні числівники кілька, багато, мало» (СУЛМ, Д. </w:t>
      </w:r>
      <w:proofErr w:type="spellStart"/>
      <w:r w:rsidRPr="00776FFE">
        <w:rPr>
          <w:b/>
          <w:lang w:val="uk-UA"/>
        </w:rPr>
        <w:t>Баранник</w:t>
      </w:r>
      <w:proofErr w:type="spellEnd"/>
      <w:r w:rsidRPr="00776FFE">
        <w:rPr>
          <w:b/>
          <w:lang w:val="uk-UA"/>
        </w:rPr>
        <w:t>, 1969, с. 244).</w:t>
      </w:r>
    </w:p>
    <w:p w:rsidR="00776FFE" w:rsidRPr="00776FFE" w:rsidRDefault="00776FFE" w:rsidP="00776FFE">
      <w:pPr>
        <w:jc w:val="both"/>
        <w:rPr>
          <w:b/>
          <w:lang w:val="uk-UA"/>
        </w:rPr>
      </w:pPr>
      <w:r w:rsidRPr="00776FFE">
        <w:rPr>
          <w:b/>
          <w:lang w:val="uk-UA"/>
        </w:rPr>
        <w:t>•</w:t>
      </w:r>
      <w:r w:rsidRPr="00776FFE">
        <w:rPr>
          <w:b/>
          <w:lang w:val="uk-UA"/>
        </w:rPr>
        <w:tab/>
        <w:t xml:space="preserve">«Прості числівники охоплюють непохідні й похідні слова з одним, формально і семантично </w:t>
      </w:r>
      <w:proofErr w:type="spellStart"/>
      <w:r w:rsidRPr="00776FFE">
        <w:rPr>
          <w:b/>
          <w:lang w:val="uk-UA"/>
        </w:rPr>
        <w:t>вирізнюваним</w:t>
      </w:r>
      <w:proofErr w:type="spellEnd"/>
      <w:r w:rsidRPr="00776FFE">
        <w:rPr>
          <w:b/>
          <w:lang w:val="uk-UA"/>
        </w:rPr>
        <w:t>, коренем: 1) назви чисел першого десятка (один-десять); 2) назви чисел другого десятка (одинадцять-дев’ятнадцять); 3) окремі назви десятків (двадцять, тридцять, сорок); 4) числівник сто; 5) збірні числівники (</w:t>
      </w:r>
      <w:proofErr w:type="spellStart"/>
      <w:r w:rsidRPr="00776FFE">
        <w:rPr>
          <w:b/>
          <w:lang w:val="uk-UA"/>
        </w:rPr>
        <w:t>двоє,троє</w:t>
      </w:r>
      <w:proofErr w:type="spellEnd"/>
      <w:r w:rsidRPr="00776FFE">
        <w:rPr>
          <w:b/>
          <w:lang w:val="uk-UA"/>
        </w:rPr>
        <w:t xml:space="preserve">, четверо,…, а також… двійко, трійко…; 6) дробові числівники півтора, півтори; 7) </w:t>
      </w:r>
      <w:proofErr w:type="spellStart"/>
      <w:r w:rsidRPr="00776FFE">
        <w:rPr>
          <w:b/>
          <w:lang w:val="uk-UA"/>
        </w:rPr>
        <w:t>неозначено</w:t>
      </w:r>
      <w:proofErr w:type="spellEnd"/>
      <w:r w:rsidRPr="00776FFE">
        <w:rPr>
          <w:b/>
          <w:lang w:val="uk-UA"/>
        </w:rPr>
        <w:t>-кількісні числівники (багато, небагато, мало, немало, чимало, кілька, декілька, кільканадцять, кільканадцятеро, стонадцять)…; 8) займенникові числівники (скільки, стільки,…, ніскільки); 9) числівники нуль, тисяча, мільйон, мільярд, більйон, трильйон, квадрильйон. З-поміж простих числівників вирізняється структурною своєрідністю група слів з елементами -</w:t>
      </w:r>
      <w:proofErr w:type="spellStart"/>
      <w:r w:rsidRPr="00776FFE">
        <w:rPr>
          <w:b/>
          <w:lang w:val="uk-UA"/>
        </w:rPr>
        <w:t>надцять</w:t>
      </w:r>
      <w:proofErr w:type="spellEnd"/>
      <w:r w:rsidRPr="00776FFE">
        <w:rPr>
          <w:b/>
          <w:lang w:val="uk-UA"/>
        </w:rPr>
        <w:t xml:space="preserve"> і -</w:t>
      </w:r>
      <w:proofErr w:type="spellStart"/>
      <w:r w:rsidRPr="00776FFE">
        <w:rPr>
          <w:b/>
          <w:lang w:val="uk-UA"/>
        </w:rPr>
        <w:t>дцять</w:t>
      </w:r>
      <w:proofErr w:type="spellEnd"/>
      <w:r w:rsidRPr="00776FFE">
        <w:rPr>
          <w:b/>
          <w:lang w:val="uk-UA"/>
        </w:rPr>
        <w:t>… Ці елементи набули функції суфіксальних морфем унаслідок фонетичних і морфемних трансформацій у структурі колишніх складних числівників» (ТМУМ, І. Вихованець, 2004, с. 166-167).</w:t>
      </w: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СКЛАДНІ ЧИСЛІВНИКИ</w:t>
      </w:r>
    </w:p>
    <w:p w:rsidR="00776FFE" w:rsidRPr="00776FFE" w:rsidRDefault="00776FFE" w:rsidP="00776FFE">
      <w:pPr>
        <w:jc w:val="both"/>
        <w:rPr>
          <w:b/>
          <w:lang w:val="uk-UA"/>
        </w:rPr>
      </w:pPr>
      <w:r w:rsidRPr="00776FFE">
        <w:rPr>
          <w:b/>
          <w:lang w:val="uk-UA"/>
        </w:rPr>
        <w:t>•</w:t>
      </w:r>
      <w:r w:rsidRPr="00776FFE">
        <w:rPr>
          <w:b/>
          <w:lang w:val="uk-UA"/>
        </w:rPr>
        <w:tab/>
        <w:t xml:space="preserve">Складні числівники – це числівники, що мають два корені, це «слова, що утворені від двох числівникових основ. Вони виникли в результаті лексикалізації, стягнення колишніх складених числових назв. До складних числівників належать: 1. Назви чисел другого десятка (одинадцять – дев’ятнадцять). 2. Назви десятків: двадцять, тридцять, п’ятдесят – вісімдесят, дев’яносто. 3. Назви сотень: двісті, триста, чотириста… 4. Збірні числівники обидва, обидві, одинадцятеро – дев’ятнадцятеро, двадцятеро, тридцятеро… 5. Дробові числівники півтора, півтори, півтораста. 6. </w:t>
      </w:r>
      <w:proofErr w:type="spellStart"/>
      <w:r w:rsidRPr="00776FFE">
        <w:rPr>
          <w:b/>
          <w:lang w:val="uk-UA"/>
        </w:rPr>
        <w:t>Неозначено</w:t>
      </w:r>
      <w:proofErr w:type="spellEnd"/>
      <w:r w:rsidRPr="00776FFE">
        <w:rPr>
          <w:b/>
          <w:lang w:val="uk-UA"/>
        </w:rPr>
        <w:t xml:space="preserve">-кількісні числівники кількадесят…, кільканадцять» (СУЛМ, Д. </w:t>
      </w:r>
      <w:proofErr w:type="spellStart"/>
      <w:r w:rsidRPr="00776FFE">
        <w:rPr>
          <w:b/>
          <w:lang w:val="uk-UA"/>
        </w:rPr>
        <w:t>Баранник</w:t>
      </w:r>
      <w:proofErr w:type="spellEnd"/>
      <w:r w:rsidRPr="00776FFE">
        <w:rPr>
          <w:b/>
          <w:lang w:val="uk-UA"/>
        </w:rPr>
        <w:t>, 1969, с. 244-245).</w:t>
      </w:r>
    </w:p>
    <w:p w:rsidR="00776FFE" w:rsidRPr="00776FFE" w:rsidRDefault="00776FFE" w:rsidP="00776FFE">
      <w:pPr>
        <w:jc w:val="both"/>
        <w:rPr>
          <w:b/>
          <w:lang w:val="uk-UA"/>
        </w:rPr>
      </w:pPr>
      <w:r w:rsidRPr="00776FFE">
        <w:rPr>
          <w:b/>
          <w:lang w:val="uk-UA"/>
        </w:rPr>
        <w:t>•</w:t>
      </w:r>
      <w:r w:rsidRPr="00776FFE">
        <w:rPr>
          <w:b/>
          <w:lang w:val="uk-UA"/>
        </w:rPr>
        <w:tab/>
        <w:t xml:space="preserve">Складні числівники − це «складні слова, сформовані з двох коренів: 1) частина назв десятків (п’ятдесят – дев’яносто); 2) назви сотень (двісті – дев’ятсот); 3) дробовий числівник півтораста; 4) збірні числівники обидва, обидві; 5) </w:t>
      </w:r>
      <w:proofErr w:type="spellStart"/>
      <w:r w:rsidRPr="00776FFE">
        <w:rPr>
          <w:b/>
          <w:lang w:val="uk-UA"/>
        </w:rPr>
        <w:t>неозначено</w:t>
      </w:r>
      <w:proofErr w:type="spellEnd"/>
      <w:r w:rsidRPr="00776FFE">
        <w:rPr>
          <w:b/>
          <w:lang w:val="uk-UA"/>
        </w:rPr>
        <w:t>-кількісні числівники кількадесят,… кількасот. У складних числівниках другу основу формують числівники два, десять і сто» (ТМУМ, І. Вихованець, 2004, с. 167).</w:t>
      </w: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СКЛАДЕНІ ЧИСЛІВНИКИ</w:t>
      </w:r>
    </w:p>
    <w:p w:rsidR="00776FFE" w:rsidRPr="00776FFE" w:rsidRDefault="00776FFE" w:rsidP="00776FFE">
      <w:pPr>
        <w:jc w:val="both"/>
        <w:rPr>
          <w:b/>
          <w:lang w:val="uk-UA"/>
        </w:rPr>
      </w:pPr>
      <w:r w:rsidRPr="00776FFE">
        <w:rPr>
          <w:b/>
          <w:lang w:val="uk-UA"/>
        </w:rPr>
        <w:t>•</w:t>
      </w:r>
      <w:r w:rsidRPr="00776FFE">
        <w:rPr>
          <w:b/>
          <w:lang w:val="uk-UA"/>
        </w:rPr>
        <w:tab/>
        <w:t xml:space="preserve">Складені числівники – це «сполучення двох, трьох, чотирьох і більшої кількості складних і простих числівників. Вони служать на означення десятків з одиницями </w:t>
      </w:r>
      <w:r w:rsidRPr="00776FFE">
        <w:rPr>
          <w:b/>
          <w:lang w:val="uk-UA"/>
        </w:rPr>
        <w:lastRenderedPageBreak/>
        <w:t xml:space="preserve">(тридцять чотири), сотень з десятками і одиницями (триста сорок шість), тисяч з сотнями, десятками і одиницями (одна тисяча сімсот сорок три). Своєрідну структурну групу в системі складених числових назв утворюють дробові числівники: одна третя, сім десятих» (СУЛМ, Д. </w:t>
      </w:r>
      <w:proofErr w:type="spellStart"/>
      <w:r w:rsidRPr="00776FFE">
        <w:rPr>
          <w:b/>
          <w:lang w:val="uk-UA"/>
        </w:rPr>
        <w:t>Баранник</w:t>
      </w:r>
      <w:proofErr w:type="spellEnd"/>
      <w:r w:rsidRPr="00776FFE">
        <w:rPr>
          <w:b/>
          <w:lang w:val="uk-UA"/>
        </w:rPr>
        <w:t>, 1969, с. 245).</w:t>
      </w:r>
    </w:p>
    <w:p w:rsidR="00776FFE" w:rsidRPr="00776FFE" w:rsidRDefault="00776FFE" w:rsidP="00776FFE">
      <w:pPr>
        <w:jc w:val="both"/>
        <w:rPr>
          <w:b/>
          <w:lang w:val="uk-UA"/>
        </w:rPr>
      </w:pPr>
      <w:r w:rsidRPr="00776FFE">
        <w:rPr>
          <w:b/>
          <w:lang w:val="uk-UA"/>
        </w:rPr>
        <w:t>•</w:t>
      </w:r>
      <w:r w:rsidRPr="00776FFE">
        <w:rPr>
          <w:b/>
          <w:lang w:val="uk-UA"/>
        </w:rPr>
        <w:tab/>
        <w:t>«Складені числівники являють собою аналітичні утворення, що називають відповідне число і формуються з двох… і більшої кількості простих і складних числівників» (ТМУМ, І. Вихованець, 2004, с. 167).</w:t>
      </w:r>
    </w:p>
    <w:p w:rsidR="00776FFE" w:rsidRPr="00776FFE" w:rsidRDefault="00776FFE" w:rsidP="00776FFE">
      <w:pPr>
        <w:jc w:val="both"/>
        <w:rPr>
          <w:b/>
          <w:lang w:val="uk-UA"/>
        </w:rPr>
      </w:pPr>
    </w:p>
    <w:p w:rsidR="00776FFE" w:rsidRPr="00776FFE" w:rsidRDefault="00776FFE" w:rsidP="00776FFE">
      <w:pPr>
        <w:jc w:val="both"/>
        <w:rPr>
          <w:b/>
          <w:lang w:val="uk-UA"/>
        </w:rPr>
      </w:pP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ГРАМАТИЧНІ (МОРФОЛОГІЧНІ) КАТЕГОРІЇ ЧИСЛІВНИКА</w:t>
      </w:r>
    </w:p>
    <w:p w:rsidR="00776FFE" w:rsidRPr="00776FFE" w:rsidRDefault="00776FFE" w:rsidP="00776FFE">
      <w:pPr>
        <w:jc w:val="both"/>
        <w:rPr>
          <w:b/>
          <w:lang w:val="uk-UA"/>
        </w:rPr>
      </w:pPr>
      <w:r w:rsidRPr="00776FFE">
        <w:rPr>
          <w:b/>
          <w:lang w:val="uk-UA"/>
        </w:rPr>
        <w:t>•</w:t>
      </w:r>
      <w:r w:rsidRPr="00776FFE">
        <w:rPr>
          <w:b/>
          <w:lang w:val="uk-UA"/>
        </w:rPr>
        <w:tab/>
        <w:t xml:space="preserve">Морфологічні категорії числівника – це категорії відмінка, роду і числа, які можуть бути наявні або відсутні в числівників залежно від розряду. «У процесі становлення числівників як особливого класу слів на означення кількості сформувалася і їх морфологічна специфіка, що виявляється насамперед у відсутності в них деяких граматичних категорій, властивих іншим іменним частинам мови» (СУЛМ, Д. </w:t>
      </w:r>
      <w:proofErr w:type="spellStart"/>
      <w:r w:rsidRPr="00776FFE">
        <w:rPr>
          <w:b/>
          <w:lang w:val="uk-UA"/>
        </w:rPr>
        <w:t>Баранник</w:t>
      </w:r>
      <w:proofErr w:type="spellEnd"/>
      <w:r w:rsidRPr="00776FFE">
        <w:rPr>
          <w:b/>
          <w:lang w:val="uk-UA"/>
        </w:rPr>
        <w:t xml:space="preserve">, 1969, с. 246). Числівники української мови мають категорію відмінка і переважно позбавлені категорії роду і категорії числа, оскільки не мають співвідносних форм чоловічого жіночого, середнього родів, однини і множини (СУЛМ, Д. </w:t>
      </w:r>
      <w:proofErr w:type="spellStart"/>
      <w:r w:rsidRPr="00776FFE">
        <w:rPr>
          <w:b/>
          <w:lang w:val="uk-UA"/>
        </w:rPr>
        <w:t>Баранник</w:t>
      </w:r>
      <w:proofErr w:type="spellEnd"/>
      <w:r w:rsidRPr="00776FFE">
        <w:rPr>
          <w:b/>
          <w:lang w:val="uk-UA"/>
        </w:rPr>
        <w:t xml:space="preserve">, 1969, с. 246). «Окремо за своїми морфологічними ознаками стоять числівники один, два, обидва, півтора, тисяча, мільйон, мільярд, нуль» (СУЛМ, Д. </w:t>
      </w:r>
      <w:proofErr w:type="spellStart"/>
      <w:r w:rsidRPr="00776FFE">
        <w:rPr>
          <w:b/>
          <w:lang w:val="uk-UA"/>
        </w:rPr>
        <w:t>Баранник</w:t>
      </w:r>
      <w:proofErr w:type="spellEnd"/>
      <w:r w:rsidRPr="00776FFE">
        <w:rPr>
          <w:b/>
          <w:lang w:val="uk-UA"/>
        </w:rPr>
        <w:t>, 1969, с. 246).</w:t>
      </w:r>
    </w:p>
    <w:p w:rsidR="00776FFE" w:rsidRPr="00776FFE" w:rsidRDefault="00776FFE" w:rsidP="00776FFE">
      <w:pPr>
        <w:jc w:val="both"/>
        <w:rPr>
          <w:b/>
          <w:lang w:val="uk-UA"/>
        </w:rPr>
      </w:pPr>
      <w:r w:rsidRPr="00776FFE">
        <w:rPr>
          <w:b/>
          <w:lang w:val="uk-UA"/>
        </w:rPr>
        <w:t>•</w:t>
      </w:r>
      <w:r w:rsidRPr="00776FFE">
        <w:rPr>
          <w:b/>
          <w:lang w:val="uk-UA"/>
        </w:rPr>
        <w:tab/>
        <w:t>Морфологічні категорії роду, числа, відмінка та істот/неістот числівників «виявляють своєрідність» серед інших іменних частин мови. «Кожна з цих числівникових категорій має відмінності порівняно з категоріями іменника як визначальної іменної частини мови та категоріями прикметника як периферійної у граматичному плані частини мови. Проте найбільшу граматичну периферію в підсистемі іменних частин мови утворюють числівники. Це найвиразніше відбивають їхні морфологічні категорії» (ТМУМ, І. Вихованець, 2004, с. 167).</w:t>
      </w:r>
    </w:p>
    <w:p w:rsidR="00776FFE" w:rsidRPr="00776FFE" w:rsidRDefault="00776FFE" w:rsidP="00776FFE">
      <w:pPr>
        <w:jc w:val="both"/>
        <w:rPr>
          <w:b/>
          <w:lang w:val="uk-UA"/>
        </w:rPr>
      </w:pPr>
      <w:r w:rsidRPr="00776FFE">
        <w:rPr>
          <w:b/>
          <w:lang w:val="uk-UA"/>
        </w:rPr>
        <w:t>•</w:t>
      </w:r>
      <w:r w:rsidRPr="00776FFE">
        <w:rPr>
          <w:b/>
          <w:lang w:val="uk-UA"/>
        </w:rPr>
        <w:tab/>
        <w:t>«Порядкові числівники… мають всі формальні особливості прикметників – рід, число і відмінок, відповідно до іменника, з яким вони сполучаються» (КСУЛМ, т. 1, 1951, с. 312).</w:t>
      </w:r>
    </w:p>
    <w:p w:rsidR="00776FFE" w:rsidRPr="00776FFE" w:rsidRDefault="00776FFE" w:rsidP="00776FFE">
      <w:pPr>
        <w:jc w:val="both"/>
        <w:rPr>
          <w:b/>
          <w:lang w:val="uk-UA"/>
        </w:rPr>
      </w:pPr>
    </w:p>
    <w:p w:rsidR="00776FFE" w:rsidRPr="00776FFE" w:rsidRDefault="00776FFE" w:rsidP="00776FFE">
      <w:pPr>
        <w:jc w:val="both"/>
        <w:rPr>
          <w:b/>
          <w:lang w:val="uk-UA"/>
        </w:rPr>
      </w:pP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КАТЕГОРІЯ ВІДМІНКА ЧИСЛІВНИКА</w:t>
      </w:r>
    </w:p>
    <w:p w:rsidR="00776FFE" w:rsidRPr="00776FFE" w:rsidRDefault="00776FFE" w:rsidP="00776FFE">
      <w:pPr>
        <w:jc w:val="both"/>
        <w:rPr>
          <w:b/>
          <w:lang w:val="uk-UA"/>
        </w:rPr>
      </w:pPr>
      <w:r w:rsidRPr="00776FFE">
        <w:rPr>
          <w:b/>
          <w:lang w:val="uk-UA"/>
        </w:rPr>
        <w:t>•</w:t>
      </w:r>
      <w:r w:rsidRPr="00776FFE">
        <w:rPr>
          <w:b/>
          <w:lang w:val="uk-UA"/>
        </w:rPr>
        <w:tab/>
        <w:t>«Категорія відмінка – визначальна числівникова морфологічна категорія. Як і в інших іменних частинах мови, вона являє собою словозмінну морфологічну категорію, репрезентовану сімома рядами відмінкових форм… Категорія відмінка складається з таких сімох грамем: називного, родового, давального, знахідного, орудного, місцевого і кличного відмінків» (ТМУМ, І. Вихованець, 2004, с. 172). «За відмінковими флексіями числівник збігається з відмінковими формами іменників або прикметників» (ТМУМ, І. Вихованець, 2004, с. 172). «Щодо категорії відмінка … числівники поділяються на відмінювані і невідмінювані. До невідмінюваних належать слова мало, немало, чимало, пів, півтора, півтори, півтораста, решта числівників відмінювані» (ТМУМ, І. Вихованець, 2004, с. 172).</w:t>
      </w: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КАТЕГОРІЯ РОДУ ЧИСЛІВНИКА</w:t>
      </w:r>
    </w:p>
    <w:p w:rsidR="00776FFE" w:rsidRPr="00776FFE" w:rsidRDefault="00776FFE" w:rsidP="00776FFE">
      <w:pPr>
        <w:jc w:val="both"/>
        <w:rPr>
          <w:b/>
          <w:lang w:val="uk-UA"/>
        </w:rPr>
      </w:pPr>
      <w:r w:rsidRPr="00776FFE">
        <w:rPr>
          <w:b/>
          <w:lang w:val="uk-UA"/>
        </w:rPr>
        <w:t>•</w:t>
      </w:r>
      <w:r w:rsidRPr="00776FFE">
        <w:rPr>
          <w:b/>
          <w:lang w:val="uk-UA"/>
        </w:rPr>
        <w:tab/>
        <w:t xml:space="preserve">Категорія роду числівника – це граматична (морфологічна) категорія, притаманна тільки деяким числівниковим одиницям, вона виражається у граматичних значеннях </w:t>
      </w:r>
      <w:r w:rsidRPr="00776FFE">
        <w:rPr>
          <w:b/>
          <w:lang w:val="uk-UA"/>
        </w:rPr>
        <w:lastRenderedPageBreak/>
        <w:t xml:space="preserve">чоловічого, жіночого і середнього родів. Буває самостійною класифікаційною або залежною словозмінною. «Позбавлені значення предметності, а отже, категорії роду, яка морфологічно підтримує категорію предметності, числівники не можуть мати при собі …означень» (СУЛМ, Д. </w:t>
      </w:r>
      <w:proofErr w:type="spellStart"/>
      <w:r w:rsidRPr="00776FFE">
        <w:rPr>
          <w:b/>
          <w:lang w:val="uk-UA"/>
        </w:rPr>
        <w:t>Баранник</w:t>
      </w:r>
      <w:proofErr w:type="spellEnd"/>
      <w:r w:rsidRPr="00776FFE">
        <w:rPr>
          <w:b/>
          <w:lang w:val="uk-UA"/>
        </w:rPr>
        <w:t xml:space="preserve">, 1969, с. 246). «Числівник один (за походженням – займенниковий прикметник) у сучасній українській мові має рід (йому властиві форми трьох родів: чоловічого – один, жіночого – одна, середнього – одно; …паралельно вживається ще форма одне, яка виникла пізніше, за аналогією до прикметників типу добре, зелене» (СУЛМ, Д. </w:t>
      </w:r>
      <w:proofErr w:type="spellStart"/>
      <w:r w:rsidRPr="00776FFE">
        <w:rPr>
          <w:b/>
          <w:lang w:val="uk-UA"/>
        </w:rPr>
        <w:t>Баранник</w:t>
      </w:r>
      <w:proofErr w:type="spellEnd"/>
      <w:r w:rsidRPr="00776FFE">
        <w:rPr>
          <w:b/>
          <w:lang w:val="uk-UA"/>
        </w:rPr>
        <w:t xml:space="preserve">, 1969, с. 246). «Залишки категорій роду мають числівники два, обидва: два і обидва – спільні форми чоловічого і середнього роду, дві і обидві – форми жіночого роду. Граматичний рід цих числівників розрізняється лише в називному та (при назвах неживих предметів) знахідному відмінках … В інших відмінках родові значення числівників два, обидва стираються: двох (обох) книжок, двох (обох) олівців … Зберіг залишки категорії роду і невідмінюваний числівник півтора: півтора – форма </w:t>
      </w:r>
      <w:proofErr w:type="spellStart"/>
      <w:r w:rsidRPr="00776FFE">
        <w:rPr>
          <w:b/>
          <w:lang w:val="uk-UA"/>
        </w:rPr>
        <w:t>чоловічо</w:t>
      </w:r>
      <w:proofErr w:type="spellEnd"/>
      <w:r w:rsidRPr="00776FFE">
        <w:rPr>
          <w:b/>
          <w:lang w:val="uk-UA"/>
        </w:rPr>
        <w:t xml:space="preserve">-середнього роду (півтора гектара, півтора відра), півтори – форма жіночого роду (півтори декади)» (СУЛМ, Д. </w:t>
      </w:r>
      <w:proofErr w:type="spellStart"/>
      <w:r w:rsidRPr="00776FFE">
        <w:rPr>
          <w:b/>
          <w:lang w:val="uk-UA"/>
        </w:rPr>
        <w:t>Баранник</w:t>
      </w:r>
      <w:proofErr w:type="spellEnd"/>
      <w:r w:rsidRPr="00776FFE">
        <w:rPr>
          <w:b/>
          <w:lang w:val="uk-UA"/>
        </w:rPr>
        <w:t xml:space="preserve">, 1969, с. 247). Числівники нуль, тисяча, мільйон, мільярд …, «подібно до іменників, мають форми роду …, морфологічно цілком осмислені» (СУЛМ, Д. </w:t>
      </w:r>
      <w:proofErr w:type="spellStart"/>
      <w:r w:rsidRPr="00776FFE">
        <w:rPr>
          <w:b/>
          <w:lang w:val="uk-UA"/>
        </w:rPr>
        <w:t>Баранник</w:t>
      </w:r>
      <w:proofErr w:type="spellEnd"/>
      <w:r w:rsidRPr="00776FFE">
        <w:rPr>
          <w:b/>
          <w:lang w:val="uk-UA"/>
        </w:rPr>
        <w:t xml:space="preserve">, 1969, с. 247). У числівниках один (-а,-о/-е), два (обидва)/дві (обидві) категорія роду залежна від іменників, а в числівниках нуль, тисяча, мільйон, мільярд – самостійна, незалежна (СУЛМ, Д. </w:t>
      </w:r>
      <w:proofErr w:type="spellStart"/>
      <w:r w:rsidRPr="00776FFE">
        <w:rPr>
          <w:b/>
          <w:lang w:val="uk-UA"/>
        </w:rPr>
        <w:t>Баранник</w:t>
      </w:r>
      <w:proofErr w:type="spellEnd"/>
      <w:r w:rsidRPr="00776FFE">
        <w:rPr>
          <w:b/>
          <w:lang w:val="uk-UA"/>
        </w:rPr>
        <w:t>, 1969, с. 246).</w:t>
      </w:r>
    </w:p>
    <w:p w:rsidR="00776FFE" w:rsidRPr="00776FFE" w:rsidRDefault="00776FFE" w:rsidP="00776FFE">
      <w:pPr>
        <w:jc w:val="both"/>
        <w:rPr>
          <w:b/>
          <w:lang w:val="uk-UA"/>
        </w:rPr>
      </w:pPr>
      <w:r w:rsidRPr="00776FFE">
        <w:rPr>
          <w:b/>
          <w:lang w:val="uk-UA"/>
        </w:rPr>
        <w:t>•</w:t>
      </w:r>
      <w:r w:rsidRPr="00776FFE">
        <w:rPr>
          <w:b/>
          <w:lang w:val="uk-UA"/>
        </w:rPr>
        <w:tab/>
        <w:t xml:space="preserve">Категорія роду – це специфічна категорія, яка вирізняється «з-поміж морфологічних числівникових категорій… За граматичними виявами вона розташована між визначальною числівниковою морфологічною категорією відмінка і </w:t>
      </w:r>
      <w:proofErr w:type="spellStart"/>
      <w:r w:rsidRPr="00776FFE">
        <w:rPr>
          <w:b/>
          <w:lang w:val="uk-UA"/>
        </w:rPr>
        <w:t>найпериферійнішою</w:t>
      </w:r>
      <w:proofErr w:type="spellEnd"/>
      <w:r w:rsidRPr="00776FFE">
        <w:rPr>
          <w:b/>
          <w:lang w:val="uk-UA"/>
        </w:rPr>
        <w:t xml:space="preserve"> числівниковою (майже повністю нейтралізованою) категорією числа, тобто посідає серединне місце. Але порівняно з категорією роду в іменниках та прикметниках числівникова її репрезентація незначна і стосується невеликої кількості числівникових одиниць. Категорія роду притаманна деяким одиницям власне-кількісних збірних і дробових числівників» (ТМУМ, І. Вихованець, 2004, с. 168). Показовою для числівника є видозміна морфологічних категорій. «Однією з таких морфологічних числівникових характеристик є нівеляція категорії роду … Ця категорія властива небагатьом числівниковим словам – власне-кількісним числівникам один, одна, одно, два, дві, нуль, тисяча, мільйон, мільярд, квадрильйон, збірним числівникам обидва, обидві, дробовим числівникам півтора, півтори» (ТМУМ, І. Вихованець, 2004, с. 168-169). «На противагу числівникам один, два, обидва і півтора, де категорія роду має словозмінний характер», у числівниках нуль, тисяча, мільйон і под. «вона не словозмінна, а класифікаційна… Морфологічне структурування категорії роду в числівників нуль, тисяча, мільйон, … подібне до іменникового» (ТМУМ, І. Вихованець, 2004, с. 169-170).</w:t>
      </w: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КАТЕГОРІЯ ЧИСЛА ЧИСЛІВНИКА</w:t>
      </w:r>
    </w:p>
    <w:p w:rsidR="00776FFE" w:rsidRPr="00776FFE" w:rsidRDefault="00776FFE" w:rsidP="00776FFE">
      <w:pPr>
        <w:jc w:val="both"/>
        <w:rPr>
          <w:b/>
          <w:lang w:val="uk-UA"/>
        </w:rPr>
      </w:pPr>
      <w:r w:rsidRPr="00776FFE">
        <w:rPr>
          <w:b/>
          <w:lang w:val="uk-UA"/>
        </w:rPr>
        <w:t>•</w:t>
      </w:r>
      <w:r w:rsidRPr="00776FFE">
        <w:rPr>
          <w:b/>
          <w:lang w:val="uk-UA"/>
        </w:rPr>
        <w:tab/>
        <w:t xml:space="preserve">Категорія числа числівника – це граматична (морфологічна) не властива числівникам категорія, яка виражається у двох граматичних значеннях – однини і множини. Своїм лексичним значенням числівники виражають кількість, «тому спеціальні граматичні форми, що вказують на одиничність або множинність предметів …, для числівників є зайвими. Числівники не мають співвідносних форм однини і множини» (СУЛМ, Д. </w:t>
      </w:r>
      <w:proofErr w:type="spellStart"/>
      <w:r w:rsidRPr="00776FFE">
        <w:rPr>
          <w:b/>
          <w:lang w:val="uk-UA"/>
        </w:rPr>
        <w:t>Баранник</w:t>
      </w:r>
      <w:proofErr w:type="spellEnd"/>
      <w:r w:rsidRPr="00776FFE">
        <w:rPr>
          <w:b/>
          <w:lang w:val="uk-UA"/>
        </w:rPr>
        <w:t xml:space="preserve">, 1969, с. 246). «Форми числа мають в українській мові лише числівники один (одні), тисяча (тисячі), мільйон (мільйони), мільярд (мільярди), нуль (нулі)» (СУЛМ, Д. </w:t>
      </w:r>
      <w:proofErr w:type="spellStart"/>
      <w:r w:rsidRPr="00776FFE">
        <w:rPr>
          <w:b/>
          <w:lang w:val="uk-UA"/>
        </w:rPr>
        <w:t>Баранник</w:t>
      </w:r>
      <w:proofErr w:type="spellEnd"/>
      <w:r w:rsidRPr="00776FFE">
        <w:rPr>
          <w:b/>
          <w:lang w:val="uk-UA"/>
        </w:rPr>
        <w:t>, 1969, с. 248).</w:t>
      </w:r>
    </w:p>
    <w:p w:rsidR="00776FFE" w:rsidRPr="00776FFE" w:rsidRDefault="00776FFE" w:rsidP="00776FFE">
      <w:pPr>
        <w:jc w:val="both"/>
        <w:rPr>
          <w:b/>
          <w:lang w:val="uk-UA"/>
        </w:rPr>
      </w:pPr>
      <w:r w:rsidRPr="00776FFE">
        <w:rPr>
          <w:b/>
          <w:lang w:val="uk-UA"/>
        </w:rPr>
        <w:t>•</w:t>
      </w:r>
      <w:r w:rsidRPr="00776FFE">
        <w:rPr>
          <w:b/>
          <w:lang w:val="uk-UA"/>
        </w:rPr>
        <w:tab/>
        <w:t xml:space="preserve">Категорія числа числівників – це «майже повністю нейтралізована морфологічна категорія…» (ТМУМ, І. Вихованець, 2004, с. 168). «У числівників поняття кількості в </w:t>
      </w:r>
      <w:r w:rsidRPr="00776FFE">
        <w:rPr>
          <w:b/>
          <w:lang w:val="uk-UA"/>
        </w:rPr>
        <w:lastRenderedPageBreak/>
        <w:t xml:space="preserve">морфологічному плані не </w:t>
      </w:r>
      <w:proofErr w:type="spellStart"/>
      <w:r w:rsidRPr="00776FFE">
        <w:rPr>
          <w:b/>
          <w:lang w:val="uk-UA"/>
        </w:rPr>
        <w:t>категоризовано</w:t>
      </w:r>
      <w:proofErr w:type="spellEnd"/>
      <w:r w:rsidRPr="00776FFE">
        <w:rPr>
          <w:b/>
          <w:lang w:val="uk-UA"/>
        </w:rPr>
        <w:t xml:space="preserve">. Це пов’язано з тим, що числівники передають поняття кількості не граматичним, а лексичним способом… Виражаючи точну кількість лексичним значенням, числівники не мають потреби дублювати значення одиничності або множинності за допомогою спеціальних граматичних форм. Тому вони не мають співвідносних грамем однини і множини, що формують категорію числа в інших іменних частинах мови… Формальна подібність закінчень числівника до закінчень однини і множини не корелює зі значеннєвими протиставленнями однини і множини, тобто у значеннєвому плані числове значення закінчень числівників повністю знівельоване, </w:t>
      </w:r>
      <w:proofErr w:type="spellStart"/>
      <w:r w:rsidRPr="00776FFE">
        <w:rPr>
          <w:b/>
          <w:lang w:val="uk-UA"/>
        </w:rPr>
        <w:t>знейтралізоване</w:t>
      </w:r>
      <w:proofErr w:type="spellEnd"/>
      <w:r w:rsidRPr="00776FFE">
        <w:rPr>
          <w:b/>
          <w:lang w:val="uk-UA"/>
        </w:rPr>
        <w:t xml:space="preserve">» (ТМУМ, І. Вихованець, 2004, с. 170). Поодинокі формальні залишки протиставлення однини / множини стосуються тільки кількох числівників. «Найвиразніше формальне розмежування грамем однини і множини характерне для власне-кількісного числівника один. У типовому вияві цей числівник узгоджується з іменником у формі однини: один будинок. У формі множини його використовують </w:t>
      </w:r>
      <w:proofErr w:type="spellStart"/>
      <w:r w:rsidRPr="00776FFE">
        <w:rPr>
          <w:b/>
          <w:lang w:val="uk-UA"/>
        </w:rPr>
        <w:t>рідко</w:t>
      </w:r>
      <w:proofErr w:type="spellEnd"/>
      <w:r w:rsidRPr="00776FFE">
        <w:rPr>
          <w:b/>
          <w:lang w:val="uk-UA"/>
        </w:rPr>
        <w:t xml:space="preserve">, до того ж для вираження значення одиничності. Використання у формі множини буває тоді, коли власне-кількісний числівник один стоїть а) при </w:t>
      </w:r>
      <w:proofErr w:type="spellStart"/>
      <w:r w:rsidRPr="00776FFE">
        <w:rPr>
          <w:b/>
          <w:lang w:val="uk-UA"/>
        </w:rPr>
        <w:t>pluralia</w:t>
      </w:r>
      <w:proofErr w:type="spellEnd"/>
      <w:r w:rsidRPr="00776FFE">
        <w:rPr>
          <w:b/>
          <w:lang w:val="uk-UA"/>
        </w:rPr>
        <w:t xml:space="preserve"> </w:t>
      </w:r>
      <w:proofErr w:type="spellStart"/>
      <w:r w:rsidRPr="00776FFE">
        <w:rPr>
          <w:b/>
          <w:lang w:val="uk-UA"/>
        </w:rPr>
        <w:t>tantum</w:t>
      </w:r>
      <w:proofErr w:type="spellEnd"/>
      <w:r w:rsidRPr="00776FFE">
        <w:rPr>
          <w:b/>
          <w:lang w:val="uk-UA"/>
        </w:rPr>
        <w:t xml:space="preserve"> (одні граблі); б) при іменниках, що означають парні предмети (одні черевики). Складніший вияв має формальне… розмежування однини і множини у… числівниках нуль, тисяча, мільйон, мільярд, трильйон, квадрильйон . Ці числівники… вживаються у формі множини лише для творення складених числівників, напр.: три тисячі п’ятсот шістдесят п’ять. Категорія числа – найпериферійніше категорія числівника. Вона має незначний формальний вияв і позбавлена системних значеннєвих протиставлень» (ТМУМ, І. Вихованець, 2004, с. 171).</w:t>
      </w:r>
    </w:p>
    <w:p w:rsidR="00776FFE" w:rsidRPr="00776FFE" w:rsidRDefault="00776FFE" w:rsidP="00776FFE">
      <w:pPr>
        <w:jc w:val="both"/>
        <w:rPr>
          <w:b/>
          <w:lang w:val="uk-UA"/>
        </w:rPr>
      </w:pPr>
    </w:p>
    <w:p w:rsidR="00776FFE" w:rsidRPr="00776FFE" w:rsidRDefault="00776FFE" w:rsidP="00776FFE">
      <w:pPr>
        <w:jc w:val="both"/>
        <w:rPr>
          <w:b/>
          <w:lang w:val="uk-UA"/>
        </w:rPr>
      </w:pP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КАТЕГОРІЯ ІСТОТ/НЕІСТОТ ЧИСЛІВНИКА</w:t>
      </w:r>
    </w:p>
    <w:p w:rsidR="00776FFE" w:rsidRPr="00776FFE" w:rsidRDefault="00776FFE" w:rsidP="00776FFE">
      <w:pPr>
        <w:jc w:val="both"/>
        <w:rPr>
          <w:b/>
          <w:lang w:val="uk-UA"/>
        </w:rPr>
      </w:pPr>
      <w:r w:rsidRPr="00776FFE">
        <w:rPr>
          <w:b/>
          <w:lang w:val="uk-UA"/>
        </w:rPr>
        <w:t>•</w:t>
      </w:r>
      <w:r w:rsidRPr="00776FFE">
        <w:rPr>
          <w:b/>
          <w:lang w:val="uk-UA"/>
        </w:rPr>
        <w:tab/>
        <w:t xml:space="preserve">Категорія істот/неістот – це морфологічна категорія, яка непослідовно виявляється у числівниках. «На вираження категорій істот/неістот переважно впливає семантичний тип кількісного числівника і поєднуваного з числівником іменника. Найчастіше грамема на позначення істот регульована власне-кількісними числівниками й іменниками на позначення осіб чоловічої статі. У таких випадках форма знахідного відмінка власне-кількісних числівників збігається з формою родового відмінка, напр.: Побачив дві жінки (двох жінок)… Ще більші хитання наявні у </w:t>
      </w:r>
      <w:proofErr w:type="spellStart"/>
      <w:r w:rsidRPr="00776FFE">
        <w:rPr>
          <w:b/>
          <w:lang w:val="uk-UA"/>
        </w:rPr>
        <w:t>числівниково</w:t>
      </w:r>
      <w:proofErr w:type="spellEnd"/>
      <w:r w:rsidRPr="00776FFE">
        <w:rPr>
          <w:b/>
          <w:lang w:val="uk-UA"/>
        </w:rPr>
        <w:t xml:space="preserve">-іменникових сполуках, де опорними словами виступають збірні й </w:t>
      </w:r>
      <w:proofErr w:type="spellStart"/>
      <w:r w:rsidRPr="00776FFE">
        <w:rPr>
          <w:b/>
          <w:lang w:val="uk-UA"/>
        </w:rPr>
        <w:t>неозначено</w:t>
      </w:r>
      <w:proofErr w:type="spellEnd"/>
      <w:r w:rsidRPr="00776FFE">
        <w:rPr>
          <w:b/>
          <w:lang w:val="uk-UA"/>
        </w:rPr>
        <w:t>-кількісні числівники, а залежними компонентами – іменники-назви істот (</w:t>
      </w:r>
      <w:proofErr w:type="spellStart"/>
      <w:r w:rsidRPr="00776FFE">
        <w:rPr>
          <w:b/>
          <w:lang w:val="uk-UA"/>
        </w:rPr>
        <w:t>неосіб</w:t>
      </w:r>
      <w:proofErr w:type="spellEnd"/>
      <w:r w:rsidRPr="00776FFE">
        <w:rPr>
          <w:b/>
          <w:lang w:val="uk-UA"/>
        </w:rPr>
        <w:t xml:space="preserve">). У таких сполуках домінує знахідний відмінок, що збігається з називним…, напр.: Пасли двадцятеро </w:t>
      </w:r>
      <w:proofErr w:type="spellStart"/>
      <w:r w:rsidRPr="00776FFE">
        <w:rPr>
          <w:b/>
          <w:lang w:val="uk-UA"/>
        </w:rPr>
        <w:t>гусей</w:t>
      </w:r>
      <w:proofErr w:type="spellEnd"/>
      <w:r w:rsidRPr="00776FFE">
        <w:rPr>
          <w:b/>
          <w:lang w:val="uk-UA"/>
        </w:rPr>
        <w:t xml:space="preserve"> (двадцятьох </w:t>
      </w:r>
      <w:proofErr w:type="spellStart"/>
      <w:r w:rsidRPr="00776FFE">
        <w:rPr>
          <w:b/>
          <w:lang w:val="uk-UA"/>
        </w:rPr>
        <w:t>гусей</w:t>
      </w:r>
      <w:proofErr w:type="spellEnd"/>
      <w:r w:rsidRPr="00776FFE">
        <w:rPr>
          <w:b/>
          <w:lang w:val="uk-UA"/>
        </w:rPr>
        <w:t>)… У грамемі на позначення неістот закріпилася форма знахідного відмінка, омонімічна з формою називного…, напр.: …Посадили п’ять дубків» (ТМУМ, І. Вихованець, 2004, с. 168).</w:t>
      </w:r>
    </w:p>
    <w:p w:rsidR="00776FFE" w:rsidRPr="00776FFE" w:rsidRDefault="00776FFE" w:rsidP="00776FFE">
      <w:pPr>
        <w:jc w:val="both"/>
        <w:rPr>
          <w:b/>
          <w:lang w:val="uk-UA"/>
        </w:rPr>
      </w:pP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СПОЛУЧУВАНІСТЬ ЧИСЛІВНИКА</w:t>
      </w:r>
    </w:p>
    <w:p w:rsidR="00776FFE" w:rsidRPr="00776FFE" w:rsidRDefault="00776FFE" w:rsidP="00776FFE">
      <w:pPr>
        <w:jc w:val="both"/>
        <w:rPr>
          <w:b/>
          <w:lang w:val="uk-UA"/>
        </w:rPr>
      </w:pPr>
      <w:r w:rsidRPr="00776FFE">
        <w:rPr>
          <w:b/>
          <w:lang w:val="uk-UA"/>
        </w:rPr>
        <w:t>•</w:t>
      </w:r>
      <w:r w:rsidRPr="00776FFE">
        <w:rPr>
          <w:b/>
          <w:lang w:val="uk-UA"/>
        </w:rPr>
        <w:tab/>
        <w:t xml:space="preserve">Сполучуваність числівника – це «специфічні особливості, які виявляють числівники в синтаксичних зв’язках з іншими словами, зокрема з іменниками. …Сполучаючись з іменниками, числівники або керують ними  (переважна більшість числівників у називному та при назвах неживих предметів – у знахідному відмінках: п’ять спортсменів, сім шаф…), або узгоджуються з ними (переважна більшість числівників у всіх непрямих відмінках, крім знахідного при назвах неживих предметів: п’ятьох спортсменів, семи шаф…)» (СУЛМ, Д. </w:t>
      </w:r>
      <w:proofErr w:type="spellStart"/>
      <w:r w:rsidRPr="00776FFE">
        <w:rPr>
          <w:b/>
          <w:lang w:val="uk-UA"/>
        </w:rPr>
        <w:t>Баранник</w:t>
      </w:r>
      <w:proofErr w:type="spellEnd"/>
      <w:r w:rsidRPr="00776FFE">
        <w:rPr>
          <w:b/>
          <w:lang w:val="uk-UA"/>
        </w:rPr>
        <w:t xml:space="preserve">, 1969, с. 251). 1. Числівник один </w:t>
      </w:r>
      <w:r w:rsidRPr="00776FFE">
        <w:rPr>
          <w:b/>
          <w:lang w:val="uk-UA"/>
        </w:rPr>
        <w:lastRenderedPageBreak/>
        <w:t xml:space="preserve">(-а, -о, -е) узгоджується з іменником у роді, числі і відмінку: один урок, однієї газети, двадцять одне село, одні граблі. 2. З числівниками два, три, чотири іменники вживаються в називному відмінку множини: два приймачі, чотири покоси, двадцять три машини. У наголошенні таких іменникових форм відобразилися особливості колишніх форм двоїни: три дуби, чотири трактори, дві пляшки. Якщо до складу словосполучення з числівниками два, три, чотири (або із складеними числівниками, останніми компонентами яких є два, три, чотири) входить означення, воно може мати форму називного (знахідного) множини або родового множини: два нові (нових) будинки. 3. З числівниками п’ять і більше, а також складеними числівниками з останнім компонентом п’ять – дев’ять, іменник уживається в родовому відмінку множини: сто п’ятдесят дев’ять сантиметрів. У сполученнях із постпозитивним числівником для позначення приблизної кількості іменник має форму родового множини: років чотири, кілограмів вісім, років з десять. 4. Із збірними і </w:t>
      </w:r>
      <w:proofErr w:type="spellStart"/>
      <w:r w:rsidRPr="00776FFE">
        <w:rPr>
          <w:b/>
          <w:lang w:val="uk-UA"/>
        </w:rPr>
        <w:t>неозначено</w:t>
      </w:r>
      <w:proofErr w:type="spellEnd"/>
      <w:r w:rsidRPr="00776FFE">
        <w:rPr>
          <w:b/>
          <w:lang w:val="uk-UA"/>
        </w:rPr>
        <w:t xml:space="preserve">-кількісними числівниками іменники вживаються у родовому множини: троє хлоп’ят, декілька слів. Числівник обидва (обидві) має такі ж граматичні зв’язки з іменником, як два (дві). З числівниками багато, мало, небагато, чимало іменники сполучаються в родовому однини (багато снігу, мало досвіду) або в родовому множини (чимало слухачів, небагато відвідувачів). 5. При дробових числівниках іменник стоїть у родовому відмінку однини: п’ять десятих кілометра, вісім цілих і чотири сотих процента (СУЛМ, Д. </w:t>
      </w:r>
      <w:proofErr w:type="spellStart"/>
      <w:r w:rsidRPr="00776FFE">
        <w:rPr>
          <w:b/>
          <w:lang w:val="uk-UA"/>
        </w:rPr>
        <w:t>Баранник</w:t>
      </w:r>
      <w:proofErr w:type="spellEnd"/>
      <w:r w:rsidRPr="00776FFE">
        <w:rPr>
          <w:b/>
          <w:lang w:val="uk-UA"/>
        </w:rPr>
        <w:t xml:space="preserve">, 1969, с. 251-253). «Якщо до складу комбінованої числової назви входять слова половина, чверть, то відмінкова форма іменника визначається числівником, який вказує на кількість цілих одиниць …: два з половиною кілограми, сорок з половиною процентів» (СУЛМ, Д. </w:t>
      </w:r>
      <w:proofErr w:type="spellStart"/>
      <w:r w:rsidRPr="00776FFE">
        <w:rPr>
          <w:b/>
          <w:lang w:val="uk-UA"/>
        </w:rPr>
        <w:t>Баранник</w:t>
      </w:r>
      <w:proofErr w:type="spellEnd"/>
      <w:r w:rsidRPr="00776FFE">
        <w:rPr>
          <w:b/>
          <w:lang w:val="uk-UA"/>
        </w:rPr>
        <w:t xml:space="preserve">, 1969, с. 254). У непрямих відмінках числівники узгоджуються з означуваними іменниками: двох товаришів, кількома квартирами. Числівники тисяча, мільйон, мільярд та дробові числівники у непрямих відмінках керують іменником. Тисяча, мільйон … вимагають після себе форми родового відмінка множини: тисячі кілограмів, на тисячі кілограмів; а дробові родового однини: одна третя шляху, на одній третій шляху. Невідмінюваний числівник півтора (півтори) у кількісно-іменних словосполученнях, що мають значення називного, знахідного, родового відмінків, вимагає іменника в родовому відмінку однини: купив півтора кілограма, заощадив півтори години. Числівник півтора (півтори) в давальному, орудному і місцевому відмінках поєднуються з іменниками в давальному, орудному і місцевому відмінках множини: завдяки півтори годинам, обійтися півтора відрами, у півтора кілограмах. Невідмінюваний числівник півтораста у називному, знахідному, родовому відмінках поєднується з іменником у родовому множини: півтораста кілограмів, а в давальному, орудному і місцевому відмінках – з іменником у давальному, орудному і місцевому множини: півтораста кілограмам, півтораста кілограмами, у півтораста кілограмах. Невідмінюваний числівник пів (як частина складного слова) керує іменником у родовому відмінку однини: півдня. Такі складні слова невідмінювані (СУЛМ, Д. </w:t>
      </w:r>
      <w:proofErr w:type="spellStart"/>
      <w:r w:rsidRPr="00776FFE">
        <w:rPr>
          <w:b/>
          <w:lang w:val="uk-UA"/>
        </w:rPr>
        <w:t>Баранник</w:t>
      </w:r>
      <w:proofErr w:type="spellEnd"/>
      <w:r w:rsidRPr="00776FFE">
        <w:rPr>
          <w:b/>
          <w:lang w:val="uk-UA"/>
        </w:rPr>
        <w:t>, 1969, с. 254-255).</w:t>
      </w:r>
    </w:p>
    <w:p w:rsidR="00776FFE" w:rsidRPr="00776FFE" w:rsidRDefault="00776FFE" w:rsidP="00776FFE">
      <w:pPr>
        <w:jc w:val="both"/>
        <w:rPr>
          <w:b/>
          <w:lang w:val="uk-UA"/>
        </w:rPr>
      </w:pPr>
      <w:r w:rsidRPr="00776FFE">
        <w:rPr>
          <w:b/>
          <w:lang w:val="uk-UA"/>
        </w:rPr>
        <w:t>•</w:t>
      </w:r>
      <w:r w:rsidRPr="00776FFE">
        <w:rPr>
          <w:b/>
          <w:lang w:val="uk-UA"/>
        </w:rPr>
        <w:tab/>
        <w:t xml:space="preserve">Сполучуваність числівника – це вибір «морфологічної форми іменника у </w:t>
      </w:r>
      <w:proofErr w:type="spellStart"/>
      <w:r w:rsidRPr="00776FFE">
        <w:rPr>
          <w:b/>
          <w:lang w:val="uk-UA"/>
        </w:rPr>
        <w:t>числівниково</w:t>
      </w:r>
      <w:proofErr w:type="spellEnd"/>
      <w:r w:rsidRPr="00776FFE">
        <w:rPr>
          <w:b/>
          <w:lang w:val="uk-UA"/>
        </w:rPr>
        <w:t>-іменникових сполуках». Вибір форми іменника «залежить як від семантичного розряду числівників, так і конкретних числівникових одиниць усередині їхнього семантичного розряду, а також від семантико-граматичних особливостей поєднуваних із числівниками іменників» (ТМУМ, І. Вихованець, 2004, с. 172).</w:t>
      </w:r>
    </w:p>
    <w:p w:rsidR="00776FFE" w:rsidRPr="00776FFE" w:rsidRDefault="00776FFE" w:rsidP="00776FFE">
      <w:pPr>
        <w:jc w:val="both"/>
        <w:rPr>
          <w:b/>
          <w:lang w:val="uk-UA"/>
        </w:rPr>
      </w:pPr>
    </w:p>
    <w:p w:rsidR="00776FFE" w:rsidRPr="00776FFE" w:rsidRDefault="00776FFE" w:rsidP="00776FFE">
      <w:pPr>
        <w:jc w:val="both"/>
        <w:rPr>
          <w:b/>
          <w:lang w:val="uk-UA"/>
        </w:rPr>
      </w:pPr>
    </w:p>
    <w:p w:rsidR="00776FFE" w:rsidRPr="00776FFE" w:rsidRDefault="00776FFE" w:rsidP="00776FFE">
      <w:pPr>
        <w:jc w:val="both"/>
        <w:rPr>
          <w:b/>
          <w:lang w:val="uk-UA"/>
        </w:rPr>
      </w:pPr>
      <w:r w:rsidRPr="00776FFE">
        <w:rPr>
          <w:b/>
          <w:lang w:val="uk-UA"/>
        </w:rPr>
        <w:t>МОРФОЛОГІЧНІ (СЛОВОЗМІННІ) ПАРАДИГМИ (СИСТЕМИ ВІДМІНЮВАННЯ) ЧИСЛІВНИКІВ</w:t>
      </w:r>
    </w:p>
    <w:p w:rsidR="00776FFE" w:rsidRPr="00776FFE" w:rsidRDefault="00776FFE" w:rsidP="00776FFE">
      <w:pPr>
        <w:jc w:val="both"/>
        <w:rPr>
          <w:b/>
          <w:lang w:val="uk-UA"/>
        </w:rPr>
      </w:pPr>
      <w:r w:rsidRPr="00776FFE">
        <w:rPr>
          <w:b/>
          <w:lang w:val="uk-UA"/>
        </w:rPr>
        <w:lastRenderedPageBreak/>
        <w:t>•</w:t>
      </w:r>
      <w:r w:rsidRPr="00776FFE">
        <w:rPr>
          <w:b/>
          <w:lang w:val="uk-UA"/>
        </w:rPr>
        <w:tab/>
        <w:t xml:space="preserve">Морфологічні парадигми числівників – це основні типи словозміни числівника, кожен із яких представлений певною кількістю лексичних одиниць або навіть одним словом. Д. </w:t>
      </w:r>
      <w:proofErr w:type="spellStart"/>
      <w:r w:rsidRPr="00776FFE">
        <w:rPr>
          <w:b/>
          <w:lang w:val="uk-UA"/>
        </w:rPr>
        <w:t>Баранник</w:t>
      </w:r>
      <w:proofErr w:type="spellEnd"/>
      <w:r w:rsidRPr="00776FFE">
        <w:rPr>
          <w:b/>
          <w:lang w:val="uk-UA"/>
        </w:rPr>
        <w:t xml:space="preserve"> виділяє шість основних типів словозміни (СУЛМ, Д. </w:t>
      </w:r>
      <w:proofErr w:type="spellStart"/>
      <w:r w:rsidRPr="00776FFE">
        <w:rPr>
          <w:b/>
          <w:lang w:val="uk-UA"/>
        </w:rPr>
        <w:t>Баранник</w:t>
      </w:r>
      <w:proofErr w:type="spellEnd"/>
      <w:r w:rsidRPr="00776FFE">
        <w:rPr>
          <w:b/>
          <w:lang w:val="uk-UA"/>
        </w:rPr>
        <w:t xml:space="preserve">, 1969, с. 257): 1) один; 2) два, три, чотири; 3) п’ять – вісімдесят; 4) сорок, дев’яносто, сто; 5) двісті – дев’ятсот; 6) нуль, тисяча, мільйон, мільярд. «Всі інші числівники, зокрема збірні та </w:t>
      </w:r>
      <w:proofErr w:type="spellStart"/>
      <w:r w:rsidRPr="00776FFE">
        <w:rPr>
          <w:b/>
          <w:lang w:val="uk-UA"/>
        </w:rPr>
        <w:t>неозначено</w:t>
      </w:r>
      <w:proofErr w:type="spellEnd"/>
      <w:r w:rsidRPr="00776FFE">
        <w:rPr>
          <w:b/>
          <w:lang w:val="uk-UA"/>
        </w:rPr>
        <w:t xml:space="preserve">-кількісні за особливостями відмінювання приєднуються до того або іншого основного типу відмінювання» (СУЛМ, Д. </w:t>
      </w:r>
      <w:proofErr w:type="spellStart"/>
      <w:r w:rsidRPr="00776FFE">
        <w:rPr>
          <w:b/>
          <w:lang w:val="uk-UA"/>
        </w:rPr>
        <w:t>Баранник</w:t>
      </w:r>
      <w:proofErr w:type="spellEnd"/>
      <w:r w:rsidRPr="00776FFE">
        <w:rPr>
          <w:b/>
          <w:lang w:val="uk-UA"/>
        </w:rPr>
        <w:t xml:space="preserve">, 1969, с. 259). Відмінкова парадигма числівника складається із словоформ, що виражають шість граматичних значень (називний, родовий, давальний, знахідний, орудний, місцевий). Кличний відмінок у зразках відмінювання не подається ніде (СУЛМ, Д. </w:t>
      </w:r>
      <w:proofErr w:type="spellStart"/>
      <w:r w:rsidRPr="00776FFE">
        <w:rPr>
          <w:b/>
          <w:lang w:val="uk-UA"/>
        </w:rPr>
        <w:t>Баранник</w:t>
      </w:r>
      <w:proofErr w:type="spellEnd"/>
      <w:r w:rsidRPr="00776FFE">
        <w:rPr>
          <w:b/>
          <w:lang w:val="uk-UA"/>
        </w:rPr>
        <w:t>, 1969, с. 257-263).</w:t>
      </w:r>
    </w:p>
    <w:p w:rsidR="00776FFE" w:rsidRPr="00776FFE" w:rsidRDefault="00776FFE" w:rsidP="00776FFE">
      <w:pPr>
        <w:jc w:val="both"/>
        <w:rPr>
          <w:b/>
          <w:lang w:val="uk-UA"/>
        </w:rPr>
      </w:pPr>
      <w:r w:rsidRPr="00776FFE">
        <w:rPr>
          <w:b/>
          <w:lang w:val="uk-UA"/>
        </w:rPr>
        <w:t>•</w:t>
      </w:r>
      <w:r w:rsidRPr="00776FFE">
        <w:rPr>
          <w:b/>
          <w:lang w:val="uk-UA"/>
        </w:rPr>
        <w:tab/>
        <w:t xml:space="preserve">Морфологічні парадигми числівників – це переважно відмінкові парадигми (складаються із словоформ семи відмінків – називного – кличного) і </w:t>
      </w:r>
      <w:proofErr w:type="spellStart"/>
      <w:r w:rsidRPr="00776FFE">
        <w:rPr>
          <w:b/>
          <w:lang w:val="uk-UA"/>
        </w:rPr>
        <w:t>рідко</w:t>
      </w:r>
      <w:proofErr w:type="spellEnd"/>
      <w:r w:rsidRPr="00776FFE">
        <w:rPr>
          <w:b/>
          <w:lang w:val="uk-UA"/>
        </w:rPr>
        <w:t xml:space="preserve"> парадигми роду (чоловічий, жіночий, середній) та числа (однина – множина). «За характером вираження відмінкових закінчень у числівників варто виокремити десять типів відмінкових парадигм»: 1) один (одна, одно/-е, одні); 2) два, три, чотири; 3) п’ять – тридцять, п’ятдесят – вісімдесят; 4) сорок, дев’яносто, сто; 5) двісті – дев’ятсот; 6) нуль, тисяча, мільйон, мільярд… 7) збірні числівники; 8) дробові числівники; 9) </w:t>
      </w:r>
      <w:proofErr w:type="spellStart"/>
      <w:r w:rsidRPr="00776FFE">
        <w:rPr>
          <w:b/>
          <w:lang w:val="uk-UA"/>
        </w:rPr>
        <w:t>неозначено</w:t>
      </w:r>
      <w:proofErr w:type="spellEnd"/>
      <w:r w:rsidRPr="00776FFE">
        <w:rPr>
          <w:b/>
          <w:lang w:val="uk-UA"/>
        </w:rPr>
        <w:t>-кількісні числівники; 10) складені числівники (ТМУМ, І. Вихованець, 2004, с. 175).</w:t>
      </w:r>
    </w:p>
    <w:p w:rsidR="00776FFE" w:rsidRPr="00776FFE" w:rsidRDefault="00776FFE" w:rsidP="00776FFE">
      <w:pPr>
        <w:jc w:val="both"/>
        <w:rPr>
          <w:b/>
          <w:lang w:val="uk-UA"/>
        </w:rPr>
      </w:pPr>
      <w:r w:rsidRPr="00776FFE">
        <w:rPr>
          <w:b/>
          <w:lang w:val="uk-UA"/>
        </w:rPr>
        <w:t>•</w:t>
      </w:r>
      <w:r w:rsidRPr="00776FFE">
        <w:rPr>
          <w:b/>
          <w:lang w:val="uk-UA"/>
        </w:rPr>
        <w:tab/>
        <w:t>Морфологічні парадигми порядкових числівників тотожні з морфологічними парадигмами прикметників твердої групи (виняток числівник третій – відповідає м’якій групі прикметника). «У складених порядкових числівниках відмінюється тільки останнє слово» (КСУЛМ, Б. Кулик, 1972, с. 289).</w:t>
      </w:r>
    </w:p>
    <w:p w:rsidR="0060046B" w:rsidRPr="0060046B" w:rsidRDefault="0060046B" w:rsidP="0060046B">
      <w:pPr>
        <w:jc w:val="both"/>
        <w:rPr>
          <w:b/>
          <w:lang w:val="uk-UA"/>
        </w:rPr>
      </w:pPr>
    </w:p>
    <w:p w:rsidR="0060046B" w:rsidRPr="0060046B" w:rsidRDefault="0060046B" w:rsidP="0060046B">
      <w:pPr>
        <w:jc w:val="both"/>
        <w:rPr>
          <w:b/>
          <w:lang w:val="uk-UA"/>
        </w:rPr>
      </w:pPr>
    </w:p>
    <w:p w:rsidR="0060046B" w:rsidRPr="0060046B" w:rsidRDefault="0060046B" w:rsidP="0060046B">
      <w:pPr>
        <w:jc w:val="both"/>
        <w:rPr>
          <w:b/>
          <w:lang w:val="uk-UA"/>
        </w:rPr>
      </w:pPr>
    </w:p>
    <w:p w:rsidR="0060046B" w:rsidRPr="0060046B" w:rsidRDefault="0060046B" w:rsidP="0060046B">
      <w:pPr>
        <w:jc w:val="both"/>
        <w:rPr>
          <w:b/>
          <w:lang w:val="uk-UA"/>
        </w:rPr>
      </w:pPr>
    </w:p>
    <w:p w:rsidR="0060046B" w:rsidRPr="0060046B" w:rsidRDefault="0060046B" w:rsidP="0060046B">
      <w:pPr>
        <w:jc w:val="both"/>
        <w:rPr>
          <w:b/>
          <w:lang w:val="uk-UA"/>
        </w:rPr>
      </w:pPr>
    </w:p>
    <w:p w:rsidR="0060046B" w:rsidRPr="0060046B" w:rsidRDefault="0060046B" w:rsidP="0060046B">
      <w:pPr>
        <w:jc w:val="both"/>
        <w:rPr>
          <w:b/>
          <w:lang w:val="uk-UA"/>
        </w:rPr>
      </w:pPr>
    </w:p>
    <w:p w:rsidR="0060046B" w:rsidRPr="0060046B" w:rsidRDefault="0060046B" w:rsidP="0060046B">
      <w:pPr>
        <w:jc w:val="both"/>
        <w:rPr>
          <w:b/>
          <w:lang w:val="uk-UA"/>
        </w:rPr>
      </w:pPr>
    </w:p>
    <w:p w:rsidR="00062B51" w:rsidRPr="0017473C" w:rsidRDefault="00062B51" w:rsidP="00E231AF">
      <w:pPr>
        <w:jc w:val="both"/>
        <w:rPr>
          <w:b/>
          <w:lang w:val="uk-UA"/>
        </w:rPr>
      </w:pPr>
    </w:p>
    <w:sectPr w:rsidR="00062B51" w:rsidRPr="0017473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A8F"/>
    <w:multiLevelType w:val="hybridMultilevel"/>
    <w:tmpl w:val="F4B0A82C"/>
    <w:lvl w:ilvl="0" w:tplc="71E244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57FE"/>
    <w:multiLevelType w:val="hybridMultilevel"/>
    <w:tmpl w:val="73946E4E"/>
    <w:lvl w:ilvl="0" w:tplc="56321A80">
      <w:start w:val="1"/>
      <w:numFmt w:val="decimal"/>
      <w:lvlText w:val="%1."/>
      <w:lvlJc w:val="left"/>
      <w:pPr>
        <w:ind w:left="1647" w:hanging="360"/>
      </w:pPr>
      <w:rPr>
        <w:rFonts w:hint="default"/>
        <w:i/>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15D3654C"/>
    <w:multiLevelType w:val="hybridMultilevel"/>
    <w:tmpl w:val="25F20256"/>
    <w:lvl w:ilvl="0" w:tplc="AE40748C">
      <w:start w:val="1"/>
      <w:numFmt w:val="decimal"/>
      <w:lvlText w:val="%1."/>
      <w:lvlJc w:val="left"/>
      <w:pPr>
        <w:tabs>
          <w:tab w:val="num" w:pos="502"/>
        </w:tabs>
        <w:ind w:left="502" w:hanging="360"/>
      </w:pPr>
    </w:lvl>
    <w:lvl w:ilvl="1" w:tplc="04220019">
      <w:start w:val="1"/>
      <w:numFmt w:val="decimal"/>
      <w:lvlText w:val="%2."/>
      <w:lvlJc w:val="left"/>
      <w:pPr>
        <w:tabs>
          <w:tab w:val="num" w:pos="1021"/>
        </w:tabs>
        <w:ind w:left="1021" w:hanging="360"/>
      </w:pPr>
    </w:lvl>
    <w:lvl w:ilvl="2" w:tplc="0422001B">
      <w:start w:val="1"/>
      <w:numFmt w:val="decimal"/>
      <w:lvlText w:val="%3."/>
      <w:lvlJc w:val="left"/>
      <w:pPr>
        <w:tabs>
          <w:tab w:val="num" w:pos="1741"/>
        </w:tabs>
        <w:ind w:left="1741" w:hanging="360"/>
      </w:pPr>
    </w:lvl>
    <w:lvl w:ilvl="3" w:tplc="0422000F">
      <w:start w:val="1"/>
      <w:numFmt w:val="decimal"/>
      <w:lvlText w:val="%4."/>
      <w:lvlJc w:val="left"/>
      <w:pPr>
        <w:tabs>
          <w:tab w:val="num" w:pos="2461"/>
        </w:tabs>
        <w:ind w:left="2461" w:hanging="360"/>
      </w:pPr>
    </w:lvl>
    <w:lvl w:ilvl="4" w:tplc="04220019">
      <w:start w:val="1"/>
      <w:numFmt w:val="decimal"/>
      <w:lvlText w:val="%5."/>
      <w:lvlJc w:val="left"/>
      <w:pPr>
        <w:tabs>
          <w:tab w:val="num" w:pos="3181"/>
        </w:tabs>
        <w:ind w:left="3181" w:hanging="360"/>
      </w:pPr>
    </w:lvl>
    <w:lvl w:ilvl="5" w:tplc="0422001B">
      <w:start w:val="1"/>
      <w:numFmt w:val="decimal"/>
      <w:lvlText w:val="%6."/>
      <w:lvlJc w:val="left"/>
      <w:pPr>
        <w:tabs>
          <w:tab w:val="num" w:pos="3901"/>
        </w:tabs>
        <w:ind w:left="3901" w:hanging="360"/>
      </w:pPr>
    </w:lvl>
    <w:lvl w:ilvl="6" w:tplc="0422000F">
      <w:start w:val="1"/>
      <w:numFmt w:val="decimal"/>
      <w:lvlText w:val="%7."/>
      <w:lvlJc w:val="left"/>
      <w:pPr>
        <w:tabs>
          <w:tab w:val="num" w:pos="4621"/>
        </w:tabs>
        <w:ind w:left="4621" w:hanging="360"/>
      </w:pPr>
    </w:lvl>
    <w:lvl w:ilvl="7" w:tplc="04220019">
      <w:start w:val="1"/>
      <w:numFmt w:val="decimal"/>
      <w:lvlText w:val="%8."/>
      <w:lvlJc w:val="left"/>
      <w:pPr>
        <w:tabs>
          <w:tab w:val="num" w:pos="5341"/>
        </w:tabs>
        <w:ind w:left="5341" w:hanging="360"/>
      </w:pPr>
    </w:lvl>
    <w:lvl w:ilvl="8" w:tplc="0422001B">
      <w:start w:val="1"/>
      <w:numFmt w:val="decimal"/>
      <w:lvlText w:val="%9."/>
      <w:lvlJc w:val="left"/>
      <w:pPr>
        <w:tabs>
          <w:tab w:val="num" w:pos="6061"/>
        </w:tabs>
        <w:ind w:left="6061" w:hanging="360"/>
      </w:pPr>
    </w:lvl>
  </w:abstractNum>
  <w:abstractNum w:abstractNumId="3" w15:restartNumberingAfterBreak="0">
    <w:nsid w:val="18D37E96"/>
    <w:multiLevelType w:val="hybridMultilevel"/>
    <w:tmpl w:val="0A8C050A"/>
    <w:lvl w:ilvl="0" w:tplc="AE40748C">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AFD00F3"/>
    <w:multiLevelType w:val="hybridMultilevel"/>
    <w:tmpl w:val="BC405C62"/>
    <w:lvl w:ilvl="0" w:tplc="C8C22F08">
      <w:start w:val="1"/>
      <w:numFmt w:val="decimal"/>
      <w:lvlText w:val="%1."/>
      <w:lvlJc w:val="left"/>
      <w:pPr>
        <w:ind w:left="2007" w:hanging="360"/>
      </w:pPr>
      <w:rPr>
        <w:rFonts w:hint="default"/>
        <w:i/>
      </w:r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5" w15:restartNumberingAfterBreak="0">
    <w:nsid w:val="1FB05340"/>
    <w:multiLevelType w:val="hybridMultilevel"/>
    <w:tmpl w:val="E8E67BE0"/>
    <w:lvl w:ilvl="0" w:tplc="E9D2C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085AFA"/>
    <w:multiLevelType w:val="hybridMultilevel"/>
    <w:tmpl w:val="E7402A76"/>
    <w:lvl w:ilvl="0" w:tplc="56321A80">
      <w:start w:val="1"/>
      <w:numFmt w:val="decimal"/>
      <w:lvlText w:val="%1."/>
      <w:lvlJc w:val="left"/>
      <w:pPr>
        <w:ind w:left="1647" w:hanging="360"/>
      </w:pPr>
      <w:rPr>
        <w:rFonts w:hint="default"/>
        <w:i/>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34710537"/>
    <w:multiLevelType w:val="hybridMultilevel"/>
    <w:tmpl w:val="7C4CE902"/>
    <w:lvl w:ilvl="0" w:tplc="FD72B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476350"/>
    <w:multiLevelType w:val="hybridMultilevel"/>
    <w:tmpl w:val="86A4A80C"/>
    <w:lvl w:ilvl="0" w:tplc="04220019">
      <w:start w:val="1"/>
      <w:numFmt w:val="decimal"/>
      <w:lvlText w:val="%1."/>
      <w:lvlJc w:val="left"/>
      <w:pPr>
        <w:tabs>
          <w:tab w:val="num" w:pos="1021"/>
        </w:tabs>
        <w:ind w:left="102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D45B0"/>
    <w:multiLevelType w:val="hybridMultilevel"/>
    <w:tmpl w:val="56C2EB5E"/>
    <w:lvl w:ilvl="0" w:tplc="9E1E78DE">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C2255EF"/>
    <w:multiLevelType w:val="hybridMultilevel"/>
    <w:tmpl w:val="25F20256"/>
    <w:lvl w:ilvl="0" w:tplc="AE40748C">
      <w:start w:val="1"/>
      <w:numFmt w:val="decimal"/>
      <w:lvlText w:val="%1."/>
      <w:lvlJc w:val="left"/>
      <w:pPr>
        <w:tabs>
          <w:tab w:val="num" w:pos="644"/>
        </w:tabs>
        <w:ind w:left="644" w:hanging="360"/>
      </w:pPr>
    </w:lvl>
    <w:lvl w:ilvl="1" w:tplc="04220019">
      <w:start w:val="1"/>
      <w:numFmt w:val="decimal"/>
      <w:lvlText w:val="%2."/>
      <w:lvlJc w:val="left"/>
      <w:pPr>
        <w:tabs>
          <w:tab w:val="num" w:pos="1021"/>
        </w:tabs>
        <w:ind w:left="1021" w:hanging="360"/>
      </w:pPr>
    </w:lvl>
    <w:lvl w:ilvl="2" w:tplc="0422001B">
      <w:start w:val="1"/>
      <w:numFmt w:val="decimal"/>
      <w:lvlText w:val="%3."/>
      <w:lvlJc w:val="left"/>
      <w:pPr>
        <w:tabs>
          <w:tab w:val="num" w:pos="1741"/>
        </w:tabs>
        <w:ind w:left="1741" w:hanging="360"/>
      </w:pPr>
    </w:lvl>
    <w:lvl w:ilvl="3" w:tplc="0422000F">
      <w:start w:val="1"/>
      <w:numFmt w:val="decimal"/>
      <w:lvlText w:val="%4."/>
      <w:lvlJc w:val="left"/>
      <w:pPr>
        <w:tabs>
          <w:tab w:val="num" w:pos="2461"/>
        </w:tabs>
        <w:ind w:left="2461" w:hanging="360"/>
      </w:pPr>
    </w:lvl>
    <w:lvl w:ilvl="4" w:tplc="04220019">
      <w:start w:val="1"/>
      <w:numFmt w:val="decimal"/>
      <w:lvlText w:val="%5."/>
      <w:lvlJc w:val="left"/>
      <w:pPr>
        <w:tabs>
          <w:tab w:val="num" w:pos="3181"/>
        </w:tabs>
        <w:ind w:left="3181" w:hanging="360"/>
      </w:pPr>
    </w:lvl>
    <w:lvl w:ilvl="5" w:tplc="0422001B">
      <w:start w:val="1"/>
      <w:numFmt w:val="decimal"/>
      <w:lvlText w:val="%6."/>
      <w:lvlJc w:val="left"/>
      <w:pPr>
        <w:tabs>
          <w:tab w:val="num" w:pos="3901"/>
        </w:tabs>
        <w:ind w:left="3901" w:hanging="360"/>
      </w:pPr>
    </w:lvl>
    <w:lvl w:ilvl="6" w:tplc="0422000F">
      <w:start w:val="1"/>
      <w:numFmt w:val="decimal"/>
      <w:lvlText w:val="%7."/>
      <w:lvlJc w:val="left"/>
      <w:pPr>
        <w:tabs>
          <w:tab w:val="num" w:pos="4621"/>
        </w:tabs>
        <w:ind w:left="4621" w:hanging="360"/>
      </w:pPr>
    </w:lvl>
    <w:lvl w:ilvl="7" w:tplc="04220019">
      <w:start w:val="1"/>
      <w:numFmt w:val="decimal"/>
      <w:lvlText w:val="%8."/>
      <w:lvlJc w:val="left"/>
      <w:pPr>
        <w:tabs>
          <w:tab w:val="num" w:pos="5341"/>
        </w:tabs>
        <w:ind w:left="5341" w:hanging="360"/>
      </w:pPr>
    </w:lvl>
    <w:lvl w:ilvl="8" w:tplc="0422001B">
      <w:start w:val="1"/>
      <w:numFmt w:val="decimal"/>
      <w:lvlText w:val="%9."/>
      <w:lvlJc w:val="left"/>
      <w:pPr>
        <w:tabs>
          <w:tab w:val="num" w:pos="6061"/>
        </w:tabs>
        <w:ind w:left="6061" w:hanging="36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3"/>
  </w:num>
  <w:num w:numId="7">
    <w:abstractNumId w:val="8"/>
  </w:num>
  <w:num w:numId="8">
    <w:abstractNumId w:val="7"/>
  </w:num>
  <w:num w:numId="9">
    <w:abstractNumId w:val="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C0"/>
    <w:rsid w:val="00011650"/>
    <w:rsid w:val="00016FB3"/>
    <w:rsid w:val="00034023"/>
    <w:rsid w:val="0005220F"/>
    <w:rsid w:val="00053BDE"/>
    <w:rsid w:val="00062B51"/>
    <w:rsid w:val="000C5EE8"/>
    <w:rsid w:val="000D7034"/>
    <w:rsid w:val="000E0087"/>
    <w:rsid w:val="000E309E"/>
    <w:rsid w:val="000E487D"/>
    <w:rsid w:val="000E6489"/>
    <w:rsid w:val="00104DE7"/>
    <w:rsid w:val="00165628"/>
    <w:rsid w:val="0017473C"/>
    <w:rsid w:val="00192F8B"/>
    <w:rsid w:val="00203425"/>
    <w:rsid w:val="00254D3B"/>
    <w:rsid w:val="0027446E"/>
    <w:rsid w:val="002849ED"/>
    <w:rsid w:val="002B2805"/>
    <w:rsid w:val="002C28F0"/>
    <w:rsid w:val="00312C60"/>
    <w:rsid w:val="00347923"/>
    <w:rsid w:val="003C5F49"/>
    <w:rsid w:val="004175B8"/>
    <w:rsid w:val="00430C6D"/>
    <w:rsid w:val="00456491"/>
    <w:rsid w:val="004660EC"/>
    <w:rsid w:val="00467AF7"/>
    <w:rsid w:val="0048480B"/>
    <w:rsid w:val="00486590"/>
    <w:rsid w:val="00497BCB"/>
    <w:rsid w:val="004B60FE"/>
    <w:rsid w:val="0057200C"/>
    <w:rsid w:val="005D1FA2"/>
    <w:rsid w:val="0060046B"/>
    <w:rsid w:val="00634FAE"/>
    <w:rsid w:val="006713B4"/>
    <w:rsid w:val="006721C5"/>
    <w:rsid w:val="0068304F"/>
    <w:rsid w:val="006F6BF7"/>
    <w:rsid w:val="006F6F85"/>
    <w:rsid w:val="00715C23"/>
    <w:rsid w:val="007303C0"/>
    <w:rsid w:val="00776FFE"/>
    <w:rsid w:val="007C42A1"/>
    <w:rsid w:val="0081173F"/>
    <w:rsid w:val="00817E5F"/>
    <w:rsid w:val="00817EC8"/>
    <w:rsid w:val="0083061A"/>
    <w:rsid w:val="00834471"/>
    <w:rsid w:val="00890539"/>
    <w:rsid w:val="008B4ABD"/>
    <w:rsid w:val="008B7215"/>
    <w:rsid w:val="00932012"/>
    <w:rsid w:val="009344A1"/>
    <w:rsid w:val="009402F4"/>
    <w:rsid w:val="00951052"/>
    <w:rsid w:val="00965B29"/>
    <w:rsid w:val="00982D47"/>
    <w:rsid w:val="009832B5"/>
    <w:rsid w:val="00A16D34"/>
    <w:rsid w:val="00A26157"/>
    <w:rsid w:val="00A53D9C"/>
    <w:rsid w:val="00AA596B"/>
    <w:rsid w:val="00B404D7"/>
    <w:rsid w:val="00C0256B"/>
    <w:rsid w:val="00C26E7D"/>
    <w:rsid w:val="00C3626B"/>
    <w:rsid w:val="00CB5F56"/>
    <w:rsid w:val="00CB78D4"/>
    <w:rsid w:val="00CE35E3"/>
    <w:rsid w:val="00D97202"/>
    <w:rsid w:val="00DB61CB"/>
    <w:rsid w:val="00E231AF"/>
    <w:rsid w:val="00E5730B"/>
    <w:rsid w:val="00E60E4C"/>
    <w:rsid w:val="00EA0B38"/>
    <w:rsid w:val="00EE0E73"/>
    <w:rsid w:val="00EF1F5C"/>
    <w:rsid w:val="00F044E2"/>
    <w:rsid w:val="00F17D03"/>
    <w:rsid w:val="00F25716"/>
    <w:rsid w:val="00F56864"/>
    <w:rsid w:val="00F57718"/>
    <w:rsid w:val="00FA761C"/>
    <w:rsid w:val="00FD0780"/>
    <w:rsid w:val="00FD626D"/>
    <w:rsid w:val="00FE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9514F-21A9-4913-8D85-F1C88A6F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71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716"/>
    <w:rPr>
      <w:color w:val="0000FF"/>
      <w:u w:val="single"/>
    </w:rPr>
  </w:style>
  <w:style w:type="paragraph" w:styleId="a4">
    <w:name w:val="List Paragraph"/>
    <w:basedOn w:val="a"/>
    <w:uiPriority w:val="34"/>
    <w:qFormat/>
    <w:rsid w:val="00016FB3"/>
    <w:pPr>
      <w:ind w:left="720"/>
      <w:contextualSpacing/>
    </w:pPr>
  </w:style>
  <w:style w:type="paragraph" w:customStyle="1" w:styleId="1">
    <w:name w:val="Обычный1"/>
    <w:rsid w:val="00E231AF"/>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5">
    <w:name w:val="Body Text"/>
    <w:basedOn w:val="a"/>
    <w:link w:val="a6"/>
    <w:rsid w:val="00E231AF"/>
    <w:pPr>
      <w:spacing w:line="360" w:lineRule="auto"/>
      <w:jc w:val="both"/>
    </w:pPr>
    <w:rPr>
      <w:rFonts w:ascii="MT Extra" w:eastAsia="MT Extra" w:hAnsi="MT Extra"/>
      <w:sz w:val="28"/>
      <w:szCs w:val="20"/>
      <w:lang w:val="uk-UA"/>
    </w:rPr>
  </w:style>
  <w:style w:type="character" w:customStyle="1" w:styleId="a6">
    <w:name w:val="Основной текст Знак"/>
    <w:basedOn w:val="a0"/>
    <w:link w:val="a5"/>
    <w:rsid w:val="00E231AF"/>
    <w:rPr>
      <w:rFonts w:ascii="MT Extra" w:eastAsia="MT Extra" w:hAnsi="MT Extra"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6922</Words>
  <Characters>39461</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SmartPC</cp:lastModifiedBy>
  <cp:revision>3</cp:revision>
  <dcterms:created xsi:type="dcterms:W3CDTF">2020-04-22T11:37:00Z</dcterms:created>
  <dcterms:modified xsi:type="dcterms:W3CDTF">2020-04-22T11:50:00Z</dcterms:modified>
</cp:coreProperties>
</file>