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E32F" w14:textId="77777777" w:rsidR="00FD1053" w:rsidRDefault="000D07A8">
      <w:pPr>
        <w:pStyle w:val="a3"/>
        <w:spacing w:before="80"/>
        <w:ind w:left="1633" w:right="1636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УКРАЇНИ</w:t>
      </w:r>
    </w:p>
    <w:p w14:paraId="3EFF4B6E" w14:textId="77777777" w:rsidR="00FD1053" w:rsidRDefault="000D07A8">
      <w:pPr>
        <w:pStyle w:val="a3"/>
        <w:spacing w:before="198" w:line="391" w:lineRule="auto"/>
        <w:ind w:left="1646" w:right="1636"/>
        <w:jc w:val="center"/>
      </w:pPr>
      <w:r>
        <w:t>Львівський національний університет імені Івана Франка</w:t>
      </w:r>
      <w:r>
        <w:rPr>
          <w:spacing w:val="-67"/>
        </w:rPr>
        <w:t xml:space="preserve"> </w:t>
      </w:r>
      <w:r>
        <w:t>Філологічний</w:t>
      </w:r>
      <w:r>
        <w:rPr>
          <w:spacing w:val="-2"/>
        </w:rPr>
        <w:t xml:space="preserve"> </w:t>
      </w:r>
      <w:r>
        <w:t>факультет</w:t>
      </w:r>
    </w:p>
    <w:p w14:paraId="62FD8E21" w14:textId="77777777" w:rsidR="00FD1053" w:rsidRDefault="000D07A8">
      <w:pPr>
        <w:pStyle w:val="a3"/>
        <w:spacing w:line="318" w:lineRule="exact"/>
        <w:ind w:left="1646" w:right="1635"/>
        <w:jc w:val="center"/>
      </w:pPr>
      <w:r>
        <w:t>Факультет</w:t>
      </w:r>
      <w:r>
        <w:rPr>
          <w:spacing w:val="-1"/>
        </w:rPr>
        <w:t xml:space="preserve"> </w:t>
      </w:r>
      <w:r>
        <w:t>педагогічної</w:t>
      </w:r>
      <w:r>
        <w:rPr>
          <w:spacing w:val="-2"/>
        </w:rPr>
        <w:t xml:space="preserve"> </w:t>
      </w:r>
      <w:r>
        <w:t>освіти</w:t>
      </w:r>
    </w:p>
    <w:p w14:paraId="344279A8" w14:textId="77777777" w:rsidR="00FD1053" w:rsidRDefault="00FD1053">
      <w:pPr>
        <w:pStyle w:val="a3"/>
        <w:rPr>
          <w:sz w:val="30"/>
        </w:rPr>
      </w:pPr>
    </w:p>
    <w:p w14:paraId="7541EA8F" w14:textId="77777777" w:rsidR="00FD1053" w:rsidRDefault="00FD1053">
      <w:pPr>
        <w:pStyle w:val="a3"/>
        <w:rPr>
          <w:sz w:val="30"/>
        </w:rPr>
      </w:pPr>
    </w:p>
    <w:p w14:paraId="7CD0698E" w14:textId="77777777" w:rsidR="00FD1053" w:rsidRDefault="00FD1053">
      <w:pPr>
        <w:pStyle w:val="a3"/>
        <w:rPr>
          <w:sz w:val="30"/>
        </w:rPr>
      </w:pPr>
    </w:p>
    <w:p w14:paraId="626E654B" w14:textId="77777777" w:rsidR="00FD1053" w:rsidRDefault="00FD1053">
      <w:pPr>
        <w:pStyle w:val="a3"/>
        <w:rPr>
          <w:sz w:val="30"/>
        </w:rPr>
      </w:pPr>
    </w:p>
    <w:p w14:paraId="4030E010" w14:textId="77777777" w:rsidR="00FD1053" w:rsidRDefault="00FD1053">
      <w:pPr>
        <w:pStyle w:val="a3"/>
        <w:rPr>
          <w:sz w:val="30"/>
        </w:rPr>
      </w:pPr>
    </w:p>
    <w:p w14:paraId="2E109C48" w14:textId="557D36C8" w:rsidR="00FD1053" w:rsidRDefault="000D07A8">
      <w:pPr>
        <w:pStyle w:val="a3"/>
        <w:spacing w:before="189"/>
        <w:ind w:left="5157"/>
      </w:pPr>
      <w:r>
        <w:t>Ка</w:t>
      </w:r>
      <w:r w:rsidR="00AC4E6B">
        <w:t>т</w:t>
      </w:r>
      <w:r>
        <w:t>едра</w:t>
      </w:r>
      <w:r>
        <w:rPr>
          <w:spacing w:val="1"/>
        </w:rPr>
        <w:t xml:space="preserve"> </w:t>
      </w:r>
      <w:r>
        <w:t>…..</w:t>
      </w:r>
    </w:p>
    <w:p w14:paraId="4E484129" w14:textId="31660E86" w:rsidR="00FD1053" w:rsidRDefault="000D07A8">
      <w:pPr>
        <w:pStyle w:val="a3"/>
        <w:spacing w:before="248" w:line="276" w:lineRule="auto"/>
        <w:ind w:left="5157" w:right="1109"/>
      </w:pPr>
      <w:r>
        <w:t>Ка</w:t>
      </w:r>
      <w:r w:rsidR="00AC4E6B">
        <w:t>т</w:t>
      </w:r>
      <w:r>
        <w:t>едра загальної педагогіки та</w:t>
      </w:r>
      <w:r>
        <w:rPr>
          <w:spacing w:val="-67"/>
        </w:rPr>
        <w:t xml:space="preserve"> </w:t>
      </w:r>
      <w:r>
        <w:t>педагогіки</w:t>
      </w:r>
      <w:r>
        <w:rPr>
          <w:spacing w:val="-2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</w:p>
    <w:p w14:paraId="44F894EA" w14:textId="77777777" w:rsidR="00FD1053" w:rsidRDefault="00FD1053">
      <w:pPr>
        <w:pStyle w:val="a3"/>
        <w:rPr>
          <w:sz w:val="30"/>
        </w:rPr>
      </w:pPr>
    </w:p>
    <w:p w14:paraId="0F75B8BE" w14:textId="77777777" w:rsidR="00FD1053" w:rsidRDefault="00FD1053">
      <w:pPr>
        <w:pStyle w:val="a3"/>
        <w:rPr>
          <w:sz w:val="30"/>
        </w:rPr>
      </w:pPr>
    </w:p>
    <w:p w14:paraId="323CFB6F" w14:textId="77777777" w:rsidR="00FD1053" w:rsidRDefault="00FD1053">
      <w:pPr>
        <w:pStyle w:val="a3"/>
        <w:rPr>
          <w:sz w:val="30"/>
        </w:rPr>
      </w:pPr>
    </w:p>
    <w:p w14:paraId="6886A3D1" w14:textId="77777777" w:rsidR="00FD1053" w:rsidRDefault="00FD1053">
      <w:pPr>
        <w:pStyle w:val="a3"/>
        <w:rPr>
          <w:sz w:val="30"/>
        </w:rPr>
      </w:pPr>
    </w:p>
    <w:p w14:paraId="1047889B" w14:textId="77777777" w:rsidR="00FD1053" w:rsidRDefault="00FD1053">
      <w:pPr>
        <w:pStyle w:val="a3"/>
        <w:rPr>
          <w:sz w:val="30"/>
        </w:rPr>
      </w:pPr>
    </w:p>
    <w:p w14:paraId="23506991" w14:textId="77777777" w:rsidR="00FD1053" w:rsidRDefault="00FD1053">
      <w:pPr>
        <w:pStyle w:val="a3"/>
        <w:spacing w:before="3"/>
        <w:rPr>
          <w:sz w:val="35"/>
        </w:rPr>
      </w:pPr>
    </w:p>
    <w:p w14:paraId="5EEEAF8C" w14:textId="77777777" w:rsidR="00FD1053" w:rsidRDefault="000D07A8">
      <w:pPr>
        <w:pStyle w:val="1"/>
        <w:ind w:left="1641" w:right="1636"/>
      </w:pPr>
      <w:bookmarkStart w:id="0" w:name="ПЛАН_–_КОНСПЕКТ"/>
      <w:bookmarkEnd w:id="0"/>
      <w:r>
        <w:t>ПЛАН</w:t>
      </w:r>
      <w:r>
        <w:rPr>
          <w:spacing w:val="1"/>
        </w:rPr>
        <w:t xml:space="preserve"> </w:t>
      </w:r>
      <w:r>
        <w:t>– КОНСПЕКТ</w:t>
      </w:r>
    </w:p>
    <w:p w14:paraId="05D17FD4" w14:textId="77777777" w:rsidR="00FD1053" w:rsidRDefault="00FD1053">
      <w:pPr>
        <w:pStyle w:val="a3"/>
        <w:spacing w:before="5"/>
        <w:rPr>
          <w:b/>
          <w:sz w:val="39"/>
        </w:rPr>
      </w:pPr>
    </w:p>
    <w:p w14:paraId="5121A60E" w14:textId="77777777" w:rsidR="00FD1053" w:rsidRDefault="000D07A8">
      <w:pPr>
        <w:spacing w:line="288" w:lineRule="auto"/>
        <w:ind w:left="1936" w:right="1925"/>
        <w:jc w:val="center"/>
        <w:rPr>
          <w:b/>
          <w:sz w:val="28"/>
        </w:rPr>
      </w:pPr>
      <w:r>
        <w:rPr>
          <w:b/>
          <w:sz w:val="28"/>
        </w:rPr>
        <w:t>практично-семінарського заняття з курсу (назва)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тему: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(назва),</w:t>
      </w:r>
    </w:p>
    <w:p w14:paraId="12EC5037" w14:textId="77777777" w:rsidR="00FD1053" w:rsidRDefault="000D07A8">
      <w:pPr>
        <w:pStyle w:val="1"/>
        <w:tabs>
          <w:tab w:val="left" w:pos="2729"/>
        </w:tabs>
        <w:spacing w:line="319" w:lineRule="exact"/>
      </w:pPr>
      <w:r>
        <w:t>проведеного в</w:t>
      </w:r>
      <w:r>
        <w:rPr>
          <w:spacing w:val="-6"/>
        </w:rPr>
        <w:t xml:space="preserve"> </w:t>
      </w:r>
      <w:r>
        <w:t>групі</w:t>
      </w:r>
      <w:r>
        <w:tab/>
        <w:t>.</w:t>
      </w:r>
      <w:r>
        <w:rPr>
          <w:spacing w:val="1"/>
        </w:rPr>
        <w:t xml:space="preserve"> </w:t>
      </w:r>
      <w:r>
        <w:t>.</w:t>
      </w:r>
      <w:r>
        <w:rPr>
          <w:spacing w:val="70"/>
        </w:rPr>
        <w:t xml:space="preserve"> </w:t>
      </w:r>
      <w:r>
        <w:t>.</w:t>
      </w:r>
    </w:p>
    <w:p w14:paraId="0ECDFB64" w14:textId="4A1D9631" w:rsidR="00FD1053" w:rsidRDefault="000D07A8">
      <w:pPr>
        <w:spacing w:before="3"/>
        <w:ind w:left="1645" w:right="1636"/>
        <w:jc w:val="center"/>
        <w:rPr>
          <w:b/>
          <w:sz w:val="28"/>
        </w:rPr>
      </w:pPr>
      <w:r>
        <w:rPr>
          <w:b/>
          <w:sz w:val="28"/>
        </w:rPr>
        <w:t>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(число,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місяць)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875FFD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</w:p>
    <w:p w14:paraId="0F31E1A8" w14:textId="77777777" w:rsidR="00FD1053" w:rsidRDefault="00FD1053">
      <w:pPr>
        <w:pStyle w:val="a3"/>
        <w:rPr>
          <w:b/>
          <w:sz w:val="30"/>
        </w:rPr>
      </w:pPr>
    </w:p>
    <w:p w14:paraId="07AA9199" w14:textId="77777777" w:rsidR="00FD1053" w:rsidRDefault="00FD1053">
      <w:pPr>
        <w:pStyle w:val="a3"/>
        <w:rPr>
          <w:b/>
          <w:sz w:val="30"/>
        </w:rPr>
      </w:pPr>
    </w:p>
    <w:p w14:paraId="35A04A76" w14:textId="77777777" w:rsidR="00FD1053" w:rsidRDefault="00FD1053">
      <w:pPr>
        <w:pStyle w:val="a3"/>
        <w:rPr>
          <w:b/>
          <w:sz w:val="30"/>
        </w:rPr>
      </w:pPr>
    </w:p>
    <w:p w14:paraId="61556D54" w14:textId="77777777" w:rsidR="00FD1053" w:rsidRDefault="00FD1053">
      <w:pPr>
        <w:pStyle w:val="a3"/>
        <w:rPr>
          <w:b/>
          <w:sz w:val="30"/>
        </w:rPr>
      </w:pPr>
    </w:p>
    <w:p w14:paraId="25500EE7" w14:textId="77777777" w:rsidR="00FD1053" w:rsidRDefault="00FD1053">
      <w:pPr>
        <w:pStyle w:val="a3"/>
        <w:rPr>
          <w:b/>
          <w:sz w:val="30"/>
        </w:rPr>
      </w:pPr>
    </w:p>
    <w:p w14:paraId="0B58702A" w14:textId="77777777" w:rsidR="00FD1053" w:rsidRDefault="00FD1053">
      <w:pPr>
        <w:pStyle w:val="a3"/>
        <w:rPr>
          <w:b/>
          <w:sz w:val="30"/>
        </w:rPr>
      </w:pPr>
    </w:p>
    <w:p w14:paraId="5AD3B03B" w14:textId="77777777" w:rsidR="00FD1053" w:rsidRDefault="00FD1053">
      <w:pPr>
        <w:pStyle w:val="a3"/>
        <w:rPr>
          <w:b/>
          <w:sz w:val="30"/>
        </w:rPr>
      </w:pPr>
    </w:p>
    <w:p w14:paraId="061CB163" w14:textId="77777777" w:rsidR="00FD1053" w:rsidRDefault="00FD1053">
      <w:pPr>
        <w:pStyle w:val="a3"/>
        <w:spacing w:before="2"/>
        <w:rPr>
          <w:b/>
          <w:sz w:val="25"/>
        </w:rPr>
      </w:pPr>
    </w:p>
    <w:p w14:paraId="15CDD04D" w14:textId="77777777" w:rsidR="00FD1053" w:rsidRDefault="000D07A8">
      <w:pPr>
        <w:pStyle w:val="a3"/>
        <w:spacing w:line="321" w:lineRule="exact"/>
        <w:ind w:left="5783"/>
      </w:pPr>
      <w:r>
        <w:t>Склав</w:t>
      </w:r>
      <w:r>
        <w:rPr>
          <w:spacing w:val="-3"/>
        </w:rPr>
        <w:t xml:space="preserve"> </w:t>
      </w:r>
      <w:r>
        <w:t>(склала):</w:t>
      </w:r>
    </w:p>
    <w:p w14:paraId="13BCC955" w14:textId="77777777" w:rsidR="00FD1053" w:rsidRDefault="000D07A8">
      <w:pPr>
        <w:pStyle w:val="a3"/>
        <w:tabs>
          <w:tab w:val="left" w:pos="8201"/>
        </w:tabs>
        <w:spacing w:line="242" w:lineRule="auto"/>
        <w:ind w:left="5783" w:right="1242"/>
      </w:pPr>
      <w:r>
        <w:t>студент (ка)</w:t>
      </w:r>
      <w:r>
        <w:rPr>
          <w:u w:val="single"/>
        </w:rPr>
        <w:tab/>
      </w:r>
      <w:r>
        <w:t>групи</w:t>
      </w:r>
      <w:r>
        <w:rPr>
          <w:spacing w:val="-67"/>
        </w:rPr>
        <w:t xml:space="preserve"> </w:t>
      </w:r>
      <w:r>
        <w:t>прізвище та ініціали</w:t>
      </w:r>
    </w:p>
    <w:p w14:paraId="4C846D90" w14:textId="77777777" w:rsidR="00FD1053" w:rsidRDefault="000D07A8">
      <w:pPr>
        <w:pStyle w:val="a3"/>
        <w:ind w:left="5783" w:right="1535" w:firstLine="30"/>
      </w:pPr>
      <w:r>
        <w:t>Перевірив (перевірила)</w:t>
      </w:r>
      <w:r>
        <w:rPr>
          <w:spacing w:val="-67"/>
        </w:rPr>
        <w:t xml:space="preserve"> </w:t>
      </w:r>
      <w:r>
        <w:t>викладач</w:t>
      </w:r>
      <w:r>
        <w:rPr>
          <w:spacing w:val="-1"/>
        </w:rPr>
        <w:t xml:space="preserve"> </w:t>
      </w:r>
      <w:r>
        <w:t>(ка)…</w:t>
      </w:r>
    </w:p>
    <w:p w14:paraId="0F6C032F" w14:textId="77777777" w:rsidR="00FD1053" w:rsidRDefault="00FD1053">
      <w:pPr>
        <w:sectPr w:rsidR="00FD1053">
          <w:headerReference w:type="default" r:id="rId7"/>
          <w:type w:val="continuous"/>
          <w:pgSz w:w="11910" w:h="16840"/>
          <w:pgMar w:top="1040" w:right="740" w:bottom="280" w:left="1020" w:header="731" w:footer="708" w:gutter="0"/>
          <w:pgNumType w:start="1"/>
          <w:cols w:space="720"/>
        </w:sectPr>
      </w:pPr>
    </w:p>
    <w:p w14:paraId="3DC2DBB2" w14:textId="77777777" w:rsidR="00FD1053" w:rsidRDefault="000D07A8">
      <w:pPr>
        <w:tabs>
          <w:tab w:val="left" w:pos="6628"/>
        </w:tabs>
        <w:spacing w:before="80" w:line="288" w:lineRule="auto"/>
        <w:ind w:left="836" w:right="1940"/>
        <w:rPr>
          <w:b/>
          <w:sz w:val="28"/>
        </w:rPr>
      </w:pPr>
      <w:r>
        <w:rPr>
          <w:b/>
          <w:i/>
          <w:sz w:val="28"/>
        </w:rPr>
        <w:lastRenderedPageBreak/>
        <w:t>Дисципліна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(вказати повну назву навчальної дисципліни)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Тип заняття</w:t>
      </w:r>
      <w:r>
        <w:rPr>
          <w:sz w:val="28"/>
        </w:rPr>
        <w:t>: (наприклад, комбіноване семінарське заняття)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Група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i/>
          <w:sz w:val="28"/>
        </w:rPr>
        <w:t>Дата</w:t>
      </w:r>
      <w:r>
        <w:rPr>
          <w:b/>
          <w:sz w:val="28"/>
        </w:rPr>
        <w:t>:</w:t>
      </w:r>
    </w:p>
    <w:p w14:paraId="77730949" w14:textId="77777777" w:rsidR="00FD1053" w:rsidRDefault="000D07A8">
      <w:pPr>
        <w:tabs>
          <w:tab w:val="left" w:pos="6557"/>
        </w:tabs>
        <w:spacing w:before="1"/>
        <w:ind w:left="836"/>
        <w:rPr>
          <w:sz w:val="28"/>
        </w:rPr>
      </w:pPr>
      <w:r>
        <w:rPr>
          <w:b/>
          <w:i/>
          <w:sz w:val="28"/>
        </w:rPr>
        <w:t>Тривалість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заняття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i/>
          <w:sz w:val="28"/>
        </w:rPr>
        <w:t>Час проведення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пара,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</w:t>
      </w:r>
      <w:r>
        <w:rPr>
          <w:sz w:val="28"/>
        </w:rPr>
        <w:t>)</w:t>
      </w:r>
    </w:p>
    <w:p w14:paraId="13383C9E" w14:textId="77777777" w:rsidR="00FD1053" w:rsidRDefault="000D07A8">
      <w:pPr>
        <w:spacing w:before="63"/>
        <w:ind w:left="836"/>
        <w:rPr>
          <w:sz w:val="28"/>
        </w:rPr>
      </w:pPr>
      <w:r>
        <w:rPr>
          <w:b/>
          <w:i/>
          <w:sz w:val="28"/>
        </w:rPr>
        <w:t>Місце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авдиторія,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факультет</w:t>
      </w:r>
      <w:r>
        <w:rPr>
          <w:sz w:val="28"/>
        </w:rPr>
        <w:t>)</w:t>
      </w:r>
    </w:p>
    <w:p w14:paraId="6F7A400E" w14:textId="77777777" w:rsidR="00FD1053" w:rsidRDefault="000D07A8">
      <w:pPr>
        <w:pStyle w:val="a3"/>
        <w:spacing w:before="248" w:line="288" w:lineRule="auto"/>
        <w:ind w:left="115" w:right="105" w:firstLine="720"/>
        <w:jc w:val="both"/>
      </w:pPr>
      <w:r>
        <w:rPr>
          <w:b/>
          <w:i/>
        </w:rPr>
        <w:t>Навчальна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конкретно</w:t>
      </w:r>
      <w:r>
        <w:rPr>
          <w:spacing w:val="1"/>
        </w:rPr>
        <w:t xml:space="preserve"> </w:t>
      </w:r>
      <w:r>
        <w:t>вказати,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засвоїти,</w:t>
      </w:r>
      <w:r>
        <w:rPr>
          <w:spacing w:val="1"/>
        </w:rPr>
        <w:t xml:space="preserve"> </w:t>
      </w:r>
      <w:r>
        <w:t>закріпити,</w:t>
      </w:r>
      <w:r>
        <w:rPr>
          <w:spacing w:val="1"/>
        </w:rPr>
        <w:t xml:space="preserve"> </w:t>
      </w:r>
      <w:r>
        <w:t>поглибити,</w:t>
      </w:r>
      <w:r>
        <w:rPr>
          <w:spacing w:val="-2"/>
        </w:rPr>
        <w:t xml:space="preserve"> </w:t>
      </w:r>
      <w:r>
        <w:t>перевірити</w:t>
      </w:r>
      <w:r>
        <w:rPr>
          <w:spacing w:val="-2"/>
        </w:rPr>
        <w:t xml:space="preserve"> </w:t>
      </w:r>
      <w:r>
        <w:t>... ,</w:t>
      </w:r>
      <w:r>
        <w:rPr>
          <w:spacing w:val="-1"/>
        </w:rPr>
        <w:t xml:space="preserve"> </w:t>
      </w:r>
      <w:r>
        <w:t>вміння і</w:t>
      </w:r>
      <w:r>
        <w:rPr>
          <w:spacing w:val="2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сформувати</w:t>
      </w:r>
      <w:r>
        <w:rPr>
          <w:spacing w:val="-1"/>
        </w:rPr>
        <w:t xml:space="preserve"> </w:t>
      </w:r>
      <w:r>
        <w:t>тощо).</w:t>
      </w:r>
    </w:p>
    <w:p w14:paraId="3FF83DF1" w14:textId="77777777" w:rsidR="00FD1053" w:rsidRDefault="000D07A8">
      <w:pPr>
        <w:pStyle w:val="a3"/>
        <w:spacing w:before="3" w:line="288" w:lineRule="auto"/>
        <w:ind w:left="115" w:right="106" w:firstLine="720"/>
        <w:jc w:val="both"/>
      </w:pPr>
      <w:r>
        <w:rPr>
          <w:b/>
          <w:i/>
        </w:rPr>
        <w:t>Виховна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(сприяти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світогляду,</w:t>
      </w:r>
      <w:r>
        <w:rPr>
          <w:spacing w:val="1"/>
        </w:rPr>
        <w:t xml:space="preserve"> </w:t>
      </w:r>
      <w:r>
        <w:t>моральних,</w:t>
      </w:r>
      <w:r>
        <w:rPr>
          <w:spacing w:val="-67"/>
        </w:rPr>
        <w:t xml:space="preserve"> </w:t>
      </w:r>
      <w:r>
        <w:t>громадянських,</w:t>
      </w:r>
      <w:r>
        <w:rPr>
          <w:spacing w:val="-3"/>
        </w:rPr>
        <w:t xml:space="preserve"> </w:t>
      </w:r>
      <w:r>
        <w:t>естетичних</w:t>
      </w:r>
      <w:r>
        <w:rPr>
          <w:spacing w:val="-2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студентів;</w:t>
      </w:r>
      <w:r>
        <w:rPr>
          <w:spacing w:val="1"/>
        </w:rPr>
        <w:t xml:space="preserve"> </w:t>
      </w:r>
      <w:r>
        <w:t>виховувати</w:t>
      </w:r>
      <w:r>
        <w:rPr>
          <w:spacing w:val="-3"/>
        </w:rPr>
        <w:t xml:space="preserve"> </w:t>
      </w:r>
      <w:r>
        <w:t>...).</w:t>
      </w:r>
    </w:p>
    <w:p w14:paraId="316D0CE9" w14:textId="68FCC0DD" w:rsidR="00FD1053" w:rsidRDefault="000D07A8">
      <w:pPr>
        <w:pStyle w:val="a3"/>
        <w:spacing w:line="288" w:lineRule="auto"/>
        <w:ind w:left="115" w:right="106" w:firstLine="720"/>
        <w:jc w:val="both"/>
      </w:pPr>
      <w:r>
        <w:rPr>
          <w:b/>
          <w:i/>
        </w:rPr>
        <w:t>Розвивальна мета</w:t>
      </w:r>
      <w:r>
        <w:rPr>
          <w:b/>
        </w:rPr>
        <w:t xml:space="preserve">: </w:t>
      </w:r>
      <w:r>
        <w:t>(розвивати усне чи писемне мовлення, пам’ять, увагу,</w:t>
      </w:r>
      <w:r>
        <w:rPr>
          <w:spacing w:val="1"/>
        </w:rPr>
        <w:t xml:space="preserve"> </w:t>
      </w:r>
      <w:r>
        <w:t>образне</w:t>
      </w:r>
      <w:r>
        <w:rPr>
          <w:spacing w:val="-1"/>
        </w:rPr>
        <w:t xml:space="preserve"> </w:t>
      </w:r>
      <w:r>
        <w:t>(логічне) мислення,</w:t>
      </w:r>
      <w:r>
        <w:rPr>
          <w:spacing w:val="-1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пізнавальної діяльност</w:t>
      </w:r>
      <w:r w:rsidR="00AC4E6B">
        <w:t>и</w:t>
      </w:r>
      <w:r>
        <w:rPr>
          <w:spacing w:val="1"/>
        </w:rPr>
        <w:t xml:space="preserve"> </w:t>
      </w:r>
      <w:r>
        <w:t>тощо).</w:t>
      </w:r>
    </w:p>
    <w:p w14:paraId="3F950FA0" w14:textId="77777777" w:rsidR="00FD1053" w:rsidRDefault="000D07A8">
      <w:pPr>
        <w:pStyle w:val="a3"/>
        <w:spacing w:line="288" w:lineRule="auto"/>
        <w:ind w:left="115" w:right="106" w:firstLine="710"/>
        <w:jc w:val="both"/>
      </w:pPr>
      <w:r>
        <w:rPr>
          <w:b/>
        </w:rPr>
        <w:t>Міжпредметні</w:t>
      </w:r>
      <w:r>
        <w:rPr>
          <w:b/>
          <w:spacing w:val="1"/>
        </w:rPr>
        <w:t xml:space="preserve"> </w:t>
      </w:r>
      <w:r>
        <w:rPr>
          <w:b/>
        </w:rPr>
        <w:t>зв’язки (</w:t>
      </w:r>
      <w:r>
        <w:t>конкретно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зміст яких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студентами знань).</w:t>
      </w:r>
    </w:p>
    <w:p w14:paraId="548543D1" w14:textId="77777777" w:rsidR="00FD1053" w:rsidRDefault="000D07A8">
      <w:pPr>
        <w:pStyle w:val="1"/>
        <w:spacing w:line="318" w:lineRule="exact"/>
        <w:ind w:left="2251"/>
        <w:jc w:val="both"/>
      </w:pPr>
      <w:bookmarkStart w:id="1" w:name="Навчально-методичне_забезпечення_заняття"/>
      <w:bookmarkEnd w:id="1"/>
      <w:r>
        <w:t>Навчально-методичне</w:t>
      </w:r>
      <w:r>
        <w:rPr>
          <w:spacing w:val="-9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заняття</w:t>
      </w:r>
    </w:p>
    <w:p w14:paraId="178788D6" w14:textId="77777777" w:rsidR="00FD1053" w:rsidRDefault="000D07A8">
      <w:pPr>
        <w:pStyle w:val="a3"/>
        <w:spacing w:before="68" w:line="288" w:lineRule="auto"/>
        <w:ind w:left="115" w:right="110"/>
        <w:jc w:val="both"/>
      </w:pPr>
      <w:r>
        <w:rPr>
          <w:b/>
          <w:i/>
        </w:rPr>
        <w:t>Наочність</w:t>
      </w:r>
      <w:r>
        <w:rPr>
          <w:b/>
        </w:rPr>
        <w:t xml:space="preserve">: </w:t>
      </w:r>
      <w:r>
        <w:t>(таблиці, схеми, плакати, портрети, записи на дошці тощо, які буде</w:t>
      </w:r>
      <w:r>
        <w:rPr>
          <w:spacing w:val="1"/>
        </w:rPr>
        <w:t xml:space="preserve"> </w:t>
      </w:r>
      <w:r>
        <w:t>використано</w:t>
      </w:r>
      <w:r>
        <w:rPr>
          <w:spacing w:val="-1"/>
        </w:rPr>
        <w:t xml:space="preserve"> </w:t>
      </w:r>
      <w:r>
        <w:t>на семінарі).</w:t>
      </w:r>
    </w:p>
    <w:p w14:paraId="45994066" w14:textId="77777777" w:rsidR="00FD1053" w:rsidRDefault="000D07A8">
      <w:pPr>
        <w:pStyle w:val="a3"/>
        <w:spacing w:line="288" w:lineRule="auto"/>
        <w:ind w:left="115" w:right="107"/>
        <w:jc w:val="both"/>
      </w:pPr>
      <w:r>
        <w:rPr>
          <w:b/>
          <w:i/>
        </w:rPr>
        <w:t>Роздатковий матеріал</w:t>
      </w:r>
      <w:r>
        <w:rPr>
          <w:b/>
        </w:rPr>
        <w:t xml:space="preserve">: </w:t>
      </w:r>
      <w:r>
        <w:t>(довідкова література, словники, таблиці, схеми, тестові</w:t>
      </w:r>
      <w:r>
        <w:rPr>
          <w:spacing w:val="1"/>
        </w:rPr>
        <w:t xml:space="preserve"> </w:t>
      </w:r>
      <w:r>
        <w:t>завдання, картки контролю, інструкційні картки тощо, які буде використано на</w:t>
      </w:r>
      <w:r>
        <w:rPr>
          <w:spacing w:val="1"/>
        </w:rPr>
        <w:t xml:space="preserve"> </w:t>
      </w:r>
      <w:r>
        <w:t>семінарі).</w:t>
      </w:r>
    </w:p>
    <w:p w14:paraId="23486DE9" w14:textId="79E78322" w:rsidR="00FD1053" w:rsidRDefault="000D07A8">
      <w:pPr>
        <w:spacing w:line="288" w:lineRule="auto"/>
        <w:ind w:left="115" w:right="106"/>
        <w:jc w:val="both"/>
        <w:rPr>
          <w:sz w:val="28"/>
        </w:rPr>
      </w:pPr>
      <w:r>
        <w:rPr>
          <w:b/>
          <w:i/>
          <w:sz w:val="28"/>
        </w:rPr>
        <w:t>Технічні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засоби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навчання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(про</w:t>
      </w:r>
      <w:r w:rsidR="00AC4E6B">
        <w:rPr>
          <w:sz w:val="28"/>
        </w:rPr>
        <w:t>є</w:t>
      </w:r>
      <w:r>
        <w:rPr>
          <w:sz w:val="28"/>
        </w:rPr>
        <w:t>ктор,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комп’ютер,</w:t>
      </w:r>
      <w:r>
        <w:rPr>
          <w:spacing w:val="1"/>
          <w:sz w:val="28"/>
        </w:rPr>
        <w:t xml:space="preserve"> </w:t>
      </w:r>
      <w:r w:rsidR="00AC4E6B">
        <w:rPr>
          <w:spacing w:val="1"/>
          <w:sz w:val="28"/>
        </w:rPr>
        <w:t xml:space="preserve">індивідуальні мобільні пристрої, </w:t>
      </w:r>
      <w:r>
        <w:rPr>
          <w:sz w:val="28"/>
        </w:rPr>
        <w:t>магнітофон,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14:paraId="2CAD49DB" w14:textId="77777777" w:rsidR="00FD1053" w:rsidRDefault="000D07A8">
      <w:pPr>
        <w:pStyle w:val="1"/>
        <w:spacing w:before="181"/>
        <w:ind w:left="3382"/>
        <w:jc w:val="left"/>
      </w:pPr>
      <w:bookmarkStart w:id="2" w:name="Рекомендована_література"/>
      <w:bookmarkEnd w:id="2"/>
      <w:r>
        <w:t>Рекомендована</w:t>
      </w:r>
      <w:r>
        <w:rPr>
          <w:spacing w:val="-11"/>
        </w:rPr>
        <w:t xml:space="preserve"> </w:t>
      </w:r>
      <w:r>
        <w:t>література</w:t>
      </w:r>
    </w:p>
    <w:p w14:paraId="0EF7119B" w14:textId="77777777" w:rsidR="00FD1053" w:rsidRDefault="000D07A8">
      <w:pPr>
        <w:pStyle w:val="a3"/>
        <w:spacing w:before="68"/>
        <w:ind w:left="115"/>
      </w:pPr>
      <w:r>
        <w:rPr>
          <w:b/>
          <w:i/>
        </w:rPr>
        <w:t>Основна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(конкретно</w:t>
      </w:r>
      <w:r>
        <w:rPr>
          <w:spacing w:val="-3"/>
        </w:rPr>
        <w:t xml:space="preserve"> </w:t>
      </w:r>
      <w:r>
        <w:t>вказати:</w:t>
      </w:r>
      <w:r>
        <w:rPr>
          <w:spacing w:val="-1"/>
        </w:rPr>
        <w:t xml:space="preserve"> </w:t>
      </w:r>
      <w:r>
        <w:t>автор,</w:t>
      </w:r>
      <w:r>
        <w:rPr>
          <w:spacing w:val="-2"/>
        </w:rPr>
        <w:t xml:space="preserve"> </w:t>
      </w:r>
      <w:r>
        <w:t>назва,</w:t>
      </w:r>
      <w:r>
        <w:rPr>
          <w:spacing w:val="-2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видання).</w:t>
      </w:r>
    </w:p>
    <w:p w14:paraId="376B1FE1" w14:textId="77777777" w:rsidR="00FD1053" w:rsidRDefault="000D07A8">
      <w:pPr>
        <w:pStyle w:val="a3"/>
        <w:spacing w:before="63"/>
        <w:ind w:left="115"/>
      </w:pPr>
      <w:r>
        <w:rPr>
          <w:b/>
          <w:i/>
        </w:rPr>
        <w:t>Додаткова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(конкретно</w:t>
      </w:r>
      <w:r>
        <w:rPr>
          <w:spacing w:val="-3"/>
        </w:rPr>
        <w:t xml:space="preserve"> </w:t>
      </w:r>
      <w:r>
        <w:t>вказати: автор,</w:t>
      </w:r>
      <w:r>
        <w:rPr>
          <w:spacing w:val="-2"/>
        </w:rPr>
        <w:t xml:space="preserve"> </w:t>
      </w:r>
      <w:r>
        <w:t>назва,</w:t>
      </w:r>
      <w:r>
        <w:rPr>
          <w:spacing w:val="-2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видання).</w:t>
      </w:r>
    </w:p>
    <w:p w14:paraId="23B2D9E6" w14:textId="77777777" w:rsidR="00FD1053" w:rsidRDefault="00FD1053">
      <w:pPr>
        <w:pStyle w:val="a3"/>
        <w:spacing w:before="5"/>
        <w:rPr>
          <w:sz w:val="39"/>
        </w:rPr>
      </w:pPr>
    </w:p>
    <w:p w14:paraId="1F5E1A42" w14:textId="77777777" w:rsidR="00FD1053" w:rsidRDefault="000D07A8">
      <w:pPr>
        <w:pStyle w:val="1"/>
        <w:tabs>
          <w:tab w:val="left" w:pos="858"/>
        </w:tabs>
      </w:pPr>
      <w:bookmarkStart w:id="3" w:name="Х_І_Д___З_А_Н_Я_Т_Т_Я"/>
      <w:bookmarkEnd w:id="3"/>
      <w:r>
        <w:t>Х</w:t>
      </w:r>
      <w:r>
        <w:rPr>
          <w:spacing w:val="2"/>
        </w:rPr>
        <w:t xml:space="preserve"> </w:t>
      </w:r>
      <w:r>
        <w:t>І Д</w:t>
      </w:r>
      <w:r>
        <w:tab/>
        <w:t>З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Я</w:t>
      </w:r>
    </w:p>
    <w:p w14:paraId="78221750" w14:textId="77777777" w:rsidR="00FD1053" w:rsidRDefault="00FD1053">
      <w:pPr>
        <w:pStyle w:val="a3"/>
        <w:spacing w:before="4"/>
        <w:rPr>
          <w:b/>
          <w:sz w:val="33"/>
        </w:rPr>
      </w:pPr>
    </w:p>
    <w:p w14:paraId="4EE540E3" w14:textId="77777777" w:rsidR="00FD1053" w:rsidRDefault="000D07A8">
      <w:pPr>
        <w:ind w:left="836"/>
        <w:rPr>
          <w:sz w:val="28"/>
        </w:rPr>
      </w:pPr>
      <w:bookmarkStart w:id="4" w:name="І._Організаційна_частина__(2_–_3_хв.)"/>
      <w:bookmarkEnd w:id="4"/>
      <w:r>
        <w:rPr>
          <w:b/>
          <w:sz w:val="24"/>
        </w:rPr>
        <w:t>І.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ОРГАНІЗАЦІЙНА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ЧАСТИНА</w:t>
      </w:r>
      <w:r>
        <w:rPr>
          <w:b/>
          <w:spacing w:val="61"/>
          <w:sz w:val="24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хв.)</w:t>
      </w:r>
    </w:p>
    <w:p w14:paraId="4BF722CD" w14:textId="77777777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233"/>
        <w:ind w:left="475" w:hanging="361"/>
        <w:jc w:val="left"/>
        <w:rPr>
          <w:sz w:val="28"/>
        </w:rPr>
      </w:pPr>
      <w:r>
        <w:rPr>
          <w:sz w:val="28"/>
        </w:rPr>
        <w:t>привітання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студентами;</w:t>
      </w:r>
    </w:p>
    <w:p w14:paraId="62FEE03F" w14:textId="00DB5FAA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ind w:left="475" w:hanging="361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присутност</w:t>
      </w:r>
      <w:r w:rsidR="00AC4E6B">
        <w:rPr>
          <w:sz w:val="28"/>
        </w:rPr>
        <w:t>и</w:t>
      </w:r>
      <w:r>
        <w:rPr>
          <w:sz w:val="28"/>
        </w:rPr>
        <w:t>;</w:t>
      </w:r>
    </w:p>
    <w:p w14:paraId="66EDBF8E" w14:textId="22F4B723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ind w:left="475" w:hanging="361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</w:t>
      </w:r>
      <w:r w:rsidR="00AC4E6B"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заняття.</w:t>
      </w:r>
    </w:p>
    <w:p w14:paraId="49DA8F4A" w14:textId="77777777" w:rsidR="00FD1053" w:rsidRDefault="00FD1053">
      <w:pPr>
        <w:pStyle w:val="a3"/>
        <w:spacing w:before="8"/>
        <w:rPr>
          <w:sz w:val="39"/>
        </w:rPr>
      </w:pPr>
    </w:p>
    <w:p w14:paraId="60B7E884" w14:textId="77777777" w:rsidR="00FD1053" w:rsidRDefault="000D07A8">
      <w:pPr>
        <w:tabs>
          <w:tab w:val="left" w:pos="1400"/>
          <w:tab w:val="left" w:pos="3259"/>
          <w:tab w:val="left" w:pos="3909"/>
          <w:tab w:val="left" w:pos="6468"/>
        </w:tabs>
        <w:spacing w:line="285" w:lineRule="auto"/>
        <w:ind w:left="115" w:right="105" w:firstLine="720"/>
        <w:rPr>
          <w:sz w:val="28"/>
        </w:rPr>
      </w:pPr>
      <w:r>
        <w:rPr>
          <w:b/>
          <w:sz w:val="24"/>
        </w:rPr>
        <w:t>ІІ.</w:t>
      </w:r>
      <w:r>
        <w:rPr>
          <w:b/>
          <w:sz w:val="24"/>
        </w:rPr>
        <w:tab/>
        <w:t>МОТИВАЦІЯ</w:t>
      </w:r>
      <w:r>
        <w:rPr>
          <w:b/>
          <w:sz w:val="24"/>
        </w:rPr>
        <w:tab/>
        <w:t>ТА</w:t>
      </w:r>
      <w:r>
        <w:rPr>
          <w:b/>
          <w:sz w:val="24"/>
        </w:rPr>
        <w:tab/>
        <w:t>СТИМУЛЮВАННЯ</w:t>
      </w:r>
      <w:r>
        <w:rPr>
          <w:b/>
          <w:sz w:val="24"/>
        </w:rPr>
        <w:tab/>
        <w:t>НАВЧАЛЬНО-ПІЗНАВАЛЬНОЇ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ДІЯЛЬНОСТІ СТУДЕНТІВ</w:t>
      </w:r>
      <w:r>
        <w:rPr>
          <w:b/>
          <w:spacing w:val="3"/>
          <w:sz w:val="24"/>
        </w:rPr>
        <w:t xml:space="preserve"> </w:t>
      </w:r>
      <w:r>
        <w:rPr>
          <w:sz w:val="28"/>
        </w:rPr>
        <w:t>(до 5 хв.)</w:t>
      </w:r>
    </w:p>
    <w:p w14:paraId="0A5FF99B" w14:textId="77777777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1"/>
        <w:ind w:left="475" w:hanging="361"/>
        <w:jc w:val="left"/>
        <w:rPr>
          <w:sz w:val="28"/>
        </w:rPr>
      </w:pPr>
      <w:r>
        <w:rPr>
          <w:sz w:val="28"/>
        </w:rPr>
        <w:t>Повідомлення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заняття.</w:t>
      </w:r>
    </w:p>
    <w:p w14:paraId="1EF76722" w14:textId="77777777" w:rsidR="00FD1053" w:rsidRDefault="00FD1053">
      <w:pPr>
        <w:rPr>
          <w:sz w:val="28"/>
        </w:rPr>
        <w:sectPr w:rsidR="00FD1053">
          <w:pgSz w:w="11910" w:h="16840"/>
          <w:pgMar w:top="1040" w:right="740" w:bottom="280" w:left="1020" w:header="731" w:footer="0" w:gutter="0"/>
          <w:cols w:space="720"/>
        </w:sectPr>
      </w:pPr>
    </w:p>
    <w:p w14:paraId="143C4332" w14:textId="6F6AE819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80" w:line="288" w:lineRule="auto"/>
        <w:ind w:right="112" w:firstLine="0"/>
        <w:rPr>
          <w:sz w:val="28"/>
        </w:rPr>
      </w:pPr>
      <w:r>
        <w:rPr>
          <w:sz w:val="28"/>
        </w:rPr>
        <w:lastRenderedPageBreak/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(з’ясування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значущост</w:t>
      </w:r>
      <w:r w:rsidR="00AC4E6B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</w:t>
      </w:r>
      <w:r w:rsidR="00AC4E6B">
        <w:rPr>
          <w:sz w:val="28"/>
        </w:rPr>
        <w:t>и</w:t>
      </w:r>
      <w:r>
        <w:rPr>
          <w:sz w:val="28"/>
        </w:rPr>
        <w:t>).</w:t>
      </w:r>
    </w:p>
    <w:p w14:paraId="66EA7F59" w14:textId="77777777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0" w:line="319" w:lineRule="exact"/>
        <w:ind w:left="475" w:hanging="361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заняття.</w:t>
      </w:r>
    </w:p>
    <w:p w14:paraId="4D245D49" w14:textId="77777777" w:rsidR="00FD1053" w:rsidRDefault="00FD1053">
      <w:pPr>
        <w:pStyle w:val="a3"/>
        <w:spacing w:before="5"/>
        <w:rPr>
          <w:sz w:val="39"/>
        </w:rPr>
      </w:pPr>
    </w:p>
    <w:p w14:paraId="071B9F33" w14:textId="77777777" w:rsidR="00FD1053" w:rsidRDefault="000D07A8">
      <w:pPr>
        <w:ind w:left="836"/>
        <w:rPr>
          <w:sz w:val="28"/>
        </w:rPr>
      </w:pPr>
      <w:r>
        <w:rPr>
          <w:b/>
          <w:sz w:val="24"/>
        </w:rPr>
        <w:t>ІІІ.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ОБГОВОРЕННЯ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СЕМІНАРУ</w:t>
      </w:r>
      <w:r>
        <w:rPr>
          <w:b/>
          <w:spacing w:val="1"/>
          <w:sz w:val="24"/>
        </w:rPr>
        <w:t xml:space="preserve"> </w:t>
      </w:r>
      <w:r>
        <w:rPr>
          <w:sz w:val="28"/>
        </w:rPr>
        <w:t>(70-75</w:t>
      </w:r>
      <w:r>
        <w:rPr>
          <w:spacing w:val="-4"/>
          <w:sz w:val="28"/>
        </w:rPr>
        <w:t xml:space="preserve"> </w:t>
      </w:r>
      <w:r>
        <w:rPr>
          <w:sz w:val="28"/>
        </w:rPr>
        <w:t>хв.)</w:t>
      </w:r>
    </w:p>
    <w:p w14:paraId="49B72DA9" w14:textId="77777777" w:rsidR="00FD1053" w:rsidRDefault="00FD1053">
      <w:pPr>
        <w:pStyle w:val="a3"/>
        <w:spacing w:before="7"/>
        <w:rPr>
          <w:sz w:val="24"/>
        </w:rPr>
      </w:pPr>
    </w:p>
    <w:p w14:paraId="135F86D6" w14:textId="77777777" w:rsidR="00FD1053" w:rsidRDefault="000D07A8">
      <w:pPr>
        <w:pStyle w:val="a3"/>
        <w:spacing w:line="288" w:lineRule="auto"/>
        <w:ind w:left="115" w:right="104" w:firstLine="720"/>
        <w:jc w:val="both"/>
      </w:pPr>
      <w:r>
        <w:t>Викладач має подбати про поетапне обговорення, сприймання, розуміння,</w:t>
      </w:r>
      <w:r>
        <w:rPr>
          <w:spacing w:val="1"/>
        </w:rPr>
        <w:t xml:space="preserve"> </w:t>
      </w:r>
      <w:r>
        <w:t>закріплення і застосування студентами вивченої навчальної інформації. Головні</w:t>
      </w:r>
      <w:r>
        <w:rPr>
          <w:spacing w:val="1"/>
        </w:rPr>
        <w:t xml:space="preserve"> </w:t>
      </w:r>
      <w:r>
        <w:t>питання семінару необхідно розглядати відповідно до обраного типу заняття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вказівок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проведення семінарських</w:t>
      </w:r>
      <w:r>
        <w:rPr>
          <w:spacing w:val="-1"/>
        </w:rPr>
        <w:t xml:space="preserve"> </w:t>
      </w:r>
      <w:r>
        <w:t>занять):</w:t>
      </w:r>
    </w:p>
    <w:p w14:paraId="52C47C6F" w14:textId="77777777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4"/>
        <w:ind w:left="475" w:hanging="361"/>
        <w:rPr>
          <w:sz w:val="28"/>
        </w:rPr>
      </w:pPr>
      <w:r>
        <w:rPr>
          <w:sz w:val="28"/>
        </w:rPr>
        <w:t>Вказуємо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питання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поетапно</w:t>
      </w:r>
      <w:r>
        <w:rPr>
          <w:spacing w:val="-3"/>
          <w:sz w:val="28"/>
        </w:rPr>
        <w:t xml:space="preserve"> </w:t>
      </w:r>
      <w:r>
        <w:rPr>
          <w:sz w:val="28"/>
        </w:rPr>
        <w:t>буде</w:t>
      </w:r>
      <w:r>
        <w:rPr>
          <w:spacing w:val="-2"/>
          <w:sz w:val="28"/>
        </w:rPr>
        <w:t xml:space="preserve"> </w:t>
      </w:r>
      <w:r>
        <w:rPr>
          <w:sz w:val="28"/>
        </w:rPr>
        <w:t>обговорено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занятті,</w:t>
      </w:r>
      <w:r>
        <w:rPr>
          <w:spacing w:val="-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14:paraId="56E68D1C" w14:textId="77777777" w:rsidR="00FD1053" w:rsidRDefault="000D07A8">
      <w:pPr>
        <w:pStyle w:val="a4"/>
        <w:numPr>
          <w:ilvl w:val="0"/>
          <w:numId w:val="1"/>
        </w:numPr>
        <w:tabs>
          <w:tab w:val="left" w:pos="546"/>
        </w:tabs>
        <w:spacing w:line="288" w:lineRule="auto"/>
        <w:ind w:right="101" w:firstLine="0"/>
        <w:rPr>
          <w:sz w:val="28"/>
        </w:rPr>
      </w:pPr>
      <w:r>
        <w:rPr>
          <w:sz w:val="28"/>
        </w:rPr>
        <w:t>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зазначаємо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методи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прийоми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засоби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у процесі</w:t>
      </w:r>
      <w:r>
        <w:rPr>
          <w:spacing w:val="2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питання:</w:t>
      </w:r>
    </w:p>
    <w:p w14:paraId="65C03C64" w14:textId="77777777" w:rsidR="00FD1053" w:rsidRDefault="000D07A8">
      <w:pPr>
        <w:pStyle w:val="a3"/>
        <w:spacing w:before="2"/>
        <w:ind w:left="1196"/>
      </w:pPr>
      <w:r>
        <w:rPr>
          <w:rFonts w:ascii="Microsoft Sans Serif" w:eastAsia="Microsoft Sans Serif" w:hAnsi="Microsoft Sans Serif"/>
        </w:rPr>
        <w:t>🗸</w:t>
      </w:r>
      <w:r>
        <w:rPr>
          <w:rFonts w:ascii="Microsoft Sans Serif" w:eastAsia="Microsoft Sans Serif" w:hAnsi="Microsoft Sans Serif"/>
          <w:spacing w:val="64"/>
        </w:rPr>
        <w:t xml:space="preserve"> </w:t>
      </w:r>
      <w:r>
        <w:rPr>
          <w:i/>
        </w:rPr>
        <w:t>бесіда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(фронтальна,</w:t>
      </w:r>
      <w:r>
        <w:rPr>
          <w:spacing w:val="-3"/>
        </w:rPr>
        <w:t xml:space="preserve"> </w:t>
      </w:r>
      <w:r>
        <w:t>проблемна,</w:t>
      </w:r>
      <w:r>
        <w:rPr>
          <w:spacing w:val="-9"/>
        </w:rPr>
        <w:t xml:space="preserve"> </w:t>
      </w:r>
      <w:r>
        <w:t>дискусія</w:t>
      </w:r>
      <w:r>
        <w:rPr>
          <w:spacing w:val="-6"/>
        </w:rPr>
        <w:t xml:space="preserve"> </w:t>
      </w:r>
      <w:r>
        <w:t>тощо);</w:t>
      </w:r>
    </w:p>
    <w:p w14:paraId="1AD9C4A3" w14:textId="77777777" w:rsidR="00FD1053" w:rsidRDefault="000D07A8">
      <w:pPr>
        <w:spacing w:before="63"/>
        <w:ind w:left="1196"/>
        <w:rPr>
          <w:sz w:val="28"/>
        </w:rPr>
      </w:pPr>
      <w:r>
        <w:rPr>
          <w:rFonts w:ascii="Microsoft Sans Serif" w:eastAsia="Microsoft Sans Serif" w:hAnsi="Microsoft Sans Serif"/>
          <w:sz w:val="28"/>
        </w:rPr>
        <w:t>🗸</w:t>
      </w:r>
      <w:r>
        <w:rPr>
          <w:rFonts w:ascii="Microsoft Sans Serif" w:eastAsia="Microsoft Sans Serif" w:hAnsi="Microsoft Sans Serif"/>
          <w:spacing w:val="61"/>
          <w:sz w:val="28"/>
        </w:rPr>
        <w:t xml:space="preserve"> </w:t>
      </w:r>
      <w:r>
        <w:rPr>
          <w:i/>
          <w:sz w:val="28"/>
        </w:rPr>
        <w:t>розповідь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студента,</w:t>
      </w:r>
    </w:p>
    <w:p w14:paraId="2F5961CE" w14:textId="77777777" w:rsidR="00FD1053" w:rsidRDefault="000D07A8">
      <w:pPr>
        <w:spacing w:before="64"/>
        <w:ind w:left="1196"/>
        <w:rPr>
          <w:sz w:val="28"/>
        </w:rPr>
      </w:pPr>
      <w:r>
        <w:rPr>
          <w:rFonts w:ascii="Microsoft Sans Serif" w:eastAsia="Microsoft Sans Serif" w:hAnsi="Microsoft Sans Serif"/>
          <w:sz w:val="28"/>
        </w:rPr>
        <w:t>🗸</w:t>
      </w:r>
      <w:r>
        <w:rPr>
          <w:rFonts w:ascii="Microsoft Sans Serif" w:eastAsia="Microsoft Sans Serif" w:hAnsi="Microsoft Sans Serif"/>
          <w:spacing w:val="58"/>
          <w:sz w:val="28"/>
        </w:rPr>
        <w:t xml:space="preserve"> </w:t>
      </w:r>
      <w:r>
        <w:rPr>
          <w:i/>
          <w:sz w:val="28"/>
        </w:rPr>
        <w:t>повідомлення</w:t>
      </w:r>
      <w:r>
        <w:rPr>
          <w:sz w:val="28"/>
        </w:rPr>
        <w:t>;</w:t>
      </w:r>
    </w:p>
    <w:p w14:paraId="1309E558" w14:textId="77777777" w:rsidR="00FD1053" w:rsidRDefault="000D07A8">
      <w:pPr>
        <w:pStyle w:val="a3"/>
        <w:spacing w:before="63" w:line="290" w:lineRule="auto"/>
        <w:ind w:left="1196" w:right="104"/>
      </w:pPr>
      <w:r>
        <w:rPr>
          <w:rFonts w:ascii="Microsoft Sans Serif" w:eastAsia="Microsoft Sans Serif" w:hAnsi="Microsoft Sans Serif"/>
        </w:rPr>
        <w:t>🗸</w:t>
      </w:r>
      <w:r>
        <w:rPr>
          <w:rFonts w:ascii="Microsoft Sans Serif" w:eastAsia="Microsoft Sans Serif" w:hAnsi="Microsoft Sans Serif"/>
          <w:spacing w:val="65"/>
        </w:rPr>
        <w:t xml:space="preserve"> </w:t>
      </w:r>
      <w:r>
        <w:t>виконання</w:t>
      </w:r>
      <w:r>
        <w:rPr>
          <w:spacing w:val="28"/>
        </w:rPr>
        <w:t xml:space="preserve"> </w:t>
      </w:r>
      <w:r>
        <w:rPr>
          <w:i/>
        </w:rPr>
        <w:t>індивідуальних</w:t>
      </w:r>
      <w:r>
        <w:rPr>
          <w:i/>
          <w:spacing w:val="27"/>
        </w:rPr>
        <w:t xml:space="preserve"> </w:t>
      </w:r>
      <w:r>
        <w:t>завдань:</w:t>
      </w:r>
      <w:r>
        <w:rPr>
          <w:spacing w:val="26"/>
        </w:rPr>
        <w:t xml:space="preserve"> </w:t>
      </w:r>
      <w:r>
        <w:t>письмових</w:t>
      </w:r>
      <w:r>
        <w:rPr>
          <w:spacing w:val="24"/>
        </w:rPr>
        <w:t xml:space="preserve"> </w:t>
      </w:r>
      <w:r>
        <w:t>(на</w:t>
      </w:r>
      <w:r>
        <w:rPr>
          <w:spacing w:val="25"/>
        </w:rPr>
        <w:t xml:space="preserve"> </w:t>
      </w:r>
      <w:r>
        <w:t>дошці,</w:t>
      </w:r>
      <w:r>
        <w:rPr>
          <w:spacing w:val="24"/>
        </w:rPr>
        <w:t xml:space="preserve"> </w:t>
      </w:r>
      <w:r>
        <w:t>картках,</w:t>
      </w:r>
      <w:r>
        <w:rPr>
          <w:spacing w:val="1"/>
        </w:rPr>
        <w:t xml:space="preserve"> </w:t>
      </w:r>
      <w:r>
        <w:t>комп’ютері),</w:t>
      </w:r>
      <w:r>
        <w:rPr>
          <w:spacing w:val="-1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проблемних,</w:t>
      </w:r>
      <w:r>
        <w:rPr>
          <w:spacing w:val="-6"/>
        </w:rPr>
        <w:t xml:space="preserve"> </w:t>
      </w:r>
      <w:r>
        <w:t>тестових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завдань);</w:t>
      </w:r>
    </w:p>
    <w:p w14:paraId="7DB01BB6" w14:textId="77777777" w:rsidR="00FD1053" w:rsidRDefault="000D07A8">
      <w:pPr>
        <w:pStyle w:val="a3"/>
        <w:tabs>
          <w:tab w:val="left" w:pos="5781"/>
        </w:tabs>
        <w:spacing w:line="288" w:lineRule="auto"/>
        <w:ind w:left="1196" w:right="104"/>
      </w:pPr>
      <w:r>
        <w:rPr>
          <w:rFonts w:ascii="Microsoft Sans Serif" w:eastAsia="Microsoft Sans Serif" w:hAnsi="Microsoft Sans Serif"/>
        </w:rPr>
        <w:t>🗸</w:t>
      </w:r>
      <w:r>
        <w:rPr>
          <w:rFonts w:ascii="Microsoft Sans Serif" w:eastAsia="Microsoft Sans Serif" w:hAnsi="Microsoft Sans Serif"/>
          <w:spacing w:val="63"/>
        </w:rPr>
        <w:t xml:space="preserve"> </w:t>
      </w:r>
      <w:r>
        <w:t>виконання</w:t>
      </w:r>
      <w:r>
        <w:rPr>
          <w:spacing w:val="79"/>
        </w:rPr>
        <w:t xml:space="preserve"> </w:t>
      </w:r>
      <w:r>
        <w:rPr>
          <w:i/>
        </w:rPr>
        <w:t>практичних</w:t>
      </w:r>
      <w:r>
        <w:rPr>
          <w:i/>
          <w:spacing w:val="80"/>
        </w:rPr>
        <w:t xml:space="preserve"> </w:t>
      </w:r>
      <w:r>
        <w:t>завдань</w:t>
      </w:r>
      <w:r>
        <w:tab/>
        <w:t>(розв’язання</w:t>
      </w:r>
      <w:r>
        <w:rPr>
          <w:spacing w:val="16"/>
        </w:rPr>
        <w:t xml:space="preserve"> </w:t>
      </w:r>
      <w:r>
        <w:t>проблемних</w:t>
      </w:r>
      <w:r>
        <w:rPr>
          <w:spacing w:val="15"/>
        </w:rPr>
        <w:t xml:space="preserve"> </w:t>
      </w:r>
      <w:r>
        <w:t>завдань,</w:t>
      </w:r>
      <w:r>
        <w:rPr>
          <w:spacing w:val="-67"/>
        </w:rPr>
        <w:t xml:space="preserve"> </w:t>
      </w:r>
      <w:r>
        <w:t>написання диктантів,</w:t>
      </w:r>
      <w:r>
        <w:rPr>
          <w:spacing w:val="-1"/>
        </w:rPr>
        <w:t xml:space="preserve"> </w:t>
      </w:r>
      <w:r>
        <w:t>перекладів,</w:t>
      </w:r>
      <w:r>
        <w:rPr>
          <w:spacing w:val="-1"/>
        </w:rPr>
        <w:t xml:space="preserve"> </w:t>
      </w:r>
      <w:r>
        <w:t>модульний</w:t>
      </w:r>
      <w:r>
        <w:rPr>
          <w:spacing w:val="-2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тощо);</w:t>
      </w:r>
    </w:p>
    <w:p w14:paraId="6823FE8A" w14:textId="77777777" w:rsidR="00FD1053" w:rsidRDefault="000D07A8">
      <w:pPr>
        <w:spacing w:line="319" w:lineRule="exact"/>
        <w:ind w:left="1196"/>
        <w:rPr>
          <w:sz w:val="28"/>
        </w:rPr>
      </w:pPr>
      <w:r>
        <w:rPr>
          <w:rFonts w:ascii="Microsoft Sans Serif" w:eastAsia="Microsoft Sans Serif" w:hAnsi="Microsoft Sans Serif"/>
          <w:sz w:val="28"/>
        </w:rPr>
        <w:t>🗸</w:t>
      </w:r>
      <w:r>
        <w:rPr>
          <w:rFonts w:ascii="Microsoft Sans Serif" w:eastAsia="Microsoft Sans Serif" w:hAnsi="Microsoft Sans Serif"/>
          <w:spacing w:val="58"/>
          <w:sz w:val="28"/>
        </w:rPr>
        <w:t xml:space="preserve"> </w:t>
      </w:r>
      <w:r>
        <w:rPr>
          <w:i/>
          <w:sz w:val="28"/>
        </w:rPr>
        <w:t>узагальнення</w:t>
      </w:r>
      <w:r>
        <w:rPr>
          <w:sz w:val="28"/>
        </w:rPr>
        <w:t>;</w:t>
      </w:r>
    </w:p>
    <w:p w14:paraId="47E8E3DA" w14:textId="77777777" w:rsidR="00FD1053" w:rsidRDefault="000D07A8">
      <w:pPr>
        <w:spacing w:before="64"/>
        <w:ind w:left="1196"/>
        <w:rPr>
          <w:sz w:val="28"/>
        </w:rPr>
      </w:pPr>
      <w:r>
        <w:rPr>
          <w:rFonts w:ascii="Microsoft Sans Serif" w:eastAsia="Microsoft Sans Serif" w:hAnsi="Microsoft Sans Serif"/>
          <w:sz w:val="24"/>
        </w:rPr>
        <w:t>🗸</w:t>
      </w:r>
      <w:r>
        <w:rPr>
          <w:rFonts w:ascii="Microsoft Sans Serif" w:eastAsia="Microsoft Sans Serif" w:hAnsi="Microsoft Sans Serif"/>
          <w:spacing w:val="43"/>
          <w:sz w:val="24"/>
        </w:rPr>
        <w:t xml:space="preserve"> </w:t>
      </w:r>
      <w:r>
        <w:rPr>
          <w:i/>
          <w:sz w:val="28"/>
        </w:rPr>
        <w:t>порівняння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ін.</w:t>
      </w:r>
    </w:p>
    <w:p w14:paraId="4C79F55E" w14:textId="77777777" w:rsidR="00FD1053" w:rsidRDefault="00FD1053">
      <w:pPr>
        <w:pStyle w:val="a3"/>
        <w:rPr>
          <w:sz w:val="30"/>
        </w:rPr>
      </w:pPr>
    </w:p>
    <w:p w14:paraId="7DC6E273" w14:textId="77777777" w:rsidR="00FD1053" w:rsidRDefault="00FD1053">
      <w:pPr>
        <w:pStyle w:val="a3"/>
        <w:spacing w:before="10"/>
        <w:rPr>
          <w:sz w:val="32"/>
        </w:rPr>
      </w:pPr>
    </w:p>
    <w:p w14:paraId="51EA44AC" w14:textId="77777777" w:rsidR="00FD1053" w:rsidRDefault="000D07A8">
      <w:pPr>
        <w:ind w:left="836"/>
        <w:rPr>
          <w:sz w:val="28"/>
        </w:rPr>
      </w:pPr>
      <w:bookmarkStart w:id="5" w:name="ІV._Підбиття_підсумків_заняття_(до_5_хв."/>
      <w:bookmarkEnd w:id="5"/>
      <w:r>
        <w:rPr>
          <w:b/>
          <w:sz w:val="24"/>
        </w:rPr>
        <w:t>ІV.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ПІДБИТТЯ ПІДСУМКІВ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2"/>
          <w:sz w:val="24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хв.)</w:t>
      </w:r>
    </w:p>
    <w:p w14:paraId="23594DBB" w14:textId="77777777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254" w:line="288" w:lineRule="auto"/>
        <w:ind w:right="104" w:firstLine="0"/>
        <w:rPr>
          <w:sz w:val="28"/>
        </w:rPr>
      </w:pPr>
      <w:r>
        <w:rPr>
          <w:spacing w:val="-1"/>
          <w:sz w:val="28"/>
        </w:rPr>
        <w:t>Коротке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повідомлення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виконання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запланованої</w:t>
      </w:r>
      <w:r>
        <w:rPr>
          <w:spacing w:val="-13"/>
          <w:sz w:val="28"/>
        </w:rPr>
        <w:t xml:space="preserve"> </w:t>
      </w:r>
      <w:r>
        <w:rPr>
          <w:sz w:val="28"/>
        </w:rPr>
        <w:t>мети,</w:t>
      </w:r>
      <w:r>
        <w:rPr>
          <w:spacing w:val="-15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-1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68"/>
          <w:sz w:val="28"/>
        </w:rPr>
        <w:t xml:space="preserve"> </w:t>
      </w:r>
      <w:r>
        <w:rPr>
          <w:sz w:val="28"/>
        </w:rPr>
        <w:t>розглянутих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питань.</w:t>
      </w:r>
    </w:p>
    <w:p w14:paraId="3407D135" w14:textId="6CDC0BF8" w:rsidR="00FD1053" w:rsidRDefault="000D07A8">
      <w:pPr>
        <w:pStyle w:val="a4"/>
        <w:numPr>
          <w:ilvl w:val="0"/>
          <w:numId w:val="1"/>
        </w:numPr>
        <w:tabs>
          <w:tab w:val="left" w:pos="476"/>
        </w:tabs>
        <w:spacing w:before="0" w:line="319" w:lineRule="exact"/>
        <w:ind w:left="475" w:hanging="361"/>
        <w:rPr>
          <w:sz w:val="28"/>
        </w:rPr>
      </w:pPr>
      <w:r>
        <w:rPr>
          <w:sz w:val="28"/>
        </w:rPr>
        <w:t>Мотивація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</w:t>
      </w:r>
      <w:r w:rsidR="00AC4E6B"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роботи.</w:t>
      </w:r>
    </w:p>
    <w:p w14:paraId="2AF1A2AA" w14:textId="77777777" w:rsidR="00FD1053" w:rsidRDefault="00FD1053">
      <w:pPr>
        <w:pStyle w:val="a3"/>
        <w:rPr>
          <w:sz w:val="30"/>
        </w:rPr>
      </w:pPr>
    </w:p>
    <w:p w14:paraId="12FA2762" w14:textId="77777777" w:rsidR="00FD1053" w:rsidRDefault="00FD1053">
      <w:pPr>
        <w:pStyle w:val="a3"/>
        <w:spacing w:before="4"/>
        <w:rPr>
          <w:sz w:val="33"/>
        </w:rPr>
      </w:pPr>
    </w:p>
    <w:p w14:paraId="21C582FD" w14:textId="77777777" w:rsidR="00FD1053" w:rsidRDefault="000D07A8">
      <w:pPr>
        <w:ind w:left="836"/>
        <w:rPr>
          <w:sz w:val="28"/>
        </w:rPr>
      </w:pPr>
      <w:r>
        <w:rPr>
          <w:b/>
          <w:sz w:val="24"/>
        </w:rPr>
        <w:t>V.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ПОВІДОМЛЕННЯ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НАСТУПНЕ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3"/>
          <w:sz w:val="24"/>
        </w:rPr>
        <w:t xml:space="preserve"> </w:t>
      </w:r>
      <w:r>
        <w:rPr>
          <w:sz w:val="28"/>
        </w:rPr>
        <w:t>(2-3</w:t>
      </w:r>
      <w:r>
        <w:rPr>
          <w:spacing w:val="-3"/>
          <w:sz w:val="28"/>
        </w:rPr>
        <w:t xml:space="preserve"> </w:t>
      </w:r>
      <w:r>
        <w:rPr>
          <w:sz w:val="28"/>
        </w:rPr>
        <w:t>хв.).</w:t>
      </w:r>
    </w:p>
    <w:sectPr w:rsidR="00FD1053">
      <w:pgSz w:w="11910" w:h="16840"/>
      <w:pgMar w:top="1040" w:right="740" w:bottom="280" w:left="10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D38E" w14:textId="77777777" w:rsidR="002F2254" w:rsidRDefault="002F2254">
      <w:r>
        <w:separator/>
      </w:r>
    </w:p>
  </w:endnote>
  <w:endnote w:type="continuationSeparator" w:id="0">
    <w:p w14:paraId="12A8797A" w14:textId="77777777" w:rsidR="002F2254" w:rsidRDefault="002F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B90D" w14:textId="77777777" w:rsidR="002F2254" w:rsidRDefault="002F2254">
      <w:r>
        <w:separator/>
      </w:r>
    </w:p>
  </w:footnote>
  <w:footnote w:type="continuationSeparator" w:id="0">
    <w:p w14:paraId="603D6181" w14:textId="77777777" w:rsidR="002F2254" w:rsidRDefault="002F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15DC" w14:textId="2363EC9D" w:rsidR="00FD1053" w:rsidRDefault="00972FF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E3DB6E" wp14:editId="6B2FC9F7">
              <wp:simplePos x="0" y="0"/>
              <wp:positionH relativeFrom="page">
                <wp:posOffset>6895465</wp:posOffset>
              </wp:positionH>
              <wp:positionV relativeFrom="page">
                <wp:posOffset>451485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5C482" w14:textId="77777777" w:rsidR="00FD1053" w:rsidRDefault="000D07A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3D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5pt;margin-top:35.5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" filled="f" stroked="f">
              <v:textbox inset="0,0,0,0">
                <w:txbxContent>
                  <w:p w14:paraId="3165C482" w14:textId="77777777" w:rsidR="00FD1053" w:rsidRDefault="000D07A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5E7"/>
    <w:multiLevelType w:val="hybridMultilevel"/>
    <w:tmpl w:val="3E92C18C"/>
    <w:lvl w:ilvl="0" w:tplc="A328B336">
      <w:numFmt w:val="bullet"/>
      <w:lvlText w:val=""/>
      <w:lvlJc w:val="left"/>
      <w:pPr>
        <w:ind w:left="115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99AC522">
      <w:numFmt w:val="bullet"/>
      <w:lvlText w:val="•"/>
      <w:lvlJc w:val="left"/>
      <w:pPr>
        <w:ind w:left="1120" w:hanging="360"/>
      </w:pPr>
      <w:rPr>
        <w:rFonts w:hint="default"/>
        <w:lang w:val="uk-UA" w:eastAsia="en-US" w:bidi="ar-SA"/>
      </w:rPr>
    </w:lvl>
    <w:lvl w:ilvl="2" w:tplc="59769F88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CA72361E"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4" w:tplc="64929670">
      <w:numFmt w:val="bullet"/>
      <w:lvlText w:val="•"/>
      <w:lvlJc w:val="left"/>
      <w:pPr>
        <w:ind w:left="4128" w:hanging="360"/>
      </w:pPr>
      <w:rPr>
        <w:rFonts w:hint="default"/>
        <w:lang w:val="uk-UA" w:eastAsia="en-US" w:bidi="ar-SA"/>
      </w:rPr>
    </w:lvl>
    <w:lvl w:ilvl="5" w:tplc="E64A6CA0">
      <w:numFmt w:val="bullet"/>
      <w:lvlText w:val="•"/>
      <w:lvlJc w:val="left"/>
      <w:pPr>
        <w:ind w:left="5131" w:hanging="360"/>
      </w:pPr>
      <w:rPr>
        <w:rFonts w:hint="default"/>
        <w:lang w:val="uk-UA" w:eastAsia="en-US" w:bidi="ar-SA"/>
      </w:rPr>
    </w:lvl>
    <w:lvl w:ilvl="6" w:tplc="A5704B8C">
      <w:numFmt w:val="bullet"/>
      <w:lvlText w:val="•"/>
      <w:lvlJc w:val="left"/>
      <w:pPr>
        <w:ind w:left="6133" w:hanging="360"/>
      </w:pPr>
      <w:rPr>
        <w:rFonts w:hint="default"/>
        <w:lang w:val="uk-UA" w:eastAsia="en-US" w:bidi="ar-SA"/>
      </w:rPr>
    </w:lvl>
    <w:lvl w:ilvl="7" w:tplc="C330B57C">
      <w:numFmt w:val="bullet"/>
      <w:lvlText w:val="•"/>
      <w:lvlJc w:val="left"/>
      <w:pPr>
        <w:ind w:left="7136" w:hanging="360"/>
      </w:pPr>
      <w:rPr>
        <w:rFonts w:hint="default"/>
        <w:lang w:val="uk-UA" w:eastAsia="en-US" w:bidi="ar-SA"/>
      </w:rPr>
    </w:lvl>
    <w:lvl w:ilvl="8" w:tplc="0B6A5886">
      <w:numFmt w:val="bullet"/>
      <w:lvlText w:val="•"/>
      <w:lvlJc w:val="left"/>
      <w:pPr>
        <w:ind w:left="813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53"/>
    <w:rsid w:val="000D07A8"/>
    <w:rsid w:val="002F2254"/>
    <w:rsid w:val="00875FFD"/>
    <w:rsid w:val="00972FF0"/>
    <w:rsid w:val="00AC4E6B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FD07"/>
  <w15:docId w15:val="{0641BF4A-E28C-44C5-A93D-ED148982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3"/>
      <w:ind w:left="47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DURON</dc:creator>
  <cp:lastModifiedBy>skolozdraolesia@gmail.com</cp:lastModifiedBy>
  <cp:revision>3</cp:revision>
  <dcterms:created xsi:type="dcterms:W3CDTF">2023-08-31T03:47:00Z</dcterms:created>
  <dcterms:modified xsi:type="dcterms:W3CDTF">2023-08-31T04:16:00Z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